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6C" w:rsidRPr="00B85330" w:rsidRDefault="00D2526C" w:rsidP="00271AE3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A21F36">
        <w:rPr>
          <w:rFonts w:ascii="Times New Roman" w:hAnsi="Times New Roman"/>
          <w:b/>
          <w:noProof/>
          <w:sz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ВИЛЛОЗИ_ЧБ" style="width:52.5pt;height:62.25pt;visibility:visible">
            <v:imagedata r:id="rId5" o:title=""/>
          </v:shape>
        </w:pict>
      </w:r>
    </w:p>
    <w:p w:rsidR="00D2526C" w:rsidRPr="00B85330" w:rsidRDefault="00D2526C" w:rsidP="00271AE3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B85330">
        <w:rPr>
          <w:rFonts w:ascii="Times New Roman" w:hAnsi="Times New Roman"/>
          <w:b/>
          <w:sz w:val="28"/>
          <w:szCs w:val="28"/>
        </w:rPr>
        <w:t xml:space="preserve">   АДМИНИСТРАЦИЯ</w:t>
      </w:r>
    </w:p>
    <w:p w:rsidR="00D2526C" w:rsidRPr="00B85330" w:rsidRDefault="00D2526C" w:rsidP="00271AE3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B85330">
        <w:rPr>
          <w:rFonts w:ascii="Times New Roman" w:hAnsi="Times New Roman"/>
          <w:b/>
          <w:sz w:val="28"/>
          <w:szCs w:val="28"/>
        </w:rPr>
        <w:t>Виллозского городского поселения</w:t>
      </w:r>
    </w:p>
    <w:p w:rsidR="00D2526C" w:rsidRPr="00B85330" w:rsidRDefault="00D2526C" w:rsidP="00271AE3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B85330">
        <w:rPr>
          <w:rFonts w:ascii="Times New Roman" w:hAnsi="Times New Roman"/>
          <w:b/>
          <w:sz w:val="28"/>
          <w:szCs w:val="28"/>
        </w:rPr>
        <w:t>Ломоносовского муниципального района</w:t>
      </w:r>
    </w:p>
    <w:p w:rsidR="00D2526C" w:rsidRPr="00B85330" w:rsidRDefault="00D2526C" w:rsidP="00271AE3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D2526C" w:rsidRPr="00B85330" w:rsidRDefault="00D2526C" w:rsidP="00271AE3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 № 276</w:t>
      </w:r>
    </w:p>
    <w:p w:rsidR="00D2526C" w:rsidRPr="00B85330" w:rsidRDefault="00D2526C" w:rsidP="00271AE3">
      <w:pPr>
        <w:tabs>
          <w:tab w:val="left" w:pos="7275"/>
        </w:tabs>
        <w:spacing w:after="0"/>
        <w:ind w:firstLine="540"/>
        <w:rPr>
          <w:rFonts w:ascii="Times New Roman" w:hAnsi="Times New Roman"/>
          <w:b/>
          <w:sz w:val="28"/>
          <w:szCs w:val="28"/>
        </w:rPr>
      </w:pPr>
      <w:r w:rsidRPr="00B85330">
        <w:rPr>
          <w:rFonts w:ascii="Times New Roman" w:hAnsi="Times New Roman"/>
          <w:b/>
          <w:sz w:val="28"/>
          <w:szCs w:val="28"/>
        </w:rPr>
        <w:tab/>
      </w:r>
    </w:p>
    <w:p w:rsidR="00D2526C" w:rsidRPr="00B85330" w:rsidRDefault="00D2526C" w:rsidP="00271AE3">
      <w:pPr>
        <w:tabs>
          <w:tab w:val="left" w:pos="7275"/>
        </w:tabs>
        <w:spacing w:after="0"/>
        <w:rPr>
          <w:rFonts w:ascii="Times New Roman" w:hAnsi="Times New Roman"/>
          <w:sz w:val="24"/>
          <w:szCs w:val="24"/>
        </w:rPr>
      </w:pPr>
      <w:r w:rsidRPr="00B85330">
        <w:rPr>
          <w:rFonts w:ascii="Times New Roman" w:hAnsi="Times New Roman"/>
          <w:sz w:val="24"/>
          <w:szCs w:val="24"/>
        </w:rPr>
        <w:t xml:space="preserve">«23»  мая 2019 года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B85330">
        <w:rPr>
          <w:rFonts w:ascii="Times New Roman" w:hAnsi="Times New Roman"/>
          <w:sz w:val="24"/>
          <w:szCs w:val="24"/>
        </w:rPr>
        <w:t>гп. Виллози</w:t>
      </w:r>
    </w:p>
    <w:p w:rsidR="00D2526C" w:rsidRPr="00B85330" w:rsidRDefault="00D2526C" w:rsidP="00271AE3">
      <w:pPr>
        <w:tabs>
          <w:tab w:val="left" w:pos="7275"/>
        </w:tabs>
        <w:spacing w:after="0"/>
        <w:rPr>
          <w:rFonts w:ascii="Times New Roman" w:hAnsi="Times New Roman"/>
          <w:sz w:val="24"/>
          <w:szCs w:val="24"/>
        </w:rPr>
      </w:pPr>
    </w:p>
    <w:p w:rsidR="00D2526C" w:rsidRPr="00626E5B" w:rsidRDefault="00D2526C" w:rsidP="00B85330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6E5B">
        <w:rPr>
          <w:rFonts w:ascii="Times New Roman" w:hAnsi="Times New Roman"/>
          <w:sz w:val="24"/>
          <w:szCs w:val="24"/>
          <w:lang w:eastAsia="ru-RU"/>
        </w:rPr>
        <w:t xml:space="preserve">В соответствии с </w:t>
      </w:r>
      <w:hyperlink r:id="rId6" w:history="1">
        <w:r w:rsidRPr="00626E5B">
          <w:rPr>
            <w:rFonts w:ascii="Times New Roman" w:hAnsi="Times New Roman"/>
            <w:sz w:val="24"/>
            <w:szCs w:val="24"/>
            <w:lang w:eastAsia="ru-RU"/>
          </w:rPr>
          <w:t>Бюджетным  кодексом Российской Федерации</w:t>
        </w:r>
      </w:hyperlink>
      <w:r w:rsidRPr="00626E5B">
        <w:rPr>
          <w:rFonts w:ascii="Times New Roman" w:hAnsi="Times New Roman"/>
          <w:sz w:val="24"/>
          <w:szCs w:val="24"/>
          <w:lang w:eastAsia="ru-RU"/>
        </w:rPr>
        <w:t>, Федеральным законом от 06.10.2003 № 131-ФЗ «Об общих принципах организации местного самоуправления в Российской Федерации», </w:t>
      </w:r>
      <w:hyperlink r:id="rId7" w:history="1">
        <w:r w:rsidRPr="00626E5B">
          <w:rPr>
            <w:rFonts w:ascii="Times New Roman" w:hAnsi="Times New Roman"/>
            <w:sz w:val="24"/>
            <w:szCs w:val="24"/>
            <w:lang w:eastAsia="ru-RU"/>
          </w:rPr>
          <w:t>постановлением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лицам, индивидуальным предпринимателям, а также физическим лицам - производителям товаров, работ, услуг"</w:t>
        </w:r>
      </w:hyperlink>
      <w:r w:rsidRPr="00626E5B">
        <w:rPr>
          <w:rFonts w:ascii="Times New Roman" w:hAnsi="Times New Roman"/>
          <w:sz w:val="24"/>
          <w:szCs w:val="24"/>
          <w:lang w:eastAsia="ru-RU"/>
        </w:rPr>
        <w:t>, руководствуясь Уставом Виллозского городского поселения Ломоносовского муниципального района Ленинградской области,</w:t>
      </w:r>
      <w:r w:rsidRPr="00626E5B">
        <w:rPr>
          <w:rFonts w:ascii="Times New Roman" w:hAnsi="Times New Roman"/>
          <w:bCs/>
          <w:sz w:val="24"/>
          <w:szCs w:val="24"/>
          <w:lang w:eastAsia="ru-RU"/>
        </w:rPr>
        <w:t> Положением об администрации</w:t>
      </w:r>
    </w:p>
    <w:p w:rsidR="00D2526C" w:rsidRPr="00B85330" w:rsidRDefault="00D2526C" w:rsidP="00FF41C3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85330">
        <w:rPr>
          <w:rFonts w:ascii="Times New Roman" w:hAnsi="Times New Roman"/>
          <w:b/>
          <w:bCs/>
          <w:sz w:val="24"/>
          <w:szCs w:val="24"/>
          <w:lang w:eastAsia="ru-RU"/>
        </w:rPr>
        <w:t>ПОСТАНОВЛЯЮ:</w:t>
      </w:r>
    </w:p>
    <w:p w:rsidR="00D2526C" w:rsidRPr="00B85330" w:rsidRDefault="00D2526C" w:rsidP="00B8533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330">
        <w:rPr>
          <w:rFonts w:ascii="Times New Roman" w:hAnsi="Times New Roman"/>
          <w:sz w:val="24"/>
          <w:szCs w:val="24"/>
          <w:lang w:eastAsia="ru-RU"/>
        </w:rPr>
        <w:t>1. Утвердить прилагаемый Порядок предоставления субсидии для возмещения затрат, связанных с капитальным ремонтом общего имущества многоквартирных домов на территории Виллозского городского поселения Ломоносовского района.</w:t>
      </w:r>
    </w:p>
    <w:p w:rsidR="00D2526C" w:rsidRPr="00B85330" w:rsidRDefault="00D2526C" w:rsidP="00B8533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330">
        <w:rPr>
          <w:rFonts w:ascii="Times New Roman" w:hAnsi="Times New Roman"/>
          <w:sz w:val="24"/>
          <w:szCs w:val="24"/>
          <w:lang w:eastAsia="ru-RU"/>
        </w:rPr>
        <w:t>2. Настоящее постановление разместить на официальном сайте администрации Виллозского городского поселения Ломоносовского района в сети «Интернет».</w:t>
      </w:r>
    </w:p>
    <w:p w:rsidR="00D2526C" w:rsidRPr="00B85330" w:rsidRDefault="00D2526C" w:rsidP="00B8533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330">
        <w:rPr>
          <w:rFonts w:ascii="Times New Roman" w:hAnsi="Times New Roman"/>
          <w:sz w:val="24"/>
          <w:szCs w:val="24"/>
          <w:lang w:eastAsia="ru-RU"/>
        </w:rPr>
        <w:t>3. Настоящее постановление вступает в силу с момента его подписания.</w:t>
      </w:r>
    </w:p>
    <w:p w:rsidR="00D2526C" w:rsidRPr="00B85330" w:rsidRDefault="00D2526C" w:rsidP="00B85330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330">
        <w:rPr>
          <w:rFonts w:ascii="Times New Roman" w:hAnsi="Times New Roman"/>
          <w:sz w:val="24"/>
          <w:szCs w:val="24"/>
          <w:lang w:eastAsia="ru-RU"/>
        </w:rPr>
        <w:t xml:space="preserve">4. Контроль за исполнением настоящего постановления возложить на начальника отдела по ЖКХ, строительству и </w:t>
      </w:r>
      <w:r>
        <w:rPr>
          <w:rFonts w:ascii="Times New Roman" w:hAnsi="Times New Roman"/>
          <w:sz w:val="24"/>
          <w:szCs w:val="24"/>
          <w:lang w:eastAsia="ru-RU"/>
        </w:rPr>
        <w:t>землепользованию</w:t>
      </w:r>
      <w:r w:rsidRPr="00B85330">
        <w:rPr>
          <w:rFonts w:ascii="Times New Roman" w:hAnsi="Times New Roman"/>
          <w:sz w:val="24"/>
          <w:szCs w:val="24"/>
          <w:lang w:eastAsia="ru-RU"/>
        </w:rPr>
        <w:t xml:space="preserve"> – Воробьева В.А.   </w:t>
      </w:r>
    </w:p>
    <w:p w:rsidR="00D2526C" w:rsidRPr="00B85330" w:rsidRDefault="00D2526C" w:rsidP="00500DC7">
      <w:pPr>
        <w:shd w:val="clear" w:color="auto" w:fill="FFFFFF"/>
        <w:spacing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526C" w:rsidRPr="00B85330" w:rsidRDefault="00D2526C" w:rsidP="00500DC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5330">
        <w:rPr>
          <w:rFonts w:ascii="Times New Roman" w:hAnsi="Times New Roman"/>
          <w:sz w:val="24"/>
          <w:szCs w:val="24"/>
          <w:lang w:eastAsia="ru-RU"/>
        </w:rPr>
        <w:t>Врио главы администрации</w:t>
      </w:r>
    </w:p>
    <w:p w:rsidR="00D2526C" w:rsidRPr="00B85330" w:rsidRDefault="00D2526C" w:rsidP="00FF41C3">
      <w:pPr>
        <w:shd w:val="clear" w:color="auto" w:fill="FFFFFF"/>
        <w:spacing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5330">
        <w:rPr>
          <w:rFonts w:ascii="Times New Roman" w:hAnsi="Times New Roman"/>
          <w:sz w:val="24"/>
          <w:szCs w:val="24"/>
          <w:lang w:eastAsia="ru-RU"/>
        </w:rPr>
        <w:t xml:space="preserve">Виллозского городского поселения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B85330">
        <w:rPr>
          <w:rFonts w:ascii="Times New Roman" w:hAnsi="Times New Roman"/>
          <w:sz w:val="24"/>
          <w:szCs w:val="24"/>
          <w:lang w:eastAsia="ru-RU"/>
        </w:rPr>
        <w:t xml:space="preserve">                    Н.В. Почепцов</w:t>
      </w:r>
    </w:p>
    <w:p w:rsidR="00D2526C" w:rsidRPr="00B85330" w:rsidRDefault="00D2526C" w:rsidP="00FF41C3">
      <w:pPr>
        <w:shd w:val="clear" w:color="auto" w:fill="FFFFFF"/>
        <w:spacing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526C" w:rsidRPr="00B85330" w:rsidRDefault="00D2526C" w:rsidP="00B8533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D2526C" w:rsidRPr="00B85330" w:rsidRDefault="00D2526C" w:rsidP="00B8533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D2526C" w:rsidRPr="00B85330" w:rsidRDefault="00D2526C" w:rsidP="00615B9C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D2526C" w:rsidRDefault="00D2526C" w:rsidP="00615B9C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D2526C" w:rsidRDefault="00D2526C" w:rsidP="00615B9C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D2526C" w:rsidRDefault="00D2526C" w:rsidP="00615B9C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D2526C" w:rsidRDefault="00D2526C" w:rsidP="00615B9C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D2526C" w:rsidRDefault="00D2526C" w:rsidP="00615B9C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D2526C" w:rsidRPr="00B85330" w:rsidRDefault="00D2526C" w:rsidP="00615B9C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D2526C" w:rsidRPr="00B85330" w:rsidRDefault="00D2526C" w:rsidP="0045445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85330">
        <w:rPr>
          <w:rFonts w:ascii="Times New Roman" w:hAnsi="Times New Roman"/>
          <w:bCs/>
          <w:iCs/>
          <w:sz w:val="24"/>
          <w:szCs w:val="24"/>
          <w:lang w:eastAsia="ru-RU"/>
        </w:rPr>
        <w:t>Приложение №1</w:t>
      </w:r>
    </w:p>
    <w:p w:rsidR="00D2526C" w:rsidRPr="00B85330" w:rsidRDefault="00D2526C" w:rsidP="0045445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B85330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ru-RU"/>
        </w:rPr>
        <w:t>к постановлению администрации</w:t>
      </w:r>
    </w:p>
    <w:p w:rsidR="00D2526C" w:rsidRPr="00B85330" w:rsidRDefault="00D2526C" w:rsidP="0045445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B85330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Виллозского городского поселения </w:t>
      </w:r>
    </w:p>
    <w:p w:rsidR="00D2526C" w:rsidRPr="00B85330" w:rsidRDefault="00D2526C" w:rsidP="0045445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547B59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ru-RU"/>
        </w:rPr>
        <w:t>от 23.05.2019 № 276</w:t>
      </w:r>
    </w:p>
    <w:p w:rsidR="00D2526C" w:rsidRPr="00B85330" w:rsidRDefault="00D2526C" w:rsidP="00454452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  <w:lang w:eastAsia="ru-RU"/>
        </w:rPr>
      </w:pPr>
    </w:p>
    <w:p w:rsidR="00D2526C" w:rsidRPr="00B85330" w:rsidRDefault="00D2526C" w:rsidP="00454452">
      <w:pPr>
        <w:spacing w:before="120" w:after="12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B8533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ПОРЯДОК ПРЕДОСТАВЛЕНИЯ СУБСИДИЙ ЮРИДИЧЕСКИМ ЛИЦАМ </w:t>
      </w:r>
      <w:r w:rsidRPr="00B8533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br/>
        <w:t xml:space="preserve">(ЗА ИСКЛЮЧЕНИЕМ ГОСУДАРСТВЕННЫХ (МУНИЦИПАЛЬНЫХ) УЧРЕЖДЕНИЙ), ИНДИВИДУАЛЬНЫМ ПРЕДПРИНИМАТЕЛЯМ В ЦЕЛЯХ ФИНАНСОВОЙ ПОДДЕРЖКИ ДЛЯ ВОЗМЕЩЕНИЯ ЗАТРАТ ПО КАПИТАЛЬНОМУ РЕМОНТУ МНОГОКВАРТИРНЫХ ДОМОВ, РАСПОЛОЖЕННЫХ В ВИЛЛОЗСКОМ ГОРОДСКОМ ПОСЕЛЕНИИ  </w:t>
      </w:r>
    </w:p>
    <w:p w:rsidR="00D2526C" w:rsidRPr="00B85330" w:rsidRDefault="00D2526C" w:rsidP="00454452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0" w:firstLine="0"/>
        <w:jc w:val="center"/>
        <w:rPr>
          <w:rFonts w:ascii="Arial" w:hAnsi="Arial" w:cs="Arial"/>
          <w:sz w:val="24"/>
          <w:szCs w:val="24"/>
          <w:lang w:eastAsia="ru-RU"/>
        </w:rPr>
      </w:pPr>
      <w:r w:rsidRPr="00B8533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Общие положения о порядке предоставления субсидии юридическим лицам </w:t>
      </w:r>
      <w:r w:rsidRPr="00B8533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br/>
        <w:t>(за исключением государственных (муниципальных) учреждений), индивидуальным предпринимателям в целях возмещения затрат по капитальному ремонту многоквартирных домов, расположенных в Виллозском городском поселении Ломоносовского района Ленинградской области</w:t>
      </w:r>
    </w:p>
    <w:p w:rsidR="00D2526C" w:rsidRPr="00B85330" w:rsidRDefault="00D2526C" w:rsidP="00454452">
      <w:pPr>
        <w:spacing w:before="120" w:after="12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B8533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Порядок предоставления субсидий юридическим лицам (за исключением государственных (муниципальных) учреждений), индивидуальным предпринимателям на возмещение затрат по капитальному ремонту многоквартирных домов расположенных в Виллозском городском поселении Ломоносовского района (далее – Порядок) разработан в соответствии с </w:t>
      </w:r>
      <w:hyperlink r:id="rId8" w:history="1">
        <w:r w:rsidRPr="00B85330">
          <w:rPr>
            <w:rFonts w:ascii="Times New Roman" w:hAnsi="Times New Roman"/>
            <w:bCs/>
            <w:sz w:val="24"/>
            <w:szCs w:val="24"/>
            <w:lang w:eastAsia="ru-RU"/>
          </w:rPr>
          <w:t>Бюджетным кодексом РФ</w:t>
        </w:r>
      </w:hyperlink>
      <w:r w:rsidRPr="00B8533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, </w:t>
      </w:r>
      <w:hyperlink r:id="rId9" w:history="1">
        <w:r w:rsidRPr="00B85330">
          <w:rPr>
            <w:rFonts w:ascii="Times New Roman" w:hAnsi="Times New Roman"/>
            <w:bCs/>
            <w:sz w:val="24"/>
            <w:szCs w:val="24"/>
            <w:lang w:eastAsia="ru-RU"/>
          </w:rPr>
          <w:t>Жилищным кодексом РФ</w:t>
        </w:r>
      </w:hyperlink>
      <w:r w:rsidRPr="00B8533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, Федеральным законом от 06.10.2003 N 131-ФЗ «Об общих принципах организации местного самоуправления в Российской Федерации», Постановлением Правительства Российской Федерации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услуг» и определяет цели, условия, механизм предоставления субсидии в качестве меры финансовой поддержки на возмещение затрат по капитальному ремонту многоквартирных домов, в целях обеспечения сохранности жилищного фонда, создание безопасных и благоприятных условий проживания граждан.</w:t>
      </w:r>
    </w:p>
    <w:p w:rsidR="00D2526C" w:rsidRPr="00B85330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B8533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1.1. Получателями субсидии из бюджета </w:t>
      </w:r>
      <w:r w:rsidRPr="0031341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Виллозского городского поселения Ломоносовского района Ленинградской области на возмещение</w:t>
      </w:r>
      <w:r w:rsidRPr="00B8533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затрат, связанных с выполненным капитальным ремонтом  в многоквартирных домах, (далее – Получатели субсидии, субсидия) являются юридические лица (за исключением государственных (муниципальных) учреждений) и индивидуальные предприниматели, осуществляющие управление многоквартирными домами (далее – МКД, управляющие МКД), дома которых включены в Адресный перечень МКД, требующих капитального ремонта, утвержденный администрацией Виллозского городского поселения Ломоносовского района.</w:t>
      </w:r>
    </w:p>
    <w:p w:rsidR="00D2526C" w:rsidRPr="00B85330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B8533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1.2. Настоящий Порядок предоставления субсидии из бюджета Виллозского городского поселения лицам (за исключением государственных (муниципальных) учреждений), индивидуальным предпринимателям, осуществляющим управление МКД, на возмещение затрат, связанных с выполненным капитальным ремонтом МКД, (далее – Порядок) определяет критерии отбора получателей субсидии, цели, условия и порядок предоставления субсидии, требования к отчетности, а также порядок возврата субсидии в случае нарушения условий предоставления, установленных настоящим Порядком.</w:t>
      </w:r>
    </w:p>
    <w:p w:rsidR="00D2526C" w:rsidRPr="00B85330" w:rsidRDefault="00D2526C" w:rsidP="0045445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8533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1.3. Целью предоставления субсидии является </w:t>
      </w:r>
      <w:r w:rsidRPr="00B85330">
        <w:rPr>
          <w:rFonts w:ascii="Times New Roman" w:hAnsi="Times New Roman"/>
          <w:sz w:val="24"/>
          <w:szCs w:val="24"/>
        </w:rPr>
        <w:t>финансирование услуг и (или) работ по капитальному ремонту общего имущества в многоквартирных домах, включенных в АП МКД</w:t>
      </w:r>
    </w:p>
    <w:p w:rsidR="00D2526C" w:rsidRPr="00B85330" w:rsidRDefault="00D2526C" w:rsidP="0045445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526C" w:rsidRPr="00B85330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B8533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1.4. Субсидия предоставляется из бюджета Виллозского городского поселения Ломоносовского района (далее – Бюджетные средства).</w:t>
      </w:r>
    </w:p>
    <w:p w:rsidR="00D2526C" w:rsidRPr="00B85330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B8533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1.5. Субсидия носит целевой характер и не может быть использована на иные цели.</w:t>
      </w:r>
    </w:p>
    <w:p w:rsidR="00D2526C" w:rsidRPr="00B85330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B8533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1.6. Главный распорядитель бюджетных средств (далее – Главный распорядитель), осуществляющий предоставление субсидии в пределах бюджетных ассигнований, предусмотренных в бюджете Виллозского городского поселения Ломоносовского района на соответствующий финансовый год – администрация Виллозского городского поселения Ломоносовского района (далее – администрация).</w:t>
      </w:r>
    </w:p>
    <w:p w:rsidR="00D2526C" w:rsidRPr="00B85330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B8533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1.8. Стоимость </w:t>
      </w:r>
      <w:r w:rsidRPr="00B85330">
        <w:rPr>
          <w:rFonts w:ascii="Times New Roman" w:hAnsi="Times New Roman"/>
          <w:sz w:val="24"/>
          <w:szCs w:val="24"/>
        </w:rPr>
        <w:t>услуг и (или) работ по капитальному ремонту общего имущества в многоквартирном доме определяется на основании утвержденного администрацией Виллозского городского поселения сметного расчета.</w:t>
      </w:r>
    </w:p>
    <w:p w:rsidR="00D2526C" w:rsidRPr="00B85330" w:rsidRDefault="00D2526C" w:rsidP="0045445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B8533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1.9. Субсидия выделяется </w:t>
      </w:r>
      <w:r w:rsidRPr="00B85330">
        <w:rPr>
          <w:rFonts w:ascii="Times New Roman" w:hAnsi="Times New Roman"/>
          <w:sz w:val="24"/>
          <w:szCs w:val="24"/>
        </w:rPr>
        <w:t xml:space="preserve"> в качестве меры финансовой поддержки </w:t>
      </w:r>
      <w:r w:rsidRPr="00B8533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для возмещения затрат получателей субсидии, связанных с выполненными при </w:t>
      </w:r>
      <w:r w:rsidRPr="00B85330">
        <w:rPr>
          <w:rFonts w:ascii="Times New Roman" w:hAnsi="Times New Roman"/>
          <w:sz w:val="24"/>
          <w:szCs w:val="24"/>
        </w:rPr>
        <w:t xml:space="preserve">капитальном ремонте общего имущества в МКД </w:t>
      </w:r>
      <w:r w:rsidRPr="00B8533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видами </w:t>
      </w:r>
      <w:r w:rsidRPr="00B85330">
        <w:rPr>
          <w:rFonts w:ascii="Times New Roman" w:hAnsi="Times New Roman"/>
          <w:sz w:val="24"/>
          <w:szCs w:val="24"/>
        </w:rPr>
        <w:t xml:space="preserve">услуг и (или) </w:t>
      </w:r>
      <w:r w:rsidRPr="00B8533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работ. </w:t>
      </w:r>
    </w:p>
    <w:p w:rsidR="00D2526C" w:rsidRPr="00B85330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B8533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1.10. Перечень и объем работ, выполняемых при </w:t>
      </w:r>
      <w:r w:rsidRPr="00B85330">
        <w:rPr>
          <w:rFonts w:ascii="Times New Roman" w:hAnsi="Times New Roman"/>
          <w:sz w:val="24"/>
          <w:szCs w:val="24"/>
        </w:rPr>
        <w:t>капитальном ремонте общего имущества в многоквартирном доме</w:t>
      </w:r>
      <w:r w:rsidRPr="00B8533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, может быть расширен путем принятия соответствующего решения общим собранием собственников помещений в МКД и сбора дополнительных средств на их проведение.</w:t>
      </w:r>
    </w:p>
    <w:p w:rsidR="00D2526C" w:rsidRPr="00B85330" w:rsidRDefault="00D2526C" w:rsidP="0031341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B8533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II. Условия предоставления, категории и критерии отбора получателей субсидий </w:t>
      </w:r>
    </w:p>
    <w:p w:rsidR="00D2526C" w:rsidRPr="00B85330" w:rsidRDefault="00D2526C" w:rsidP="0031341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B8533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в целях возмещения затрат по капитальному ремонту многоквартирных домов, </w:t>
      </w:r>
      <w:r w:rsidRPr="0031341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расположенных в Виллозском городском поселении Ломоносовского района</w:t>
      </w:r>
    </w:p>
    <w:p w:rsidR="00D2526C" w:rsidRPr="00B85330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B8533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2.1. Предоставление субсидии получателям субсидии осуществляется по результатам отбора, проведенного администрацией.</w:t>
      </w:r>
    </w:p>
    <w:p w:rsidR="00D2526C" w:rsidRPr="00B85330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B8533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2.2. К получателям субсидий устанавливаются следующие критерии отбора:</w:t>
      </w:r>
    </w:p>
    <w:p w:rsidR="00D2526C" w:rsidRPr="00B85330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B8533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2.2.1. 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D2526C" w:rsidRPr="00B85330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B8533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2.2.2. Получатели субсидии не должны находиться в процессе реорганизации, ликвидации, банкротства и не должны иметь ограничения на осуществление хозяйственной деятельности (в случае, если такое требование предусмотрено правовым актом);</w:t>
      </w:r>
    </w:p>
    <w:p w:rsidR="00D2526C" w:rsidRPr="00B85330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B8533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2.2.3. Отсутствие у получателя субсидии просроченной задолженности перед ресурсоснабжающими организациями, превышающей шестимесячные начисления за поставленные коммунальные ресурсы, или наличие графика погашения задолженности;</w:t>
      </w: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B8533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2.2.4. Отсутствие у получателя субсидии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D2526C" w:rsidRPr="00547B59" w:rsidRDefault="00D2526C" w:rsidP="00220579">
      <w:pPr>
        <w:jc w:val="both"/>
        <w:rPr>
          <w:rFonts w:ascii="Times New Roman" w:hAnsi="Times New Roman"/>
          <w:color w:val="00000A"/>
          <w:sz w:val="24"/>
          <w:szCs w:val="24"/>
        </w:rPr>
      </w:pPr>
      <w:r w:rsidRPr="00547B59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2.2.5. </w:t>
      </w:r>
      <w:r w:rsidRPr="00547B59">
        <w:rPr>
          <w:rFonts w:ascii="Times New Roman" w:hAnsi="Times New Roman"/>
          <w:color w:val="00000A"/>
          <w:sz w:val="24"/>
          <w:szCs w:val="24"/>
        </w:rPr>
        <w:t>Получатель субсидии не должен получать средства из бюджета муниципального образования в соответствии с иными нормативными правовыми актами, муниципальными правовыми актами на цели, указанные в пункте 1.3.</w:t>
      </w:r>
      <w:r w:rsidRPr="00547B59">
        <w:rPr>
          <w:rStyle w:val="-"/>
          <w:rFonts w:ascii="Times New Roman" w:hAnsi="Times New Roman"/>
          <w:sz w:val="24"/>
          <w:szCs w:val="24"/>
          <w:u w:val="none"/>
        </w:rPr>
        <w:t xml:space="preserve"> </w:t>
      </w:r>
      <w:r w:rsidRPr="00547B59">
        <w:rPr>
          <w:rFonts w:ascii="Times New Roman" w:hAnsi="Times New Roman"/>
          <w:color w:val="00000A"/>
          <w:sz w:val="24"/>
          <w:szCs w:val="24"/>
        </w:rPr>
        <w:t xml:space="preserve"> настоящего Порядка;</w:t>
      </w:r>
    </w:p>
    <w:p w:rsidR="00D2526C" w:rsidRPr="00220579" w:rsidRDefault="00D2526C" w:rsidP="00220579">
      <w:pPr>
        <w:jc w:val="both"/>
        <w:rPr>
          <w:rFonts w:ascii="Times New Roman" w:hAnsi="Times New Roman"/>
          <w:color w:val="00000A"/>
          <w:sz w:val="24"/>
          <w:szCs w:val="24"/>
        </w:rPr>
      </w:pPr>
      <w:r w:rsidRPr="00547B59">
        <w:rPr>
          <w:rFonts w:ascii="Times New Roman" w:hAnsi="Times New Roman"/>
          <w:color w:val="00000A"/>
          <w:sz w:val="24"/>
          <w:szCs w:val="24"/>
        </w:rPr>
        <w:t>2.2.6. У получателя субсидии должна отсутствовать просроченная задолженность по возврату в бюджет Виллозского городского поселения Ломоносовского района предоставленных субсидий, бюджетных инвестиций и иная просроченная задолженность перед бюджетом Виллозского городского поселения.</w:t>
      </w:r>
    </w:p>
    <w:p w:rsidR="00D2526C" w:rsidRPr="00B85330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2.2.7</w:t>
      </w:r>
      <w:r w:rsidRPr="00B8533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. Наличие от получателя субсидии заявки на предоставление субсидии с приложением расчета заявленной суммы, </w:t>
      </w:r>
      <w:r w:rsidRPr="00547B59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подтвержденной актами приемки выполненных работ по форме КС-2 и справками о стоимости работ по форме КС-3;</w:t>
      </w:r>
    </w:p>
    <w:p w:rsidR="00D2526C" w:rsidRPr="00B85330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2.2.8</w:t>
      </w:r>
      <w:r w:rsidRPr="00B8533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. Наличие адресов МКД, в которых выполнен ремонт, в утвержденном АП МКД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и соответствие видов и стоимости работ утвержденному сметному расчету</w:t>
      </w:r>
      <w:r w:rsidRPr="00B8533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;</w:t>
      </w:r>
    </w:p>
    <w:p w:rsidR="00D2526C" w:rsidRPr="00B85330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2.2.9</w:t>
      </w:r>
      <w:r w:rsidRPr="00B8533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. Наличие протокола о выборе совета МКД или уполномоченного представителя собственников помещений МКД (кроме получателей субсидии – товариществ собственников жилья, жилищных или иных специализированных потребительских кооперативов);</w:t>
      </w:r>
    </w:p>
    <w:p w:rsidR="00D2526C" w:rsidRPr="00B85330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2.2.10</w:t>
      </w:r>
      <w:r w:rsidRPr="00B8533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. Наличие актов комиссионной приемки выполненных работ по капитальному ремонту, с участием членов советов МКД или уполномоченных представителей собственников помещений МКД;</w:t>
      </w:r>
    </w:p>
    <w:p w:rsidR="00D2526C" w:rsidRPr="00B85330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2.2.11</w:t>
      </w:r>
      <w:r w:rsidRPr="00B8533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. Наличие у Получателей субсидии действующих договоров на управление многоквартирными домами;</w:t>
      </w:r>
    </w:p>
    <w:p w:rsidR="00D2526C" w:rsidRPr="00B85330" w:rsidRDefault="00D2526C" w:rsidP="00454452">
      <w:pPr>
        <w:spacing w:before="120" w:after="12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B8533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III. Порядок подачи и рассмотрения заявок на предоставление субсидий на возмещение затрат по капитальному ремонту многоквартирных домов, расположенных в Виллозском городском поселении Ломоносовского района</w:t>
      </w:r>
    </w:p>
    <w:p w:rsidR="00D2526C" w:rsidRPr="00B85330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B8533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3.1. Предоставление субсидии получателю субсидии осуществляется на основании Соглашения о предоставлении субсидии из бюджета Виллозского городского поселения Ломоносовского района на возмещение затрат, связанных с выполненным капитальным ремонтом в МКД, заключенного между администрацией и получателем субсидии (далее – Соглашение) (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по форме согласно Приложению № 1</w:t>
      </w:r>
      <w:r w:rsidRPr="00B8533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 к Порядку).</w:t>
      </w:r>
    </w:p>
    <w:p w:rsidR="00D2526C" w:rsidRPr="00B85330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B8533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3.2. Для заключения Соглашения получатель субсидии предоставляет в администрацию Заявку о предоставлении субсидии на возмещение затрат на капитальный ремонт в МКД (далее – Заявка) (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по форме согласно Приложению № 3</w:t>
      </w:r>
      <w:r w:rsidRPr="00B8533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 к Порядку), с приложением следующих документов:</w:t>
      </w:r>
    </w:p>
    <w:p w:rsidR="00D2526C" w:rsidRPr="00B85330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B8533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3.2.1. Копии устава, заверенную печатью и подписью руководителя;</w:t>
      </w:r>
    </w:p>
    <w:p w:rsidR="00D2526C" w:rsidRPr="00B85330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B8533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3.2.2. Копии свидетельства о регистрации, заверенную печатью и подписью руководителя;</w:t>
      </w:r>
    </w:p>
    <w:p w:rsidR="00D2526C" w:rsidRPr="00B85330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B8533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3.2.3. Копии лицензии на осуществление деятельности по управлению многоквартирными домами (для получателя субсидии – управляющей организации, индивидуального предпринимателя), заверенной печатью и подписью руководителя;</w:t>
      </w:r>
    </w:p>
    <w:p w:rsidR="00D2526C" w:rsidRPr="00B85330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B8533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3.2.4. Информационного письма (на бланке организации, с печатью и подписью руководителя), содержащего:</w:t>
      </w:r>
    </w:p>
    <w:p w:rsidR="00D2526C" w:rsidRPr="00B85330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B8533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- информацию об отсутствии управляющей организации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 </w:t>
      </w:r>
      <w:hyperlink r:id="rId10" w:history="1">
        <w:r w:rsidRPr="00B85330">
          <w:rPr>
            <w:rFonts w:ascii="Times New Roman" w:hAnsi="Times New Roman"/>
            <w:bCs/>
            <w:sz w:val="24"/>
            <w:szCs w:val="24"/>
            <w:lang w:eastAsia="ru-RU"/>
          </w:rPr>
          <w:t>перечень</w:t>
        </w:r>
      </w:hyperlink>
      <w:r w:rsidRPr="00B8533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по форме согласно Приложению № 4</w:t>
      </w:r>
      <w:r w:rsidRPr="00B8533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 к Порядку);</w:t>
      </w:r>
    </w:p>
    <w:p w:rsidR="00D2526C" w:rsidRPr="00B85330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B8533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- сведения об отсутствии получателя субсидии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 (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по форме согласно Приложению № 5</w:t>
      </w:r>
      <w:r w:rsidRPr="00B8533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 к Порядку);</w:t>
      </w:r>
    </w:p>
    <w:p w:rsidR="00D2526C" w:rsidRPr="00B85330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B8533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- сведения об отсутствии у получателя субсидии просроченной задолженности перед ресурсоснабжающими организациями, превышающей шестимесячные начисления за поставленные коммунальные ресурсы, или наличие графика погашения задолженности (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по форме согласно Приложению № 6</w:t>
      </w:r>
      <w:r w:rsidRPr="00B8533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 к Порядку);</w:t>
      </w:r>
    </w:p>
    <w:p w:rsidR="00D2526C" w:rsidRPr="00B85330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B8533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- сведения об отсутствии у получателя субсидии задолженности по уплате налогов, сборов и иных платежей (по форме согласно Пр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иложению № 7</w:t>
      </w:r>
      <w:r w:rsidRPr="00B8533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 к Порядку);</w:t>
      </w:r>
    </w:p>
    <w:p w:rsidR="00D2526C" w:rsidRPr="00B85330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B8533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- банковские реквизиты получателя субсидии (для перечисления субсидии).</w:t>
      </w:r>
    </w:p>
    <w:p w:rsidR="00D2526C" w:rsidRPr="00B85330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B8533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3.2.5. Копий протоколов о выборе совета МКД или уполномоченных представителей собственников помещений МКД, заверенных печатью и подписью руководителя организации – получателя субсидии (кроме получателей субсидии - товариществ собственников жилья, жилищных или иных специализированных потребительских кооперативов);</w:t>
      </w:r>
    </w:p>
    <w:p w:rsidR="00D2526C" w:rsidRPr="00547B59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547B59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3.2.6. Оригиналов Актов комиссионной приемки выполненных работ по капитальному ремонту МКД, подписанных представителями получателя субсидии, уполномоченными представителями собственников и администрации (по форме согласно Приложению № 8 к Порядку);</w:t>
      </w:r>
    </w:p>
    <w:p w:rsidR="00D2526C" w:rsidRPr="00547B59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547B59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3.2.7. Оригинала Справки - расчет о подтверждении фактических затрат, связанных с выполненным ремонтом в МКД (по форме согласно Приложению № 9 к Порядку), с приложением заверенных печатью и подписью руководителя:</w:t>
      </w:r>
    </w:p>
    <w:p w:rsidR="00D2526C" w:rsidRPr="00547B59" w:rsidRDefault="00D2526C" w:rsidP="00220579">
      <w:pPr>
        <w:jc w:val="both"/>
        <w:rPr>
          <w:rFonts w:ascii="Arial" w:hAnsi="Arial" w:cs="Arial"/>
        </w:rPr>
      </w:pPr>
      <w:r w:rsidRPr="00547B59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- актов приемки выполненных работ по форме КС-2</w:t>
      </w:r>
      <w:r w:rsidRPr="00547B59">
        <w:rPr>
          <w:rFonts w:ascii="Arial" w:hAnsi="Arial" w:cs="Arial"/>
          <w:color w:val="00000A"/>
        </w:rPr>
        <w:t xml:space="preserve"> </w:t>
      </w:r>
      <w:r w:rsidRPr="00547B59">
        <w:rPr>
          <w:rFonts w:ascii="Times New Roman" w:hAnsi="Times New Roman"/>
          <w:color w:val="00000A"/>
          <w:sz w:val="24"/>
          <w:szCs w:val="24"/>
        </w:rPr>
        <w:t>в соответствии с утвержденным сметным расчетом капитального ремонта МКД</w:t>
      </w:r>
      <w:r w:rsidRPr="00547B59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;</w:t>
      </w:r>
    </w:p>
    <w:p w:rsidR="00D2526C" w:rsidRPr="00220579" w:rsidRDefault="00D2526C" w:rsidP="00220579">
      <w:pPr>
        <w:jc w:val="both"/>
        <w:rPr>
          <w:rFonts w:ascii="Arial" w:hAnsi="Arial" w:cs="Arial"/>
        </w:rPr>
      </w:pPr>
      <w:r w:rsidRPr="00547B59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- справок о стоимости работ по форме КС-3</w:t>
      </w:r>
      <w:r w:rsidRPr="00547B59">
        <w:rPr>
          <w:rFonts w:ascii="Times New Roman" w:hAnsi="Times New Roman"/>
          <w:color w:val="00000A"/>
          <w:sz w:val="24"/>
          <w:szCs w:val="24"/>
        </w:rPr>
        <w:t xml:space="preserve"> в соответствии с утвержденным сметным расчетом капитального ремонта МКД</w:t>
      </w:r>
      <w:r w:rsidRPr="00547B59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.</w:t>
      </w:r>
    </w:p>
    <w:p w:rsidR="00D2526C" w:rsidRPr="00B85330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B8533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3.3. Отбор получателей субсидий:</w:t>
      </w:r>
    </w:p>
    <w:p w:rsidR="00D2526C" w:rsidRPr="00B85330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B8533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3.3.1. Решение о публикации извещения о начале подачи заявок на предоставление субсидии принимается администрацией и </w:t>
      </w:r>
      <w:r w:rsidRPr="00220579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оформляется постановлением;</w:t>
      </w:r>
    </w:p>
    <w:p w:rsidR="00D2526C" w:rsidRPr="00B85330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B8533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3.3.2. В течение 3 рабочих дней со дня принятия решения о публикации извещения о начале подачи заявок на предоставлении субсидии на официальном сайте администрации Виллозского городского поселения Ломоносовского района в информационно-телекоммуникационной сети «Интернет» должно быть размещено (опубликовано) извещение о начале подачи заявок на предоставление субсидий;</w:t>
      </w:r>
    </w:p>
    <w:p w:rsidR="00D2526C" w:rsidRPr="00B85330" w:rsidRDefault="00D2526C" w:rsidP="00454452">
      <w:pPr>
        <w:spacing w:before="120" w:after="120" w:line="240" w:lineRule="auto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B8533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3.3.3. В извещении о начале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подачи заявок на предоставление</w:t>
      </w:r>
      <w:r w:rsidRPr="00B8533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субсидии указываются:</w:t>
      </w:r>
    </w:p>
    <w:p w:rsidR="00D2526C" w:rsidRPr="00B85330" w:rsidRDefault="00D2526C" w:rsidP="00454452">
      <w:pPr>
        <w:spacing w:before="120" w:after="120" w:line="240" w:lineRule="auto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B8533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3.3.3.1. Цель предоставления субсидии;</w:t>
      </w:r>
    </w:p>
    <w:p w:rsidR="00D2526C" w:rsidRPr="00B85330" w:rsidRDefault="00D2526C" w:rsidP="00454452">
      <w:pPr>
        <w:spacing w:before="120" w:after="120" w:line="240" w:lineRule="auto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3.3.3.2</w:t>
      </w:r>
      <w:r w:rsidRPr="00B8533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. Объем бюджетных средств, предусмотренных в бюджете Виллозского городского поселения Ломоносовского района для предоставления субсидий;</w:t>
      </w:r>
    </w:p>
    <w:p w:rsidR="00D2526C" w:rsidRPr="00B85330" w:rsidRDefault="00D2526C" w:rsidP="00454452">
      <w:pPr>
        <w:spacing w:before="120" w:after="120" w:line="240" w:lineRule="auto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3.3.3.3</w:t>
      </w:r>
      <w:r w:rsidRPr="00B8533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. Требования к получателям субсидий;</w:t>
      </w:r>
    </w:p>
    <w:p w:rsidR="00D2526C" w:rsidRPr="00B85330" w:rsidRDefault="00D2526C" w:rsidP="00454452">
      <w:pPr>
        <w:spacing w:before="120" w:after="120" w:line="240" w:lineRule="auto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3.3.3.4</w:t>
      </w:r>
      <w:r w:rsidRPr="00B8533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.  Исчерпывающий перечень документов, который необходим для получения субсидии;</w:t>
      </w:r>
    </w:p>
    <w:p w:rsidR="00D2526C" w:rsidRPr="00B85330" w:rsidRDefault="00D2526C" w:rsidP="00454452">
      <w:pPr>
        <w:spacing w:before="120" w:after="120" w:line="240" w:lineRule="auto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3.3.3.5</w:t>
      </w:r>
      <w:r w:rsidRPr="00B8533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.  Срок и место подачи заявок на получение субсидий.</w:t>
      </w:r>
    </w:p>
    <w:p w:rsidR="00D2526C" w:rsidRPr="00B85330" w:rsidRDefault="00D2526C" w:rsidP="00454452">
      <w:pPr>
        <w:spacing w:before="120" w:after="120" w:line="240" w:lineRule="auto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B8533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3.3.4. Срок подачи заявок на получение субсидий не может быть менее 5 рабочих дней;</w:t>
      </w:r>
    </w:p>
    <w:p w:rsidR="00D2526C" w:rsidRPr="00B85330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B8533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3.3.5. Отбор Получателей субсидии осуществляется Комиссией по рассмотрению заявок для выделения субсидии на возмещение затрат по капитальному ремонту многоквартирных домов (далее – Комиссия). Состав Комиссии утверждается 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постановлением а</w:t>
      </w:r>
      <w:r w:rsidRPr="00B8533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дминистрации;</w:t>
      </w:r>
    </w:p>
    <w:p w:rsidR="00D2526C" w:rsidRPr="00B85330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B8533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3.3.6. Положение о Комиссии является неотъемлемой частью настоящего Порядка (Приложение №2 к Порядку);</w:t>
      </w:r>
    </w:p>
    <w:p w:rsidR="00D2526C" w:rsidRPr="00B85330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B8533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3.3.7. Рассмотрение документов, указанных в пункте 3.2 настоящего Порядка, администрация осуществляет в течение пяти рабочих дней со дня предоставления Заявки. Представленные документы Получателю субсидии не возвращаются;</w:t>
      </w:r>
    </w:p>
    <w:p w:rsidR="00D2526C" w:rsidRPr="00B85330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B8533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3.3.8. По результатам рассмотрения Заявки, администрацией принимается решение о возможности заключения Соглашения с получателем субсидии.</w:t>
      </w:r>
    </w:p>
    <w:p w:rsidR="00D2526C" w:rsidRPr="00B85330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B8533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3.3.9. Результат рассмотрения заявок оформляется протоколом.</w:t>
      </w:r>
    </w:p>
    <w:p w:rsidR="00D2526C" w:rsidRPr="00B85330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B8533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Основаниями для принятия положительного решения являются:</w:t>
      </w:r>
    </w:p>
    <w:p w:rsidR="00D2526C" w:rsidRPr="00B85330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B8533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- соответствие получателя субсидии критериям отбора получателей субсидии;</w:t>
      </w:r>
    </w:p>
    <w:p w:rsidR="00D2526C" w:rsidRPr="00B85330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B8533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- представление полного пакета документов, соответствующего требованиям пункта 3.2 настоящего Порядка;</w:t>
      </w:r>
    </w:p>
    <w:p w:rsidR="00D2526C" w:rsidRPr="00B85330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B8533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- достоверность сведений, содержащихся в Заявке.</w:t>
      </w:r>
    </w:p>
    <w:p w:rsidR="00D2526C" w:rsidRPr="00B85330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B8533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Основаниями для отказа являются:</w:t>
      </w:r>
    </w:p>
    <w:p w:rsidR="00D2526C" w:rsidRPr="00B85330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B8533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- несоответствие получателя субсидии критериям отбора получателей субсидии;</w:t>
      </w:r>
    </w:p>
    <w:p w:rsidR="00D2526C" w:rsidRPr="00B85330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B8533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- непредставление (предоставление не в полном объеме) пакета документов и/или несоответствие представленных документов требованиям, указанным в пункте 3.2 настоящего Порядка;</w:t>
      </w:r>
    </w:p>
    <w:p w:rsidR="00D2526C" w:rsidRPr="00B85330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B8533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- недостоверность сведений, содержащихся в Заявке.</w:t>
      </w:r>
    </w:p>
    <w:p w:rsidR="00D2526C" w:rsidRPr="00B85330" w:rsidRDefault="00D2526C" w:rsidP="00454452">
      <w:pPr>
        <w:spacing w:before="120" w:after="12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B8533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IV. Порядок перечисления субсидий на возмещение затрат по капитальному ремонту многоквартирных домов, расположенных в Виллозском городском поселении Ломоносовского района</w:t>
      </w:r>
    </w:p>
    <w:p w:rsidR="00D2526C" w:rsidRPr="00B85330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B8533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4.1. В течение пяти рабочих дней после принятия положительного решения администрация направляет получателю субсидии проект Соглашения.</w:t>
      </w:r>
    </w:p>
    <w:p w:rsidR="00D2526C" w:rsidRPr="00B85330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B8533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4.2. В течение пяти рабочих дней с даты получения проекта Соглашения, получатель субсидии представляет в администрацию два экземпляра Соглашения на бумажном носителе, подписанного со своей стороны и удостоверенных печатью.</w:t>
      </w:r>
    </w:p>
    <w:p w:rsidR="00D2526C" w:rsidRPr="00B85330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B8533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4.3. Субсидия перечисляется согласно банковским реквизитам получателя субсидии 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– в срок не позднее 7</w:t>
      </w:r>
      <w:r w:rsidRPr="00B8533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рабочих дней после подписания администрацией Соглашения.</w:t>
      </w:r>
    </w:p>
    <w:p w:rsidR="00D2526C" w:rsidRPr="00B85330" w:rsidRDefault="00D2526C" w:rsidP="00454452">
      <w:pPr>
        <w:spacing w:before="120" w:after="12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B8533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V.    Контроль за целевым использованием субсидий</w:t>
      </w:r>
    </w:p>
    <w:p w:rsidR="00D2526C" w:rsidRPr="00B85330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B8533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5.1. При необходимости, Главный распорядитель, предоставляющий субсидию, и орган государственного (муниципального) финансового контроля проводят проверку целевого использования предоставленной субсидии получателем субсидии и, при необходимости, запрашивает у получателя субсидии документы и материалы, необходимые для осуществления проверки.</w:t>
      </w:r>
    </w:p>
    <w:p w:rsidR="00D2526C" w:rsidRPr="00B85330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B8533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5.2. Получатель субсидии несет ответственность за достоверность и полноту предоставленных сведений, установленных настоящим Порядком, а также за нецелевое использование бюджетных средств в соответствии с действующим законодательством и нормативными правовыми актами муниципального образования.</w:t>
      </w:r>
    </w:p>
    <w:p w:rsidR="00D2526C" w:rsidRPr="00B85330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B8533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5.3. В случае установления по результатам проверок Главным распорядителем и органами государственного (муниципального) финансового контроля:</w:t>
      </w:r>
    </w:p>
    <w:p w:rsidR="00D2526C" w:rsidRPr="00B85330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B8533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- фактов нецелевого использования бюджетных средств,</w:t>
      </w:r>
    </w:p>
    <w:p w:rsidR="00D2526C" w:rsidRPr="00B85330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B8533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- фактов неперечисления средств исполнителю работ,</w:t>
      </w:r>
    </w:p>
    <w:p w:rsidR="00D2526C" w:rsidRPr="00B85330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B8533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- недостоверности представленных первичных документов, на основании которых была получена субсидия,</w:t>
      </w: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B8533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субсидия подлежит возврату в бюджет в соответствии с бюджетным законодательством Российской Федерации на основании распоряжения Администрации или органов государственного (муниципального) финансового контроля района в течение 15 рабочих дней со дня установления данных фактов.</w:t>
      </w: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220579">
      <w:pPr>
        <w:spacing w:after="100" w:afterAutospacing="1" w:line="240" w:lineRule="auto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220579">
      <w:pPr>
        <w:spacing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526C" w:rsidRDefault="00D2526C" w:rsidP="00220579">
      <w:pPr>
        <w:spacing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526C" w:rsidRDefault="00D2526C" w:rsidP="00220579">
      <w:pPr>
        <w:spacing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526C" w:rsidRDefault="00D2526C" w:rsidP="00220579">
      <w:pPr>
        <w:spacing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526C" w:rsidRPr="00302015" w:rsidRDefault="00D2526C" w:rsidP="009E5887">
      <w:pPr>
        <w:spacing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02015">
        <w:rPr>
          <w:rFonts w:ascii="Times New Roman" w:hAnsi="Times New Roman"/>
          <w:sz w:val="24"/>
          <w:szCs w:val="24"/>
          <w:lang w:eastAsia="ru-RU"/>
        </w:rPr>
        <w:t xml:space="preserve">Приложение №1 к Порядку предоставления субсидий юридическим лицам (за исключением государственных (муниципальных) учреждений), индивидуальным предпринимателям в целях возмещения затрат по капитальному ремонту многоквартирных домов, расположенных в Виллозском городском поселении Ломоносовского района </w:t>
      </w:r>
    </w:p>
    <w:p w:rsidR="00D2526C" w:rsidRPr="00302015" w:rsidRDefault="00D2526C" w:rsidP="009E5887">
      <w:pPr>
        <w:shd w:val="clear" w:color="auto" w:fill="FFFFFF"/>
        <w:spacing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526C" w:rsidRPr="00302015" w:rsidRDefault="00D2526C" w:rsidP="009E588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02015">
        <w:rPr>
          <w:rFonts w:ascii="Times New Roman" w:hAnsi="Times New Roman"/>
          <w:sz w:val="24"/>
          <w:szCs w:val="24"/>
          <w:lang w:eastAsia="ru-RU"/>
        </w:rPr>
        <w:t xml:space="preserve">СОГЛАШЕНИЕ </w:t>
      </w:r>
    </w:p>
    <w:p w:rsidR="00D2526C" w:rsidRPr="00302015" w:rsidRDefault="00D2526C" w:rsidP="009E5887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02015">
        <w:rPr>
          <w:rFonts w:ascii="Times New Roman" w:hAnsi="Times New Roman"/>
          <w:sz w:val="24"/>
          <w:szCs w:val="24"/>
          <w:lang w:eastAsia="ru-RU"/>
        </w:rPr>
        <w:t>О ПРЕДОСТАВЛЕНИИ СУБСИДИИ ИЗ БЮДЖЕТА ВИЛЛОЗСКОГО ГОРОДСКОГО ПОСЕЛЕНИЯ НА ВОЗМЕЩЕНИЕ ЗАТРАТ, СВЯЗАННЫХ С ВЫПОЛНЕННЫМ КАПИТАЛЬНЫМ РЕМОНТОМ В МНОГОКВАРТИРНЫХ ДОМАХ</w:t>
      </w:r>
    </w:p>
    <w:p w:rsidR="00D2526C" w:rsidRPr="00302015" w:rsidRDefault="00D2526C" w:rsidP="009E58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Администрация Виллозского городского поселения Ломоносовского района, именуемая</w:t>
      </w:r>
      <w:r w:rsidRPr="00302015">
        <w:rPr>
          <w:rFonts w:ascii="Times New Roman" w:hAnsi="Times New Roman"/>
          <w:sz w:val="24"/>
          <w:szCs w:val="24"/>
          <w:lang w:eastAsia="ru-RU"/>
        </w:rPr>
        <w:t xml:space="preserve"> в дальн</w:t>
      </w:r>
      <w:r>
        <w:rPr>
          <w:rFonts w:ascii="Times New Roman" w:hAnsi="Times New Roman"/>
          <w:sz w:val="24"/>
          <w:szCs w:val="24"/>
          <w:lang w:eastAsia="ru-RU"/>
        </w:rPr>
        <w:t>ейшем «Администрация</w:t>
      </w:r>
      <w:r w:rsidRPr="00302015">
        <w:rPr>
          <w:rFonts w:ascii="Times New Roman" w:hAnsi="Times New Roman"/>
          <w:sz w:val="24"/>
          <w:szCs w:val="24"/>
          <w:lang w:eastAsia="ru-RU"/>
        </w:rPr>
        <w:t>», в лице (должность и ФИО руководителя Муниципального образования), действующего на основании положения об администрации, с одной стороны, и</w:t>
      </w:r>
    </w:p>
    <w:p w:rsidR="00D2526C" w:rsidRPr="00302015" w:rsidRDefault="00D2526C" w:rsidP="009E588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015">
        <w:rPr>
          <w:rFonts w:ascii="Times New Roman" w:hAnsi="Times New Roman"/>
          <w:sz w:val="24"/>
          <w:szCs w:val="24"/>
          <w:lang w:eastAsia="ru-RU"/>
        </w:rPr>
        <w:t>(наименование управляющей организации, ИНН), именуемый(ая) в дальнейшем «Получатель субсидии», в лице (должность и ФИО руководителя управляющей организации), действующего на основании _______, с другой стороны, и именуемые в дальнейшем «Стороны», в соответствии с Бюджетным кодексом Российской Федерации, Жилищным кодексом Российской Федерации и постановлением Администрации Виллозского городского поселения № 253 от 13.05.2019 г. «Об утверждении муниципальной программы «Капитальный ремонт общего имущества в многоквартирных домах, расположенных на территории Виллозского городского поселения на 2019-2020 годы», (далее – программа) и на основании Протокола от_________ № _____ заключили настоящее Соглашение о нижеследующем:</w:t>
      </w:r>
    </w:p>
    <w:p w:rsidR="00D2526C" w:rsidRPr="00302015" w:rsidRDefault="00D2526C" w:rsidP="009E5887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02015">
        <w:rPr>
          <w:rFonts w:ascii="Times New Roman" w:hAnsi="Times New Roman"/>
          <w:sz w:val="24"/>
          <w:szCs w:val="24"/>
          <w:lang w:eastAsia="ru-RU"/>
        </w:rPr>
        <w:t>Предмет Соглашения</w:t>
      </w:r>
    </w:p>
    <w:p w:rsidR="00D2526C" w:rsidRPr="00302015" w:rsidRDefault="00D2526C" w:rsidP="009E5887">
      <w:pPr>
        <w:pStyle w:val="ListParagraph"/>
        <w:shd w:val="clear" w:color="auto" w:fill="FFFFFF"/>
        <w:spacing w:after="100" w:afterAutospacing="1" w:line="240" w:lineRule="auto"/>
        <w:ind w:left="945"/>
        <w:rPr>
          <w:rFonts w:ascii="Times New Roman" w:hAnsi="Times New Roman"/>
          <w:sz w:val="24"/>
          <w:szCs w:val="24"/>
          <w:lang w:eastAsia="ru-RU"/>
        </w:rPr>
      </w:pPr>
    </w:p>
    <w:p w:rsidR="00D2526C" w:rsidRPr="00302015" w:rsidRDefault="00D2526C" w:rsidP="009E5887">
      <w:pPr>
        <w:pStyle w:val="ListParagraph"/>
        <w:numPr>
          <w:ilvl w:val="1"/>
          <w:numId w:val="2"/>
        </w:numPr>
        <w:shd w:val="clear" w:color="auto" w:fill="FFFFFF"/>
        <w:spacing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015">
        <w:rPr>
          <w:rFonts w:ascii="Times New Roman" w:hAnsi="Times New Roman"/>
          <w:sz w:val="24"/>
          <w:szCs w:val="24"/>
          <w:lang w:eastAsia="ru-RU"/>
        </w:rPr>
        <w:t>Предметом настоящего Соглашения является предоставление в 2019 году субсидии из бюджета В</w:t>
      </w:r>
      <w:r>
        <w:rPr>
          <w:rFonts w:ascii="Times New Roman" w:hAnsi="Times New Roman"/>
          <w:sz w:val="24"/>
          <w:szCs w:val="24"/>
          <w:lang w:eastAsia="ru-RU"/>
        </w:rPr>
        <w:t>иллозского городского поселения</w:t>
      </w:r>
      <w:r w:rsidRPr="00302015">
        <w:rPr>
          <w:rFonts w:ascii="Times New Roman" w:hAnsi="Times New Roman"/>
          <w:sz w:val="24"/>
          <w:szCs w:val="24"/>
          <w:lang w:eastAsia="ru-RU"/>
        </w:rPr>
        <w:t xml:space="preserve"> Ломоносовского района на возмещение затрат, связанных с выполненным капитальным ремонтом в МКД (далее – Субсидия), в порядке и на условиях, определенных настоящим Соглашением и правовыми актами Муниципального образования.</w:t>
      </w:r>
    </w:p>
    <w:p w:rsidR="00D2526C" w:rsidRPr="00302015" w:rsidRDefault="00D2526C" w:rsidP="009E5887">
      <w:pPr>
        <w:pStyle w:val="ListParagraph"/>
        <w:numPr>
          <w:ilvl w:val="1"/>
          <w:numId w:val="2"/>
        </w:numPr>
        <w:shd w:val="clear" w:color="auto" w:fill="FFFFFF"/>
        <w:spacing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015">
        <w:rPr>
          <w:rFonts w:ascii="Times New Roman" w:hAnsi="Times New Roman"/>
          <w:sz w:val="24"/>
          <w:szCs w:val="24"/>
          <w:lang w:eastAsia="ru-RU"/>
        </w:rPr>
        <w:t>Субсидия предоставляется из бюджета Муниципального образования за счет собственных средств (далее – бюджетные средства).</w:t>
      </w:r>
    </w:p>
    <w:p w:rsidR="00D2526C" w:rsidRPr="00302015" w:rsidRDefault="00D2526C" w:rsidP="009E5887">
      <w:pPr>
        <w:pStyle w:val="ListParagraph"/>
        <w:numPr>
          <w:ilvl w:val="1"/>
          <w:numId w:val="2"/>
        </w:numPr>
        <w:shd w:val="clear" w:color="auto" w:fill="FFFFFF"/>
        <w:spacing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015">
        <w:rPr>
          <w:rFonts w:ascii="Times New Roman" w:hAnsi="Times New Roman"/>
          <w:sz w:val="24"/>
          <w:szCs w:val="24"/>
          <w:lang w:eastAsia="ru-RU"/>
        </w:rPr>
        <w:t>Результатом предоставления Субсидии является возмещение Получателю субсидии затрат на капитальный ремонт в МКД, находящихся в управлении Получателя субсидии и по адресам, указанным в Справке-расчет №_____ о подтверждении фактических затрат, связанных с выполненным ремонтом в многоквартирных домах, согласно Приложению № 1 к настоящему Соглашению, являющемуся неотъемлемой частью настоящего Соглашения (далее – Справка-расчет).</w:t>
      </w:r>
    </w:p>
    <w:p w:rsidR="00D2526C" w:rsidRPr="00302015" w:rsidRDefault="00D2526C" w:rsidP="009E5887">
      <w:pPr>
        <w:pStyle w:val="ListParagraph"/>
        <w:numPr>
          <w:ilvl w:val="1"/>
          <w:numId w:val="2"/>
        </w:numPr>
        <w:shd w:val="clear" w:color="auto" w:fill="FFFFFF"/>
        <w:spacing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015">
        <w:rPr>
          <w:rFonts w:ascii="Times New Roman" w:hAnsi="Times New Roman"/>
          <w:sz w:val="24"/>
          <w:szCs w:val="24"/>
          <w:lang w:eastAsia="ru-RU"/>
        </w:rPr>
        <w:t xml:space="preserve">Сумма затрат, подлежащая возмещению за счет бюджетных средств согласно Справки-расчет составляет _________(__________________) руб. ____ коп.         </w:t>
      </w:r>
    </w:p>
    <w:p w:rsidR="00D2526C" w:rsidRPr="00302015" w:rsidRDefault="00D2526C" w:rsidP="009E5887">
      <w:pPr>
        <w:pStyle w:val="ListParagraph"/>
        <w:shd w:val="clear" w:color="auto" w:fill="FFFFFF"/>
        <w:spacing w:after="100" w:afterAutospacing="1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526C" w:rsidRPr="00302015" w:rsidRDefault="00D2526C" w:rsidP="009E5887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02015">
        <w:rPr>
          <w:rFonts w:ascii="Times New Roman" w:hAnsi="Times New Roman"/>
          <w:sz w:val="24"/>
          <w:szCs w:val="24"/>
          <w:lang w:eastAsia="ru-RU"/>
        </w:rPr>
        <w:t>Порядок предоставления Субсидии</w:t>
      </w:r>
    </w:p>
    <w:p w:rsidR="00D2526C" w:rsidRPr="00302015" w:rsidRDefault="00D2526C" w:rsidP="009E5887">
      <w:pPr>
        <w:pStyle w:val="ListParagraph"/>
        <w:shd w:val="clear" w:color="auto" w:fill="FFFFFF"/>
        <w:spacing w:after="100" w:afterAutospacing="1" w:line="240" w:lineRule="auto"/>
        <w:ind w:left="1305"/>
        <w:rPr>
          <w:rFonts w:ascii="Times New Roman" w:hAnsi="Times New Roman"/>
          <w:sz w:val="24"/>
          <w:szCs w:val="24"/>
          <w:lang w:eastAsia="ru-RU"/>
        </w:rPr>
      </w:pPr>
    </w:p>
    <w:p w:rsidR="00D2526C" w:rsidRPr="00302015" w:rsidRDefault="00D2526C" w:rsidP="009E5887">
      <w:pPr>
        <w:pStyle w:val="ListParagraph"/>
        <w:numPr>
          <w:ilvl w:val="1"/>
          <w:numId w:val="2"/>
        </w:numPr>
        <w:shd w:val="clear" w:color="auto" w:fill="FFFFFF"/>
        <w:spacing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015">
        <w:rPr>
          <w:rFonts w:ascii="Times New Roman" w:hAnsi="Times New Roman"/>
          <w:sz w:val="24"/>
          <w:szCs w:val="24"/>
          <w:lang w:eastAsia="ru-RU"/>
        </w:rPr>
        <w:t xml:space="preserve">Предоставление Субсидии Получателю субсидии осуществляется по результатам отбора, проведенного органом местного самоуправления Виллозского городского поселения Ломоносовского района в соответствии с «Порядком предоставления субсидий юридическим лицам (за исключением государственных (муниципальных) учреждений), индивидуальным предпринимателям в целях финансовой поддержки для возмещения затрат по капитальному ремонту многоквартирных домов, расположенных в Виллозском городском поселении», утвержденным _________________ </w:t>
      </w:r>
      <w:r w:rsidRPr="00302015">
        <w:rPr>
          <w:rFonts w:ascii="Times New Roman" w:hAnsi="Times New Roman"/>
          <w:sz w:val="24"/>
          <w:szCs w:val="24"/>
          <w:u w:val="single"/>
          <w:lang w:eastAsia="ru-RU"/>
        </w:rPr>
        <w:t>(реквизиты и название нормативного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акта администрации</w:t>
      </w:r>
      <w:bookmarkStart w:id="0" w:name="_GoBack"/>
      <w:bookmarkEnd w:id="0"/>
      <w:r w:rsidRPr="00302015">
        <w:rPr>
          <w:rFonts w:ascii="Times New Roman" w:hAnsi="Times New Roman"/>
          <w:sz w:val="24"/>
          <w:szCs w:val="24"/>
          <w:u w:val="single"/>
          <w:lang w:eastAsia="ru-RU"/>
        </w:rPr>
        <w:t xml:space="preserve"> об утверждении Порядка предоставления субсидии)</w:t>
      </w:r>
      <w:r w:rsidRPr="00302015">
        <w:rPr>
          <w:rFonts w:ascii="Times New Roman" w:hAnsi="Times New Roman"/>
          <w:sz w:val="24"/>
          <w:szCs w:val="24"/>
          <w:lang w:eastAsia="ru-RU"/>
        </w:rPr>
        <w:t xml:space="preserve"> (далее – Порядок).</w:t>
      </w:r>
    </w:p>
    <w:p w:rsidR="00D2526C" w:rsidRPr="00302015" w:rsidRDefault="00D2526C" w:rsidP="009E5887">
      <w:pPr>
        <w:pStyle w:val="ListParagraph"/>
        <w:numPr>
          <w:ilvl w:val="1"/>
          <w:numId w:val="2"/>
        </w:numPr>
        <w:shd w:val="clear" w:color="auto" w:fill="FFFFFF"/>
        <w:spacing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015">
        <w:rPr>
          <w:rFonts w:ascii="Times New Roman" w:hAnsi="Times New Roman"/>
          <w:sz w:val="24"/>
          <w:szCs w:val="24"/>
          <w:lang w:eastAsia="ru-RU"/>
        </w:rPr>
        <w:t>Срок перечисления Субсидии Получателю субсидии составляет не более 7 (семи) рабочих дней с момента заключения настоящего Соглашения</w:t>
      </w:r>
    </w:p>
    <w:p w:rsidR="00D2526C" w:rsidRPr="00302015" w:rsidRDefault="00D2526C" w:rsidP="009E5887">
      <w:pPr>
        <w:pStyle w:val="ListParagraph"/>
        <w:shd w:val="clear" w:color="auto" w:fill="FFFFFF"/>
        <w:spacing w:after="100" w:afterAutospacing="1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526C" w:rsidRPr="00302015" w:rsidRDefault="00D2526C" w:rsidP="009E5887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02015">
        <w:rPr>
          <w:rFonts w:ascii="Times New Roman" w:hAnsi="Times New Roman"/>
          <w:sz w:val="24"/>
          <w:szCs w:val="24"/>
          <w:lang w:eastAsia="ru-RU"/>
        </w:rPr>
        <w:t>Права и обязанности Сторон</w:t>
      </w:r>
    </w:p>
    <w:p w:rsidR="00D2526C" w:rsidRPr="00302015" w:rsidRDefault="00D2526C" w:rsidP="009E5887">
      <w:pPr>
        <w:pStyle w:val="ListParagraph"/>
        <w:shd w:val="clear" w:color="auto" w:fill="FFFFFF"/>
        <w:spacing w:after="100" w:afterAutospacing="1" w:line="240" w:lineRule="auto"/>
        <w:ind w:left="1305"/>
        <w:rPr>
          <w:rFonts w:ascii="Times New Roman" w:hAnsi="Times New Roman"/>
          <w:sz w:val="24"/>
          <w:szCs w:val="24"/>
          <w:lang w:eastAsia="ru-RU"/>
        </w:rPr>
      </w:pPr>
    </w:p>
    <w:p w:rsidR="00D2526C" w:rsidRPr="00302015" w:rsidRDefault="00D2526C" w:rsidP="009E5887">
      <w:pPr>
        <w:pStyle w:val="ListParagraph"/>
        <w:numPr>
          <w:ilvl w:val="1"/>
          <w:numId w:val="2"/>
        </w:numPr>
        <w:shd w:val="clear" w:color="auto" w:fill="FFFFFF"/>
        <w:spacing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Администрация</w:t>
      </w:r>
      <w:r w:rsidRPr="00302015">
        <w:rPr>
          <w:rFonts w:ascii="Times New Roman" w:hAnsi="Times New Roman"/>
          <w:sz w:val="24"/>
          <w:szCs w:val="24"/>
          <w:lang w:eastAsia="ru-RU"/>
        </w:rPr>
        <w:t>:</w:t>
      </w:r>
    </w:p>
    <w:p w:rsidR="00D2526C" w:rsidRPr="00302015" w:rsidRDefault="00D2526C" w:rsidP="009E5887">
      <w:pPr>
        <w:pStyle w:val="ListParagraph"/>
        <w:numPr>
          <w:ilvl w:val="2"/>
          <w:numId w:val="2"/>
        </w:numPr>
        <w:shd w:val="clear" w:color="auto" w:fill="FFFFFF"/>
        <w:spacing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015">
        <w:rPr>
          <w:rFonts w:ascii="Times New Roman" w:hAnsi="Times New Roman"/>
          <w:sz w:val="24"/>
          <w:szCs w:val="24"/>
          <w:lang w:eastAsia="ru-RU"/>
        </w:rPr>
        <w:t>Осуществляет обязательную проверку документов, представленных Получателем субсидии, на соответствие требованиям Порядка и их достоверность.</w:t>
      </w:r>
    </w:p>
    <w:p w:rsidR="00D2526C" w:rsidRPr="00302015" w:rsidRDefault="00D2526C" w:rsidP="009E5887">
      <w:pPr>
        <w:pStyle w:val="ListParagraph"/>
        <w:numPr>
          <w:ilvl w:val="2"/>
          <w:numId w:val="2"/>
        </w:numPr>
        <w:shd w:val="clear" w:color="auto" w:fill="FFFFFF"/>
        <w:spacing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015">
        <w:rPr>
          <w:rFonts w:ascii="Times New Roman" w:hAnsi="Times New Roman"/>
          <w:sz w:val="24"/>
          <w:szCs w:val="24"/>
          <w:lang w:eastAsia="ru-RU"/>
        </w:rPr>
        <w:t>Обеспечивает проверку наличия адресов МКД, в которых выполнен ремонт, в Адресном перечне МКД, предусмотренном Программой (далее – согласованный АП).</w:t>
      </w:r>
    </w:p>
    <w:p w:rsidR="00D2526C" w:rsidRPr="00302015" w:rsidRDefault="00D2526C" w:rsidP="009E5887">
      <w:pPr>
        <w:pStyle w:val="ListParagraph"/>
        <w:numPr>
          <w:ilvl w:val="2"/>
          <w:numId w:val="2"/>
        </w:numPr>
        <w:shd w:val="clear" w:color="auto" w:fill="FFFFFF"/>
        <w:spacing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015">
        <w:rPr>
          <w:rFonts w:ascii="Times New Roman" w:hAnsi="Times New Roman"/>
          <w:sz w:val="24"/>
          <w:szCs w:val="24"/>
          <w:lang w:eastAsia="ru-RU"/>
        </w:rPr>
        <w:t>Обеспечивает проверку заявленных видов и объемов работ, фактически выполненных при капитальном ремонте в МКД, на предмет их соответствия видам работ, утвержденным администрацией в сметном расчете.</w:t>
      </w:r>
    </w:p>
    <w:p w:rsidR="00D2526C" w:rsidRPr="00302015" w:rsidRDefault="00D2526C" w:rsidP="009E5887">
      <w:pPr>
        <w:pStyle w:val="ListParagraph"/>
        <w:numPr>
          <w:ilvl w:val="2"/>
          <w:numId w:val="2"/>
        </w:numPr>
        <w:shd w:val="clear" w:color="auto" w:fill="FFFFFF"/>
        <w:spacing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015">
        <w:rPr>
          <w:rFonts w:ascii="Times New Roman" w:hAnsi="Times New Roman"/>
          <w:sz w:val="24"/>
          <w:szCs w:val="24"/>
          <w:lang w:eastAsia="ru-RU"/>
        </w:rPr>
        <w:t>Обеспечивает проверку правильности расчета Получателем субсидии фактических затрат, связанных с выполненным капитальным ремонтом в МКД, указанных в Справке-расчет.</w:t>
      </w:r>
    </w:p>
    <w:p w:rsidR="00D2526C" w:rsidRPr="00302015" w:rsidRDefault="00D2526C" w:rsidP="009E5887">
      <w:pPr>
        <w:pStyle w:val="ListParagraph"/>
        <w:numPr>
          <w:ilvl w:val="2"/>
          <w:numId w:val="2"/>
        </w:numPr>
        <w:shd w:val="clear" w:color="auto" w:fill="FFFFFF"/>
        <w:spacing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015">
        <w:rPr>
          <w:rFonts w:ascii="Times New Roman" w:hAnsi="Times New Roman"/>
          <w:sz w:val="24"/>
          <w:szCs w:val="24"/>
          <w:lang w:eastAsia="ru-RU"/>
        </w:rPr>
        <w:t>Возвращает Получателю субсидии документы при неудовлетворительных результатах проверок, проведенных в соответствии с п. п. 3.1.1. - 3.1.4. настоящего Соглашения.</w:t>
      </w:r>
    </w:p>
    <w:p w:rsidR="00D2526C" w:rsidRPr="00302015" w:rsidRDefault="00D2526C" w:rsidP="009E5887">
      <w:pPr>
        <w:pStyle w:val="ListParagraph"/>
        <w:numPr>
          <w:ilvl w:val="2"/>
          <w:numId w:val="2"/>
        </w:numPr>
        <w:shd w:val="clear" w:color="auto" w:fill="FFFFFF"/>
        <w:spacing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 </w:t>
      </w:r>
      <w:r w:rsidRPr="00302015">
        <w:rPr>
          <w:rFonts w:ascii="Times New Roman" w:hAnsi="Times New Roman"/>
          <w:sz w:val="24"/>
          <w:szCs w:val="24"/>
          <w:lang w:eastAsia="ru-RU"/>
        </w:rPr>
        <w:t>положительных результатах проверок, проведенных </w:t>
      </w:r>
      <w:r w:rsidRPr="00302015">
        <w:rPr>
          <w:rFonts w:ascii="Times New Roman" w:hAnsi="Times New Roman"/>
          <w:sz w:val="24"/>
          <w:szCs w:val="24"/>
          <w:lang w:eastAsia="ru-RU"/>
        </w:rPr>
        <w:br/>
        <w:t>в соответствии с п. п. 3.1.1. - 3.1.4. настоящего Соглашения, перечисляет Получателю субсидии сумму затрат, подлежащую возмещению за счет бюджетных средств, указанную в п. 1.4, в сроки согласно п. 2.2. настоящего Соглашения.</w:t>
      </w:r>
    </w:p>
    <w:p w:rsidR="00D2526C" w:rsidRPr="00302015" w:rsidRDefault="00D2526C" w:rsidP="009E5887">
      <w:pPr>
        <w:pStyle w:val="ListParagraph"/>
        <w:numPr>
          <w:ilvl w:val="2"/>
          <w:numId w:val="2"/>
        </w:numPr>
        <w:shd w:val="clear" w:color="auto" w:fill="FFFFFF"/>
        <w:spacing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015">
        <w:rPr>
          <w:rFonts w:ascii="Times New Roman" w:hAnsi="Times New Roman"/>
          <w:sz w:val="24"/>
          <w:szCs w:val="24"/>
          <w:lang w:eastAsia="ru-RU"/>
        </w:rPr>
        <w:t>Вправе досрочно в одностороннем порядке расторгнуть настоящее Соглашение в случае объявления Получателя субсидии несостоятельным (банкротом) в установленном законодательством Российской Федерации порядке.</w:t>
      </w:r>
    </w:p>
    <w:p w:rsidR="00D2526C" w:rsidRPr="00302015" w:rsidRDefault="00D2526C" w:rsidP="009E5887">
      <w:pPr>
        <w:pStyle w:val="ListParagraph"/>
        <w:numPr>
          <w:ilvl w:val="2"/>
          <w:numId w:val="2"/>
        </w:numPr>
        <w:shd w:val="clear" w:color="auto" w:fill="FFFFFF"/>
        <w:spacing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015">
        <w:rPr>
          <w:rFonts w:ascii="Times New Roman" w:hAnsi="Times New Roman"/>
          <w:sz w:val="24"/>
          <w:szCs w:val="24"/>
          <w:lang w:eastAsia="ru-RU"/>
        </w:rPr>
        <w:t>Вправе совместно с органами государственного (муниципального) финансового контроля осуществлять контроль целевого использования Получателем субсидии предоставленной Субсидии и, при необходимости, запрашивать у Получателя субсидии дополнительные документы и материалы, необходимые для осуществления проверок.</w:t>
      </w:r>
    </w:p>
    <w:p w:rsidR="00D2526C" w:rsidRPr="00302015" w:rsidRDefault="00D2526C" w:rsidP="009E5887">
      <w:pPr>
        <w:pStyle w:val="ListParagraph"/>
        <w:numPr>
          <w:ilvl w:val="2"/>
          <w:numId w:val="2"/>
        </w:numPr>
        <w:shd w:val="clear" w:color="auto" w:fill="FFFFFF"/>
        <w:spacing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015">
        <w:rPr>
          <w:rFonts w:ascii="Times New Roman" w:hAnsi="Times New Roman"/>
          <w:sz w:val="24"/>
          <w:szCs w:val="24"/>
          <w:lang w:eastAsia="ru-RU"/>
        </w:rPr>
        <w:t>Вправе принять решение о приостановлении (прекращении) перечисления Субсидии, о требовании возврата предоставленной Субсидии, с уведомлением Получателя субсидии в порядке, установленном законодательством Российской Федерации и законодательством Ленинградской области, в случаях:</w:t>
      </w:r>
    </w:p>
    <w:p w:rsidR="00D2526C" w:rsidRPr="00302015" w:rsidRDefault="00D2526C" w:rsidP="009E5887">
      <w:pPr>
        <w:pStyle w:val="ListParagraph"/>
        <w:shd w:val="clear" w:color="auto" w:fill="FFFFFF"/>
        <w:spacing w:after="100" w:afterAutospacing="1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015">
        <w:rPr>
          <w:rFonts w:ascii="Times New Roman" w:hAnsi="Times New Roman"/>
          <w:sz w:val="24"/>
          <w:szCs w:val="24"/>
          <w:lang w:eastAsia="ru-RU"/>
        </w:rPr>
        <w:t>– неисполнения Получателем субсидии обязательств, установленных настоящим Соглашением;</w:t>
      </w:r>
    </w:p>
    <w:p w:rsidR="00D2526C" w:rsidRPr="00302015" w:rsidRDefault="00D2526C" w:rsidP="009E5887">
      <w:pPr>
        <w:pStyle w:val="ListParagraph"/>
        <w:shd w:val="clear" w:color="auto" w:fill="FFFFFF"/>
        <w:spacing w:after="100" w:afterAutospacing="1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015">
        <w:rPr>
          <w:rFonts w:ascii="Times New Roman" w:hAnsi="Times New Roman"/>
          <w:sz w:val="24"/>
          <w:szCs w:val="24"/>
          <w:lang w:eastAsia="ru-RU"/>
        </w:rPr>
        <w:t>– использования Субсидии не по целевому назначению;</w:t>
      </w:r>
    </w:p>
    <w:p w:rsidR="00D2526C" w:rsidRPr="00302015" w:rsidRDefault="00D2526C" w:rsidP="009E5887">
      <w:pPr>
        <w:pStyle w:val="ListParagraph"/>
        <w:shd w:val="clear" w:color="auto" w:fill="FFFFFF"/>
        <w:spacing w:after="100" w:afterAutospacing="1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015">
        <w:rPr>
          <w:rFonts w:ascii="Times New Roman" w:hAnsi="Times New Roman"/>
          <w:sz w:val="24"/>
          <w:szCs w:val="24"/>
          <w:lang w:eastAsia="ru-RU"/>
        </w:rPr>
        <w:t>– выявления фактов недостоверности сведений, указанных в документах </w:t>
      </w:r>
      <w:r w:rsidRPr="00302015">
        <w:rPr>
          <w:rFonts w:ascii="Times New Roman" w:hAnsi="Times New Roman"/>
          <w:sz w:val="24"/>
          <w:szCs w:val="24"/>
          <w:lang w:eastAsia="ru-RU"/>
        </w:rPr>
        <w:br/>
        <w:t xml:space="preserve">для предоставления Субсидии и в отчетности, предоставляемых в </w:t>
      </w:r>
      <w:r>
        <w:rPr>
          <w:rFonts w:ascii="Times New Roman" w:hAnsi="Times New Roman"/>
          <w:sz w:val="24"/>
          <w:szCs w:val="24"/>
          <w:lang w:eastAsia="ru-RU"/>
        </w:rPr>
        <w:t>Администрацию</w:t>
      </w:r>
      <w:r w:rsidRPr="00302015">
        <w:rPr>
          <w:rFonts w:ascii="Times New Roman" w:hAnsi="Times New Roman"/>
          <w:sz w:val="24"/>
          <w:szCs w:val="24"/>
          <w:lang w:eastAsia="ru-RU"/>
        </w:rPr>
        <w:t>.</w:t>
      </w:r>
    </w:p>
    <w:p w:rsidR="00D2526C" w:rsidRPr="00302015" w:rsidRDefault="00D2526C" w:rsidP="009E5887">
      <w:pPr>
        <w:pStyle w:val="ListParagraph"/>
        <w:numPr>
          <w:ilvl w:val="1"/>
          <w:numId w:val="2"/>
        </w:numPr>
        <w:shd w:val="clear" w:color="auto" w:fill="FFFFFF"/>
        <w:spacing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015">
        <w:rPr>
          <w:rFonts w:ascii="Times New Roman" w:hAnsi="Times New Roman"/>
          <w:sz w:val="24"/>
          <w:szCs w:val="24"/>
          <w:lang w:eastAsia="ru-RU"/>
        </w:rPr>
        <w:t>Получатель субсидии:</w:t>
      </w:r>
    </w:p>
    <w:p w:rsidR="00D2526C" w:rsidRPr="00302015" w:rsidRDefault="00D2526C" w:rsidP="009E5887">
      <w:pPr>
        <w:pStyle w:val="ListParagraph"/>
        <w:numPr>
          <w:ilvl w:val="2"/>
          <w:numId w:val="2"/>
        </w:numPr>
        <w:shd w:val="clear" w:color="auto" w:fill="FFFFFF"/>
        <w:spacing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015">
        <w:rPr>
          <w:rFonts w:ascii="Times New Roman" w:hAnsi="Times New Roman"/>
          <w:sz w:val="24"/>
          <w:szCs w:val="24"/>
          <w:lang w:eastAsia="ru-RU"/>
        </w:rPr>
        <w:t xml:space="preserve">Представляет </w:t>
      </w:r>
      <w:r>
        <w:rPr>
          <w:rFonts w:ascii="Times New Roman" w:hAnsi="Times New Roman"/>
          <w:sz w:val="24"/>
          <w:szCs w:val="24"/>
          <w:lang w:eastAsia="ru-RU"/>
        </w:rPr>
        <w:t xml:space="preserve">в Администрацию </w:t>
      </w:r>
      <w:r w:rsidRPr="00302015">
        <w:rPr>
          <w:rFonts w:ascii="Times New Roman" w:hAnsi="Times New Roman"/>
          <w:sz w:val="24"/>
          <w:szCs w:val="24"/>
          <w:lang w:eastAsia="ru-RU"/>
        </w:rPr>
        <w:t>документы для предоставления Субсидии, предусмотренные Порядком.</w:t>
      </w:r>
    </w:p>
    <w:p w:rsidR="00D2526C" w:rsidRPr="00302015" w:rsidRDefault="00D2526C" w:rsidP="009E5887">
      <w:pPr>
        <w:pStyle w:val="ListParagraph"/>
        <w:numPr>
          <w:ilvl w:val="2"/>
          <w:numId w:val="2"/>
        </w:numPr>
        <w:shd w:val="clear" w:color="auto" w:fill="FFFFFF"/>
        <w:spacing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015">
        <w:rPr>
          <w:rFonts w:ascii="Times New Roman" w:hAnsi="Times New Roman"/>
          <w:sz w:val="24"/>
          <w:szCs w:val="24"/>
          <w:lang w:eastAsia="ru-RU"/>
        </w:rPr>
        <w:t>Дает согласие на осуществление органами государственного (муниципального) финансового контроля проверок достоверности представленных документов и целевого использования предоставленной Субсидии и, при необходимости, представляет дополнительные документы и материалы, необходимые для осуществления проверок.</w:t>
      </w:r>
    </w:p>
    <w:p w:rsidR="00D2526C" w:rsidRPr="00302015" w:rsidRDefault="00D2526C" w:rsidP="009E5887">
      <w:pPr>
        <w:pStyle w:val="ListParagraph"/>
        <w:numPr>
          <w:ilvl w:val="2"/>
          <w:numId w:val="2"/>
        </w:numPr>
        <w:shd w:val="clear" w:color="auto" w:fill="FFFFFF"/>
        <w:spacing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015">
        <w:rPr>
          <w:rFonts w:ascii="Times New Roman" w:hAnsi="Times New Roman"/>
          <w:sz w:val="24"/>
          <w:szCs w:val="24"/>
          <w:lang w:eastAsia="ru-RU"/>
        </w:rPr>
        <w:t>Возвращает предоставленные за счет бюджетных средств суммы возмещения в бюджет Муниципального образования при получении соответствующего уведомлен</w:t>
      </w:r>
      <w:r>
        <w:rPr>
          <w:rFonts w:ascii="Times New Roman" w:hAnsi="Times New Roman"/>
          <w:sz w:val="24"/>
          <w:szCs w:val="24"/>
          <w:lang w:eastAsia="ru-RU"/>
        </w:rPr>
        <w:t>ия от Администрации</w:t>
      </w:r>
      <w:r w:rsidRPr="00302015">
        <w:rPr>
          <w:rFonts w:ascii="Times New Roman" w:hAnsi="Times New Roman"/>
          <w:sz w:val="24"/>
          <w:szCs w:val="24"/>
          <w:lang w:eastAsia="ru-RU"/>
        </w:rPr>
        <w:t>.</w:t>
      </w:r>
    </w:p>
    <w:p w:rsidR="00D2526C" w:rsidRPr="00302015" w:rsidRDefault="00D2526C" w:rsidP="009E5887">
      <w:pPr>
        <w:pStyle w:val="ListParagraph"/>
        <w:shd w:val="clear" w:color="auto" w:fill="FFFFFF"/>
        <w:spacing w:after="100" w:afterAutospacing="1" w:line="240" w:lineRule="auto"/>
        <w:ind w:left="567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D2526C" w:rsidRPr="00302015" w:rsidRDefault="00D2526C" w:rsidP="009E5887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02015">
        <w:rPr>
          <w:rFonts w:ascii="Times New Roman" w:hAnsi="Times New Roman"/>
          <w:sz w:val="24"/>
          <w:szCs w:val="24"/>
          <w:lang w:eastAsia="ru-RU"/>
        </w:rPr>
        <w:t>Ответственность Сторон</w:t>
      </w:r>
    </w:p>
    <w:p w:rsidR="00D2526C" w:rsidRPr="00302015" w:rsidRDefault="00D2526C" w:rsidP="009E5887">
      <w:pPr>
        <w:pStyle w:val="ListParagraph"/>
        <w:shd w:val="clear" w:color="auto" w:fill="FFFFFF"/>
        <w:spacing w:after="100" w:afterAutospacing="1" w:line="240" w:lineRule="auto"/>
        <w:ind w:left="1305"/>
        <w:rPr>
          <w:rFonts w:ascii="Times New Roman" w:hAnsi="Times New Roman"/>
          <w:sz w:val="24"/>
          <w:szCs w:val="24"/>
          <w:lang w:eastAsia="ru-RU"/>
        </w:rPr>
      </w:pPr>
    </w:p>
    <w:p w:rsidR="00D2526C" w:rsidRPr="00302015" w:rsidRDefault="00D2526C" w:rsidP="009E5887">
      <w:pPr>
        <w:pStyle w:val="ListParagraph"/>
        <w:numPr>
          <w:ilvl w:val="1"/>
          <w:numId w:val="2"/>
        </w:numPr>
        <w:shd w:val="clear" w:color="auto" w:fill="FFFFFF"/>
        <w:spacing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015">
        <w:rPr>
          <w:rFonts w:ascii="Times New Roman" w:hAnsi="Times New Roman"/>
          <w:sz w:val="24"/>
          <w:szCs w:val="24"/>
          <w:lang w:eastAsia="ru-RU"/>
        </w:rPr>
        <w:t>За неисполнение или ненадлежащее исполнени</w:t>
      </w:r>
      <w:r>
        <w:rPr>
          <w:rFonts w:ascii="Times New Roman" w:hAnsi="Times New Roman"/>
          <w:sz w:val="24"/>
          <w:szCs w:val="24"/>
          <w:lang w:eastAsia="ru-RU"/>
        </w:rPr>
        <w:t xml:space="preserve">е условий настоящего Соглашения </w:t>
      </w:r>
      <w:r w:rsidRPr="00302015">
        <w:rPr>
          <w:rFonts w:ascii="Times New Roman" w:hAnsi="Times New Roman"/>
          <w:sz w:val="24"/>
          <w:szCs w:val="24"/>
          <w:lang w:eastAsia="ru-RU"/>
        </w:rPr>
        <w:t>Стороны несут ответственность, предусмотренную законодательством Российской Федерации и законодательством Ленинградской области.</w:t>
      </w:r>
    </w:p>
    <w:p w:rsidR="00D2526C" w:rsidRPr="00302015" w:rsidRDefault="00D2526C" w:rsidP="009E5887">
      <w:pPr>
        <w:pStyle w:val="ListParagraph"/>
        <w:numPr>
          <w:ilvl w:val="1"/>
          <w:numId w:val="2"/>
        </w:numPr>
        <w:shd w:val="clear" w:color="auto" w:fill="FFFFFF"/>
        <w:spacing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015">
        <w:rPr>
          <w:rFonts w:ascii="Times New Roman" w:hAnsi="Times New Roman"/>
          <w:sz w:val="24"/>
          <w:szCs w:val="24"/>
          <w:lang w:eastAsia="ru-RU"/>
        </w:rPr>
        <w:t xml:space="preserve">Получатель субсидии несет ответственность за достоверность сведений, указанных в документах для предоставления Субсидии и в отчетности, предоставляемых в </w:t>
      </w:r>
      <w:r>
        <w:rPr>
          <w:rFonts w:ascii="Times New Roman" w:hAnsi="Times New Roman"/>
          <w:sz w:val="24"/>
          <w:szCs w:val="24"/>
          <w:lang w:eastAsia="ru-RU"/>
        </w:rPr>
        <w:t>Администрацию</w:t>
      </w:r>
      <w:r w:rsidRPr="00302015">
        <w:rPr>
          <w:rFonts w:ascii="Times New Roman" w:hAnsi="Times New Roman"/>
          <w:sz w:val="24"/>
          <w:szCs w:val="24"/>
          <w:lang w:eastAsia="ru-RU"/>
        </w:rPr>
        <w:t>, в соответствии с законодательством Российской Федерации и законодательством Ленинградской области.</w:t>
      </w:r>
    </w:p>
    <w:p w:rsidR="00D2526C" w:rsidRPr="00302015" w:rsidRDefault="00D2526C" w:rsidP="009E5887">
      <w:pPr>
        <w:pStyle w:val="ListParagraph"/>
        <w:numPr>
          <w:ilvl w:val="1"/>
          <w:numId w:val="2"/>
        </w:numPr>
        <w:shd w:val="clear" w:color="auto" w:fill="FFFFFF"/>
        <w:spacing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015">
        <w:rPr>
          <w:rFonts w:ascii="Times New Roman" w:hAnsi="Times New Roman"/>
          <w:sz w:val="24"/>
          <w:szCs w:val="24"/>
          <w:lang w:eastAsia="ru-RU"/>
        </w:rPr>
        <w:t xml:space="preserve"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явилось следствием обстоятельств непреодолимой силы, возникших после заключения Соглашения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предотвратить. </w:t>
      </w:r>
    </w:p>
    <w:p w:rsidR="00D2526C" w:rsidRPr="00302015" w:rsidRDefault="00D2526C" w:rsidP="009E5887">
      <w:pPr>
        <w:pStyle w:val="ListParagraph"/>
        <w:shd w:val="clear" w:color="auto" w:fill="FFFFFF"/>
        <w:spacing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015">
        <w:rPr>
          <w:rFonts w:ascii="Times New Roman" w:hAnsi="Times New Roman"/>
          <w:sz w:val="24"/>
          <w:szCs w:val="24"/>
          <w:lang w:eastAsia="ru-RU"/>
        </w:rPr>
        <w:t>При наступлении указанных обстоятельств, Сторона, для которой создалась невозможность исполнения ее обязательств, должна в трехдневный срок письменно известить о них другую Сторону с приложением документов, подтверждающих наличие таких обстоятельств.</w:t>
      </w:r>
    </w:p>
    <w:p w:rsidR="00D2526C" w:rsidRPr="00302015" w:rsidRDefault="00D2526C" w:rsidP="009E5887">
      <w:pPr>
        <w:pStyle w:val="ListParagraph"/>
        <w:shd w:val="clear" w:color="auto" w:fill="FFFFFF"/>
        <w:spacing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526C" w:rsidRPr="00302015" w:rsidRDefault="00D2526C" w:rsidP="009E5887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02015">
        <w:rPr>
          <w:rFonts w:ascii="Times New Roman" w:hAnsi="Times New Roman"/>
          <w:sz w:val="24"/>
          <w:szCs w:val="24"/>
          <w:lang w:eastAsia="ru-RU"/>
        </w:rPr>
        <w:t>Срок действия Соглашения</w:t>
      </w:r>
    </w:p>
    <w:p w:rsidR="00D2526C" w:rsidRPr="00302015" w:rsidRDefault="00D2526C" w:rsidP="009E5887">
      <w:pPr>
        <w:pStyle w:val="ListParagraph"/>
        <w:shd w:val="clear" w:color="auto" w:fill="FFFFFF"/>
        <w:spacing w:after="100" w:afterAutospacing="1" w:line="240" w:lineRule="auto"/>
        <w:ind w:left="1305"/>
        <w:rPr>
          <w:rFonts w:ascii="Times New Roman" w:hAnsi="Times New Roman"/>
          <w:sz w:val="24"/>
          <w:szCs w:val="24"/>
          <w:lang w:eastAsia="ru-RU"/>
        </w:rPr>
      </w:pPr>
    </w:p>
    <w:p w:rsidR="00D2526C" w:rsidRPr="00302015" w:rsidRDefault="00D2526C" w:rsidP="009E5887">
      <w:pPr>
        <w:pStyle w:val="ListParagraph"/>
        <w:numPr>
          <w:ilvl w:val="1"/>
          <w:numId w:val="2"/>
        </w:numPr>
        <w:shd w:val="clear" w:color="auto" w:fill="FFFFFF"/>
        <w:spacing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015">
        <w:rPr>
          <w:rFonts w:ascii="Times New Roman" w:hAnsi="Times New Roman"/>
          <w:sz w:val="24"/>
          <w:szCs w:val="24"/>
          <w:lang w:eastAsia="ru-RU"/>
        </w:rPr>
        <w:t>Настоящее Соглашение вступает в силу со дня его подписания и действует до 31.12.2019 года.</w:t>
      </w:r>
    </w:p>
    <w:p w:rsidR="00D2526C" w:rsidRPr="00302015" w:rsidRDefault="00D2526C" w:rsidP="009E5887">
      <w:pPr>
        <w:pStyle w:val="ListParagraph"/>
        <w:numPr>
          <w:ilvl w:val="1"/>
          <w:numId w:val="2"/>
        </w:numPr>
        <w:shd w:val="clear" w:color="auto" w:fill="FFFFFF"/>
        <w:spacing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015">
        <w:rPr>
          <w:rFonts w:ascii="Times New Roman" w:hAnsi="Times New Roman"/>
          <w:sz w:val="24"/>
          <w:szCs w:val="24"/>
          <w:lang w:eastAsia="ru-RU"/>
        </w:rPr>
        <w:t xml:space="preserve">Прекращение срока действия Соглашения не влечет прекращения обязательств по представлению в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Администрацию </w:t>
      </w:r>
      <w:r w:rsidRPr="00302015">
        <w:rPr>
          <w:rFonts w:ascii="Times New Roman" w:hAnsi="Times New Roman"/>
          <w:sz w:val="24"/>
          <w:szCs w:val="24"/>
          <w:lang w:eastAsia="ru-RU"/>
        </w:rPr>
        <w:t>отчетности в соответствии с п. 3.2.2 настоящего Соглашения.</w:t>
      </w:r>
    </w:p>
    <w:p w:rsidR="00D2526C" w:rsidRPr="00302015" w:rsidRDefault="00D2526C" w:rsidP="009E5887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02015">
        <w:rPr>
          <w:rFonts w:ascii="Times New Roman" w:hAnsi="Times New Roman"/>
          <w:sz w:val="24"/>
          <w:szCs w:val="24"/>
          <w:lang w:eastAsia="ru-RU"/>
        </w:rPr>
        <w:t>6.      Заключительные положения</w:t>
      </w:r>
    </w:p>
    <w:p w:rsidR="00D2526C" w:rsidRPr="00302015" w:rsidRDefault="00D2526C" w:rsidP="009E58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015">
        <w:rPr>
          <w:rFonts w:ascii="Times New Roman" w:hAnsi="Times New Roman"/>
          <w:sz w:val="24"/>
          <w:szCs w:val="24"/>
          <w:lang w:eastAsia="ru-RU"/>
        </w:rPr>
        <w:t> 6.1. Настоящее Соглашение составлено в двух экземплярах, имеющих одинаковую юридическую силу по одному для каждой из Сторон.</w:t>
      </w:r>
    </w:p>
    <w:p w:rsidR="00D2526C" w:rsidRPr="00302015" w:rsidRDefault="00D2526C" w:rsidP="009E58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015">
        <w:rPr>
          <w:rFonts w:ascii="Times New Roman" w:hAnsi="Times New Roman"/>
          <w:sz w:val="24"/>
          <w:szCs w:val="24"/>
          <w:lang w:eastAsia="ru-RU"/>
        </w:rPr>
        <w:t>6.2. При выполнении взятых на себя обязательств по настоящему Соглашению Стороны руководствуются законодательством Российской Федерации и законодательством Ленинградской области.</w:t>
      </w:r>
    </w:p>
    <w:p w:rsidR="00D2526C" w:rsidRPr="00302015" w:rsidRDefault="00D2526C" w:rsidP="009E58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015">
        <w:rPr>
          <w:rFonts w:ascii="Times New Roman" w:hAnsi="Times New Roman"/>
          <w:sz w:val="24"/>
          <w:szCs w:val="24"/>
          <w:lang w:eastAsia="ru-RU"/>
        </w:rPr>
        <w:t>6.3. По взаимному согласию Сторон все изменения и дополнения к Соглашению оформляются дополнительным соглашением в установленном порядке.</w:t>
      </w:r>
    </w:p>
    <w:p w:rsidR="00D2526C" w:rsidRPr="00302015" w:rsidRDefault="00D2526C" w:rsidP="009E58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015">
        <w:rPr>
          <w:rFonts w:ascii="Times New Roman" w:hAnsi="Times New Roman"/>
          <w:sz w:val="24"/>
          <w:szCs w:val="24"/>
          <w:lang w:eastAsia="ru-RU"/>
        </w:rPr>
        <w:t>6.4. В случае невыполнения отдельных положений настоящего Соглашения Стороны устанавливают причины и принимают меры по их выполнению.</w:t>
      </w:r>
    </w:p>
    <w:p w:rsidR="00D2526C" w:rsidRPr="00302015" w:rsidRDefault="00D2526C" w:rsidP="009E58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015">
        <w:rPr>
          <w:rFonts w:ascii="Times New Roman" w:hAnsi="Times New Roman"/>
          <w:sz w:val="24"/>
          <w:szCs w:val="24"/>
          <w:lang w:eastAsia="ru-RU"/>
        </w:rPr>
        <w:t>6.5. При недостижении согласия Стороны вправе обратиться за защитой </w:t>
      </w:r>
      <w:r w:rsidRPr="00302015">
        <w:rPr>
          <w:rFonts w:ascii="Times New Roman" w:hAnsi="Times New Roman"/>
          <w:sz w:val="24"/>
          <w:szCs w:val="24"/>
          <w:lang w:eastAsia="ru-RU"/>
        </w:rPr>
        <w:br/>
        <w:t>своих прав в Арбитражный суд Санкт-Петербурга и Ленинградской области в соответствии с законодательством Российской Федерации и законодательством Ленинградской области.</w:t>
      </w:r>
    </w:p>
    <w:p w:rsidR="00D2526C" w:rsidRPr="00302015" w:rsidRDefault="00D2526C" w:rsidP="009E5887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015">
        <w:rPr>
          <w:rFonts w:ascii="Times New Roman" w:hAnsi="Times New Roman"/>
          <w:sz w:val="24"/>
          <w:szCs w:val="24"/>
          <w:lang w:eastAsia="ru-RU"/>
        </w:rPr>
        <w:t>6.6. Настоящее Соглашение может быть расторгнуто по взаимному согласию Сторон или по требованию одной из Сторон при нарушении другой Стороной условий настоящего Соглашения и при письменном извещении о расторжении с указанием причины расторжения настоящего Соглашения.</w:t>
      </w:r>
    </w:p>
    <w:p w:rsidR="00D2526C" w:rsidRPr="00302015" w:rsidRDefault="00D2526C" w:rsidP="009E5887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02015">
        <w:rPr>
          <w:rFonts w:ascii="Times New Roman" w:hAnsi="Times New Roman"/>
          <w:sz w:val="24"/>
          <w:szCs w:val="24"/>
          <w:lang w:eastAsia="ru-RU"/>
        </w:rPr>
        <w:t>7.      Адреса, реквизиты и подписи Сторон</w:t>
      </w:r>
    </w:p>
    <w:tbl>
      <w:tblPr>
        <w:tblW w:w="9799" w:type="dxa"/>
        <w:tblCellMar>
          <w:left w:w="0" w:type="dxa"/>
          <w:right w:w="0" w:type="dxa"/>
        </w:tblCellMar>
        <w:tblLook w:val="00A0"/>
      </w:tblPr>
      <w:tblGrid>
        <w:gridCol w:w="675"/>
        <w:gridCol w:w="104"/>
        <w:gridCol w:w="134"/>
        <w:gridCol w:w="172"/>
        <w:gridCol w:w="938"/>
        <w:gridCol w:w="165"/>
        <w:gridCol w:w="118"/>
        <w:gridCol w:w="66"/>
        <w:gridCol w:w="31"/>
        <w:gridCol w:w="100"/>
        <w:gridCol w:w="688"/>
        <w:gridCol w:w="125"/>
        <w:gridCol w:w="1429"/>
        <w:gridCol w:w="280"/>
        <w:gridCol w:w="711"/>
        <w:gridCol w:w="66"/>
        <w:gridCol w:w="120"/>
        <w:gridCol w:w="238"/>
        <w:gridCol w:w="883"/>
        <w:gridCol w:w="283"/>
        <w:gridCol w:w="86"/>
        <w:gridCol w:w="44"/>
        <w:gridCol w:w="66"/>
        <w:gridCol w:w="650"/>
        <w:gridCol w:w="141"/>
        <w:gridCol w:w="1486"/>
      </w:tblGrid>
      <w:tr w:rsidR="00D2526C" w:rsidRPr="006C7CDD" w:rsidTr="00D72FAD">
        <w:tc>
          <w:tcPr>
            <w:tcW w:w="4745" w:type="dxa"/>
            <w:gridSpan w:val="13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образование:</w:t>
            </w:r>
          </w:p>
        </w:tc>
        <w:tc>
          <w:tcPr>
            <w:tcW w:w="280" w:type="dxa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4" w:type="dxa"/>
            <w:gridSpan w:val="12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Получатель субсидии:</w:t>
            </w:r>
          </w:p>
        </w:tc>
      </w:tr>
      <w:tr w:rsidR="00D2526C" w:rsidRPr="006C7CDD" w:rsidTr="00D72FAD">
        <w:tc>
          <w:tcPr>
            <w:tcW w:w="4745" w:type="dxa"/>
            <w:gridSpan w:val="13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4" w:type="dxa"/>
            <w:gridSpan w:val="12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26C" w:rsidRPr="006C7CDD" w:rsidTr="00D72FAD">
        <w:tc>
          <w:tcPr>
            <w:tcW w:w="4745" w:type="dxa"/>
            <w:gridSpan w:val="13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4" w:type="dxa"/>
            <w:gridSpan w:val="12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26C" w:rsidRPr="006C7CDD" w:rsidTr="00D72FAD">
        <w:tc>
          <w:tcPr>
            <w:tcW w:w="4745" w:type="dxa"/>
            <w:gridSpan w:val="13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4" w:type="dxa"/>
            <w:gridSpan w:val="12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26C" w:rsidRPr="006C7CDD" w:rsidTr="00D72FAD">
        <w:tc>
          <w:tcPr>
            <w:tcW w:w="2403" w:type="dxa"/>
            <w:gridSpan w:val="9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2342" w:type="dxa"/>
            <w:gridSpan w:val="4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1" w:type="dxa"/>
            <w:gridSpan w:val="8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2343" w:type="dxa"/>
            <w:gridSpan w:val="4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26C" w:rsidRPr="006C7CDD" w:rsidTr="00D72FAD">
        <w:tc>
          <w:tcPr>
            <w:tcW w:w="4745" w:type="dxa"/>
            <w:gridSpan w:val="13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4" w:type="dxa"/>
            <w:gridSpan w:val="12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26C" w:rsidRPr="006C7CDD" w:rsidTr="00D72FAD">
        <w:tc>
          <w:tcPr>
            <w:tcW w:w="4745" w:type="dxa"/>
            <w:gridSpan w:val="13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4" w:type="dxa"/>
            <w:gridSpan w:val="12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26C" w:rsidRPr="006C7CDD" w:rsidTr="00D72FAD">
        <w:tc>
          <w:tcPr>
            <w:tcW w:w="2023" w:type="dxa"/>
            <w:gridSpan w:val="5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2722" w:type="dxa"/>
            <w:gridSpan w:val="8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gridSpan w:val="5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2756" w:type="dxa"/>
            <w:gridSpan w:val="7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26C" w:rsidRPr="006C7CDD" w:rsidTr="00D72FAD">
        <w:tc>
          <w:tcPr>
            <w:tcW w:w="4745" w:type="dxa"/>
            <w:gridSpan w:val="13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4" w:type="dxa"/>
            <w:gridSpan w:val="12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26C" w:rsidRPr="006C7CDD" w:rsidTr="00D72FAD">
        <w:tc>
          <w:tcPr>
            <w:tcW w:w="4745" w:type="dxa"/>
            <w:gridSpan w:val="13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4" w:type="dxa"/>
            <w:gridSpan w:val="12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26C" w:rsidRPr="006C7CDD" w:rsidTr="00D72FAD">
        <w:tc>
          <w:tcPr>
            <w:tcW w:w="779" w:type="dxa"/>
            <w:gridSpan w:val="2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409" w:type="dxa"/>
            <w:gridSpan w:val="4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gridSpan w:val="4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813" w:type="dxa"/>
            <w:gridSpan w:val="2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429" w:type="dxa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gridSpan w:val="2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241" w:type="dxa"/>
            <w:gridSpan w:val="3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gridSpan w:val="4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791" w:type="dxa"/>
            <w:gridSpan w:val="2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26C" w:rsidRPr="006C7CDD" w:rsidTr="00D72FAD">
        <w:tc>
          <w:tcPr>
            <w:tcW w:w="913" w:type="dxa"/>
            <w:gridSpan w:val="3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3832" w:type="dxa"/>
            <w:gridSpan w:val="10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3877" w:type="dxa"/>
            <w:gridSpan w:val="9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26C" w:rsidRPr="006C7CDD" w:rsidTr="00D72FAD">
        <w:tc>
          <w:tcPr>
            <w:tcW w:w="4745" w:type="dxa"/>
            <w:gridSpan w:val="13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</w:tc>
        <w:tc>
          <w:tcPr>
            <w:tcW w:w="280" w:type="dxa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4" w:type="dxa"/>
            <w:gridSpan w:val="12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</w:tc>
      </w:tr>
      <w:tr w:rsidR="00D2526C" w:rsidRPr="006C7CDD" w:rsidTr="00D72FAD">
        <w:tc>
          <w:tcPr>
            <w:tcW w:w="4745" w:type="dxa"/>
            <w:gridSpan w:val="13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4" w:type="dxa"/>
            <w:gridSpan w:val="12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26C" w:rsidRPr="006C7CDD" w:rsidTr="00D72FAD">
        <w:tc>
          <w:tcPr>
            <w:tcW w:w="4745" w:type="dxa"/>
            <w:gridSpan w:val="13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4" w:type="dxa"/>
            <w:gridSpan w:val="12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26C" w:rsidRPr="006C7CDD" w:rsidTr="00D72FAD">
        <w:tc>
          <w:tcPr>
            <w:tcW w:w="4745" w:type="dxa"/>
            <w:gridSpan w:val="13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4" w:type="dxa"/>
            <w:gridSpan w:val="12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26C" w:rsidRPr="006C7CDD" w:rsidTr="00D72FAD">
        <w:tc>
          <w:tcPr>
            <w:tcW w:w="1085" w:type="dxa"/>
            <w:gridSpan w:val="4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Банк:</w:t>
            </w:r>
          </w:p>
        </w:tc>
        <w:tc>
          <w:tcPr>
            <w:tcW w:w="3660" w:type="dxa"/>
            <w:gridSpan w:val="9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Банк:</w:t>
            </w:r>
          </w:p>
        </w:tc>
        <w:tc>
          <w:tcPr>
            <w:tcW w:w="3639" w:type="dxa"/>
            <w:gridSpan w:val="8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26C" w:rsidRPr="006C7CDD" w:rsidTr="00D72FAD">
        <w:tc>
          <w:tcPr>
            <w:tcW w:w="1085" w:type="dxa"/>
            <w:gridSpan w:val="4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3660" w:type="dxa"/>
            <w:gridSpan w:val="9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3639" w:type="dxa"/>
            <w:gridSpan w:val="8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26C" w:rsidRPr="006C7CDD" w:rsidTr="00D72FAD">
        <w:tc>
          <w:tcPr>
            <w:tcW w:w="1085" w:type="dxa"/>
            <w:gridSpan w:val="4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3660" w:type="dxa"/>
            <w:gridSpan w:val="9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3639" w:type="dxa"/>
            <w:gridSpan w:val="8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26C" w:rsidRPr="006C7CDD" w:rsidTr="00D72FAD">
        <w:tc>
          <w:tcPr>
            <w:tcW w:w="1085" w:type="dxa"/>
            <w:gridSpan w:val="4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3660" w:type="dxa"/>
            <w:gridSpan w:val="9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3639" w:type="dxa"/>
            <w:gridSpan w:val="8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26C" w:rsidRPr="006C7CDD" w:rsidTr="00D72FAD">
        <w:tc>
          <w:tcPr>
            <w:tcW w:w="3191" w:type="dxa"/>
            <w:gridSpan w:val="11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Код администратора дохода</w:t>
            </w:r>
          </w:p>
        </w:tc>
        <w:tc>
          <w:tcPr>
            <w:tcW w:w="1554" w:type="dxa"/>
            <w:gridSpan w:val="2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7" w:type="dxa"/>
            <w:gridSpan w:val="10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Код администратора дохода</w:t>
            </w:r>
          </w:p>
        </w:tc>
        <w:tc>
          <w:tcPr>
            <w:tcW w:w="1627" w:type="dxa"/>
            <w:gridSpan w:val="2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26C" w:rsidRPr="006C7CDD" w:rsidTr="00D72FAD">
        <w:tc>
          <w:tcPr>
            <w:tcW w:w="4745" w:type="dxa"/>
            <w:gridSpan w:val="13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4" w:type="dxa"/>
            <w:gridSpan w:val="12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26C" w:rsidRPr="006C7CDD" w:rsidTr="00D72FAD">
        <w:tc>
          <w:tcPr>
            <w:tcW w:w="675" w:type="dxa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4070" w:type="dxa"/>
            <w:gridSpan w:val="12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4063" w:type="dxa"/>
            <w:gridSpan w:val="11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26C" w:rsidRPr="006C7CDD" w:rsidTr="00D72FAD">
        <w:tc>
          <w:tcPr>
            <w:tcW w:w="4745" w:type="dxa"/>
            <w:gridSpan w:val="13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4" w:type="dxa"/>
            <w:gridSpan w:val="12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26C" w:rsidRPr="006C7CDD" w:rsidTr="00D72FAD">
        <w:tc>
          <w:tcPr>
            <w:tcW w:w="4745" w:type="dxa"/>
            <w:gridSpan w:val="13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4" w:type="dxa"/>
            <w:gridSpan w:val="12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26C" w:rsidRPr="006C7CDD" w:rsidTr="00D72FAD">
        <w:tc>
          <w:tcPr>
            <w:tcW w:w="2023" w:type="dxa"/>
            <w:gridSpan w:val="5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439" w:type="dxa"/>
            <w:gridSpan w:val="6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gridSpan w:val="5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473" w:type="dxa"/>
            <w:gridSpan w:val="6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26C" w:rsidRPr="006C7CDD" w:rsidTr="00D72FAD">
        <w:tc>
          <w:tcPr>
            <w:tcW w:w="2372" w:type="dxa"/>
            <w:gridSpan w:val="8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2373" w:type="dxa"/>
            <w:gridSpan w:val="5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7" w:type="dxa"/>
            <w:gridSpan w:val="7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2387" w:type="dxa"/>
            <w:gridSpan w:val="5"/>
            <w:shd w:val="clear" w:color="auto" w:fill="FFFFFF"/>
            <w:vAlign w:val="center"/>
          </w:tcPr>
          <w:p w:rsidR="00D2526C" w:rsidRPr="00302015" w:rsidRDefault="00D2526C" w:rsidP="00D72FAD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0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2526C" w:rsidRPr="00302015" w:rsidRDefault="00D2526C" w:rsidP="009E5887">
      <w:pPr>
        <w:rPr>
          <w:rFonts w:ascii="Times New Roman" w:hAnsi="Times New Roman"/>
          <w:sz w:val="24"/>
          <w:szCs w:val="24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Pr="00D15B07" w:rsidRDefault="00D2526C" w:rsidP="00CD6D51">
      <w:pPr>
        <w:spacing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15B07">
        <w:rPr>
          <w:rFonts w:ascii="Times New Roman" w:hAnsi="Times New Roman"/>
          <w:sz w:val="28"/>
          <w:szCs w:val="28"/>
          <w:lang w:eastAsia="ru-RU"/>
        </w:rPr>
        <w:t xml:space="preserve">Приложение №2 к Порядку предоставления субсидий юридическим лицам (за исключением государственных (муниципальных) учреждений), индивидуальным предпринимателям в целях возмещения затрат по капитальному ремонту многоквартирных домов, расположенных в Виллозском городском поселении Ломоносовского района </w:t>
      </w:r>
    </w:p>
    <w:p w:rsidR="00D2526C" w:rsidRPr="00D15B07" w:rsidRDefault="00D2526C" w:rsidP="00CD6D51">
      <w:pPr>
        <w:spacing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2526C" w:rsidRPr="00D15B07" w:rsidRDefault="00D2526C" w:rsidP="00CD6D51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15B07">
        <w:rPr>
          <w:rFonts w:ascii="Times New Roman" w:hAnsi="Times New Roman"/>
          <w:b/>
          <w:bCs/>
          <w:sz w:val="28"/>
          <w:szCs w:val="28"/>
          <w:lang w:eastAsia="ru-RU"/>
        </w:rPr>
        <w:t>Положение о Комиссии по рассмотрению заявок для выделения субсидии на возмещение затрат по капитальному ремонту многоквартирных домов</w:t>
      </w:r>
    </w:p>
    <w:p w:rsidR="00D2526C" w:rsidRPr="00D15B07" w:rsidRDefault="00D2526C" w:rsidP="00CD6D51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hAnsi="Times New Roman"/>
          <w:spacing w:val="-8"/>
          <w:sz w:val="28"/>
          <w:szCs w:val="28"/>
          <w:lang w:eastAsia="ru-RU"/>
        </w:rPr>
      </w:pPr>
      <w:r>
        <w:rPr>
          <w:rFonts w:ascii="Times New Roman" w:hAnsi="Times New Roman"/>
          <w:spacing w:val="-8"/>
          <w:sz w:val="28"/>
          <w:szCs w:val="28"/>
          <w:lang w:eastAsia="ru-RU"/>
        </w:rPr>
        <w:t>I.  </w:t>
      </w:r>
      <w:r w:rsidRPr="00D15B07">
        <w:rPr>
          <w:rFonts w:ascii="Times New Roman" w:hAnsi="Times New Roman"/>
          <w:spacing w:val="-8"/>
          <w:sz w:val="28"/>
          <w:szCs w:val="28"/>
          <w:lang w:eastAsia="ru-RU"/>
        </w:rPr>
        <w:t>Общие положения</w:t>
      </w:r>
    </w:p>
    <w:p w:rsidR="00D2526C" w:rsidRDefault="00D2526C" w:rsidP="00CD6D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1.1.  </w:t>
      </w:r>
      <w:r w:rsidRPr="00D15B07">
        <w:rPr>
          <w:rFonts w:ascii="Times New Roman" w:hAnsi="Times New Roman"/>
          <w:sz w:val="28"/>
          <w:szCs w:val="28"/>
          <w:lang w:eastAsia="ru-RU"/>
        </w:rPr>
        <w:t xml:space="preserve">Комиссия является совещательным органом при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Виллозского </w:t>
      </w:r>
      <w:r w:rsidRPr="00D15B07">
        <w:rPr>
          <w:rFonts w:ascii="Times New Roman" w:hAnsi="Times New Roman"/>
          <w:sz w:val="28"/>
          <w:szCs w:val="28"/>
          <w:lang w:eastAsia="ru-RU"/>
        </w:rPr>
        <w:t xml:space="preserve">городского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Ломоносовского района</w:t>
      </w:r>
      <w:r w:rsidRPr="00D15B07">
        <w:rPr>
          <w:rFonts w:ascii="Times New Roman" w:hAnsi="Times New Roman"/>
          <w:sz w:val="28"/>
          <w:szCs w:val="28"/>
          <w:lang w:eastAsia="ru-RU"/>
        </w:rPr>
        <w:t>, обеспечивающим на основании заявок и иных документов рассмотрение </w:t>
      </w:r>
      <w:r w:rsidRPr="00D15B07">
        <w:rPr>
          <w:rFonts w:ascii="Times New Roman" w:hAnsi="Times New Roman"/>
          <w:sz w:val="28"/>
          <w:szCs w:val="28"/>
          <w:lang w:eastAsia="ru-RU"/>
        </w:rPr>
        <w:br/>
        <w:t>и решение вопросов:</w:t>
      </w:r>
    </w:p>
    <w:p w:rsidR="00D2526C" w:rsidRDefault="00D2526C" w:rsidP="00CD6D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1.1.1. </w:t>
      </w:r>
      <w:r w:rsidRPr="00D15B07">
        <w:rPr>
          <w:rFonts w:ascii="Times New Roman" w:hAnsi="Times New Roman"/>
          <w:sz w:val="28"/>
          <w:szCs w:val="28"/>
          <w:lang w:eastAsia="ru-RU"/>
        </w:rPr>
        <w:t xml:space="preserve">Вынесение решения о соответствии (несоответствии) заявки на предоставление субсидий на возмещение затрат по </w:t>
      </w:r>
      <w:r>
        <w:rPr>
          <w:rFonts w:ascii="Times New Roman" w:hAnsi="Times New Roman"/>
          <w:sz w:val="28"/>
          <w:szCs w:val="28"/>
          <w:lang w:eastAsia="ru-RU"/>
        </w:rPr>
        <w:t xml:space="preserve">капитальному </w:t>
      </w:r>
      <w:r w:rsidRPr="00D15B07">
        <w:rPr>
          <w:rFonts w:ascii="Times New Roman" w:hAnsi="Times New Roman"/>
          <w:sz w:val="28"/>
          <w:szCs w:val="28"/>
          <w:lang w:eastAsia="ru-RU"/>
        </w:rPr>
        <w:t xml:space="preserve">ремонту многоквартирных домов, расположенных в </w:t>
      </w:r>
      <w:r>
        <w:rPr>
          <w:rFonts w:ascii="Times New Roman" w:hAnsi="Times New Roman"/>
          <w:sz w:val="28"/>
          <w:szCs w:val="28"/>
          <w:lang w:eastAsia="ru-RU"/>
        </w:rPr>
        <w:t xml:space="preserve">Виллозском </w:t>
      </w:r>
      <w:r w:rsidRPr="00D15B07">
        <w:rPr>
          <w:rFonts w:ascii="Times New Roman" w:hAnsi="Times New Roman"/>
          <w:sz w:val="28"/>
          <w:szCs w:val="28"/>
          <w:lang w:eastAsia="ru-RU"/>
        </w:rPr>
        <w:t xml:space="preserve">городском поселении </w:t>
      </w:r>
      <w:r>
        <w:rPr>
          <w:rFonts w:ascii="Times New Roman" w:hAnsi="Times New Roman"/>
          <w:sz w:val="28"/>
          <w:szCs w:val="28"/>
          <w:lang w:eastAsia="ru-RU"/>
        </w:rPr>
        <w:t>Ломоносовского района</w:t>
      </w:r>
      <w:r w:rsidRPr="00D15B07">
        <w:rPr>
          <w:rFonts w:ascii="Times New Roman" w:hAnsi="Times New Roman"/>
          <w:sz w:val="28"/>
          <w:szCs w:val="28"/>
          <w:lang w:eastAsia="ru-RU"/>
        </w:rPr>
        <w:t>.</w:t>
      </w:r>
    </w:p>
    <w:p w:rsidR="00D2526C" w:rsidRPr="00D15B07" w:rsidRDefault="00D2526C" w:rsidP="00CD6D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526C" w:rsidRPr="00D15B07" w:rsidRDefault="00D2526C" w:rsidP="00CD6D51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hAnsi="Times New Roman"/>
          <w:spacing w:val="-8"/>
          <w:sz w:val="28"/>
          <w:szCs w:val="28"/>
          <w:lang w:eastAsia="ru-RU"/>
        </w:rPr>
      </w:pPr>
      <w:r>
        <w:rPr>
          <w:rFonts w:ascii="Times New Roman" w:hAnsi="Times New Roman"/>
          <w:spacing w:val="-8"/>
          <w:sz w:val="28"/>
          <w:szCs w:val="28"/>
          <w:lang w:eastAsia="ru-RU"/>
        </w:rPr>
        <w:t>2.  </w:t>
      </w:r>
      <w:r w:rsidRPr="00D15B07">
        <w:rPr>
          <w:rFonts w:ascii="Times New Roman" w:hAnsi="Times New Roman"/>
          <w:spacing w:val="-8"/>
          <w:sz w:val="28"/>
          <w:szCs w:val="28"/>
          <w:lang w:eastAsia="ru-RU"/>
        </w:rPr>
        <w:t>Состав и порядок работы Комиссии</w:t>
      </w:r>
    </w:p>
    <w:p w:rsidR="00D2526C" w:rsidRPr="00D15B07" w:rsidRDefault="00D2526C" w:rsidP="00CD6D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 </w:t>
      </w:r>
      <w:r w:rsidRPr="00D15B07">
        <w:rPr>
          <w:rFonts w:ascii="Times New Roman" w:hAnsi="Times New Roman"/>
          <w:sz w:val="28"/>
          <w:szCs w:val="28"/>
          <w:lang w:eastAsia="ru-RU"/>
        </w:rPr>
        <w:t xml:space="preserve">В состав Комиссии входят председатель комиссии, заместитель председателя комиссии, ответственный секретарь комиссии и члены комиссии. Персональный и количественный состав комиссии формируется администрацией </w:t>
      </w:r>
      <w:r>
        <w:rPr>
          <w:rFonts w:ascii="Times New Roman" w:hAnsi="Times New Roman"/>
          <w:sz w:val="28"/>
          <w:szCs w:val="28"/>
          <w:lang w:eastAsia="ru-RU"/>
        </w:rPr>
        <w:t xml:space="preserve">Виллозского </w:t>
      </w:r>
      <w:r w:rsidRPr="00D15B07">
        <w:rPr>
          <w:rFonts w:ascii="Times New Roman" w:hAnsi="Times New Roman"/>
          <w:sz w:val="28"/>
          <w:szCs w:val="28"/>
          <w:lang w:eastAsia="ru-RU"/>
        </w:rPr>
        <w:t xml:space="preserve">городского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Ломоносовского района </w:t>
      </w:r>
      <w:r w:rsidRPr="00D15B07">
        <w:rPr>
          <w:rFonts w:ascii="Times New Roman" w:hAnsi="Times New Roman"/>
          <w:sz w:val="28"/>
          <w:szCs w:val="28"/>
          <w:lang w:eastAsia="ru-RU"/>
        </w:rPr>
        <w:t>и утверждается распоряжением администрации. Комиссия прекращает свою деятельность на основании распоряжения администрации.</w:t>
      </w:r>
    </w:p>
    <w:p w:rsidR="00D2526C" w:rsidRDefault="00D2526C" w:rsidP="00CD6D51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2.2.  </w:t>
      </w:r>
      <w:r w:rsidRPr="00D15B07">
        <w:rPr>
          <w:rFonts w:ascii="Times New Roman" w:hAnsi="Times New Roman"/>
          <w:sz w:val="28"/>
          <w:szCs w:val="28"/>
          <w:lang w:eastAsia="ru-RU"/>
        </w:rPr>
        <w:t>Председатель Комиссии:</w:t>
      </w:r>
    </w:p>
    <w:p w:rsidR="00D2526C" w:rsidRDefault="00D2526C" w:rsidP="00CD6D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15B07">
        <w:rPr>
          <w:rFonts w:ascii="Times New Roman" w:hAnsi="Times New Roman"/>
          <w:sz w:val="28"/>
          <w:szCs w:val="28"/>
          <w:lang w:eastAsia="ru-RU"/>
        </w:rPr>
        <w:t>организует прием заявок на предоставление субсидий на возме</w:t>
      </w:r>
      <w:r>
        <w:rPr>
          <w:rFonts w:ascii="Times New Roman" w:hAnsi="Times New Roman"/>
          <w:sz w:val="28"/>
          <w:szCs w:val="28"/>
          <w:lang w:eastAsia="ru-RU"/>
        </w:rPr>
        <w:t xml:space="preserve">щение затрат </w:t>
      </w:r>
      <w:r w:rsidRPr="00D15B07">
        <w:rPr>
          <w:rFonts w:ascii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sz w:val="28"/>
          <w:szCs w:val="28"/>
          <w:lang w:eastAsia="ru-RU"/>
        </w:rPr>
        <w:t xml:space="preserve">капитальному </w:t>
      </w:r>
      <w:r w:rsidRPr="00D15B07">
        <w:rPr>
          <w:rFonts w:ascii="Times New Roman" w:hAnsi="Times New Roman"/>
          <w:sz w:val="28"/>
          <w:szCs w:val="28"/>
          <w:lang w:eastAsia="ru-RU"/>
        </w:rPr>
        <w:t xml:space="preserve">ремонту многоквартирных домов, расположенных в </w:t>
      </w:r>
      <w:r>
        <w:rPr>
          <w:rFonts w:ascii="Times New Roman" w:hAnsi="Times New Roman"/>
          <w:sz w:val="28"/>
          <w:szCs w:val="28"/>
          <w:lang w:eastAsia="ru-RU"/>
        </w:rPr>
        <w:t>Виллозском городском поселении Ломоносовского района</w:t>
      </w:r>
      <w:r w:rsidRPr="00D15B07">
        <w:rPr>
          <w:rFonts w:ascii="Times New Roman" w:hAnsi="Times New Roman"/>
          <w:sz w:val="28"/>
          <w:szCs w:val="28"/>
          <w:lang w:eastAsia="ru-RU"/>
        </w:rPr>
        <w:t>;</w:t>
      </w:r>
    </w:p>
    <w:p w:rsidR="00D2526C" w:rsidRDefault="00D2526C" w:rsidP="00CD6D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15B07">
        <w:rPr>
          <w:rFonts w:ascii="Times New Roman" w:hAnsi="Times New Roman"/>
          <w:sz w:val="28"/>
          <w:szCs w:val="28"/>
          <w:lang w:eastAsia="ru-RU"/>
        </w:rPr>
        <w:t>определяет место и время проведения заседания Комиссии;</w:t>
      </w:r>
    </w:p>
    <w:p w:rsidR="00D2526C" w:rsidRDefault="00D2526C" w:rsidP="00CD6D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15B07">
        <w:rPr>
          <w:rFonts w:ascii="Times New Roman" w:hAnsi="Times New Roman"/>
          <w:sz w:val="28"/>
          <w:szCs w:val="28"/>
          <w:lang w:eastAsia="ru-RU"/>
        </w:rPr>
        <w:t>ведет заседание Комиссии;</w:t>
      </w:r>
    </w:p>
    <w:p w:rsidR="00D2526C" w:rsidRDefault="00D2526C" w:rsidP="00CD6D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15B07">
        <w:rPr>
          <w:rFonts w:ascii="Times New Roman" w:hAnsi="Times New Roman"/>
          <w:sz w:val="28"/>
          <w:szCs w:val="28"/>
          <w:lang w:eastAsia="ru-RU"/>
        </w:rPr>
        <w:t>подписывает протокол Комиссии.</w:t>
      </w:r>
    </w:p>
    <w:p w:rsidR="00D2526C" w:rsidRDefault="00D2526C" w:rsidP="00CD6D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5B07">
        <w:rPr>
          <w:rFonts w:ascii="Times New Roman" w:hAnsi="Times New Roman"/>
          <w:sz w:val="28"/>
          <w:szCs w:val="28"/>
          <w:lang w:eastAsia="ru-RU"/>
        </w:rPr>
        <w:t>При отсутствии председателя комиссии его полномочия осуществляет заместитель председателя комиссии.</w:t>
      </w:r>
    </w:p>
    <w:p w:rsidR="00D2526C" w:rsidRDefault="00D2526C" w:rsidP="00CD6D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2.3. </w:t>
      </w:r>
      <w:r w:rsidRPr="00D15B07">
        <w:rPr>
          <w:rFonts w:ascii="Times New Roman" w:hAnsi="Times New Roman"/>
          <w:sz w:val="28"/>
          <w:szCs w:val="28"/>
          <w:lang w:eastAsia="ru-RU"/>
        </w:rPr>
        <w:t>Ответственный секретарь:</w:t>
      </w:r>
    </w:p>
    <w:p w:rsidR="00D2526C" w:rsidRDefault="00D2526C" w:rsidP="00CD6D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15B07">
        <w:rPr>
          <w:rFonts w:ascii="Times New Roman" w:hAnsi="Times New Roman"/>
          <w:sz w:val="28"/>
          <w:szCs w:val="28"/>
          <w:lang w:eastAsia="ru-RU"/>
        </w:rPr>
        <w:t>ведет регистрацию заявок;</w:t>
      </w:r>
    </w:p>
    <w:p w:rsidR="00D2526C" w:rsidRDefault="00D2526C" w:rsidP="00CD6D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15B07">
        <w:rPr>
          <w:rFonts w:ascii="Times New Roman" w:hAnsi="Times New Roman"/>
          <w:sz w:val="28"/>
          <w:szCs w:val="28"/>
          <w:lang w:eastAsia="ru-RU"/>
        </w:rPr>
        <w:t>составляет проект повестки очередного заседания;</w:t>
      </w:r>
    </w:p>
    <w:p w:rsidR="00D2526C" w:rsidRDefault="00D2526C" w:rsidP="00CD6D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15B07">
        <w:rPr>
          <w:rFonts w:ascii="Times New Roman" w:hAnsi="Times New Roman"/>
          <w:sz w:val="28"/>
          <w:szCs w:val="28"/>
          <w:lang w:eastAsia="ru-RU"/>
        </w:rPr>
        <w:t>информирует членов комиссии о месте и времени проведения заседания комиссии;</w:t>
      </w:r>
    </w:p>
    <w:p w:rsidR="00D2526C" w:rsidRDefault="00D2526C" w:rsidP="00CD6D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15B07">
        <w:rPr>
          <w:rFonts w:ascii="Times New Roman" w:hAnsi="Times New Roman"/>
          <w:sz w:val="28"/>
          <w:szCs w:val="28"/>
          <w:lang w:eastAsia="ru-RU"/>
        </w:rPr>
        <w:t>ведет протокол заседания комиссии;</w:t>
      </w:r>
    </w:p>
    <w:p w:rsidR="00D2526C" w:rsidRDefault="00D2526C" w:rsidP="00CD6D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2.4. </w:t>
      </w:r>
      <w:r w:rsidRPr="00D15B07">
        <w:rPr>
          <w:rFonts w:ascii="Times New Roman" w:hAnsi="Times New Roman"/>
          <w:sz w:val="28"/>
          <w:szCs w:val="28"/>
          <w:lang w:eastAsia="ru-RU"/>
        </w:rPr>
        <w:t>Члены Комиссии:</w:t>
      </w:r>
    </w:p>
    <w:p w:rsidR="00D2526C" w:rsidRDefault="00D2526C" w:rsidP="00CD6D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15B07">
        <w:rPr>
          <w:rFonts w:ascii="Times New Roman" w:hAnsi="Times New Roman"/>
          <w:sz w:val="28"/>
          <w:szCs w:val="28"/>
          <w:lang w:eastAsia="ru-RU"/>
        </w:rPr>
        <w:t>проводят предварительную оценку заявок и прилагаемых к ним документов Получателей субсидий;</w:t>
      </w:r>
    </w:p>
    <w:p w:rsidR="00D2526C" w:rsidRDefault="00D2526C" w:rsidP="00CD6D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15B07">
        <w:rPr>
          <w:rFonts w:ascii="Times New Roman" w:hAnsi="Times New Roman"/>
          <w:sz w:val="28"/>
          <w:szCs w:val="28"/>
          <w:lang w:eastAsia="ru-RU"/>
        </w:rPr>
        <w:t>принимают участие в заседаниях комиссии;</w:t>
      </w:r>
    </w:p>
    <w:p w:rsidR="00D2526C" w:rsidRDefault="00D2526C" w:rsidP="00CD6D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15B07">
        <w:rPr>
          <w:rFonts w:ascii="Times New Roman" w:hAnsi="Times New Roman"/>
          <w:sz w:val="28"/>
          <w:szCs w:val="28"/>
          <w:lang w:eastAsia="ru-RU"/>
        </w:rPr>
        <w:t>принимают участие в голосовании по вопросам повестки заседания.</w:t>
      </w:r>
    </w:p>
    <w:p w:rsidR="00D2526C" w:rsidRDefault="00D2526C" w:rsidP="00CD6D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2.5.  </w:t>
      </w:r>
      <w:r w:rsidRPr="00D15B07">
        <w:rPr>
          <w:rFonts w:ascii="Times New Roman" w:hAnsi="Times New Roman"/>
          <w:sz w:val="28"/>
          <w:szCs w:val="28"/>
          <w:lang w:eastAsia="ru-RU"/>
        </w:rPr>
        <w:t>Организационной формой деятельности Комиссии являются заседания. Заседания проводятся по мере необходимости. Заседание правомочно, если на нем присутствует не менее 2/3 от общего количества членов комиссии.</w:t>
      </w:r>
    </w:p>
    <w:p w:rsidR="00D2526C" w:rsidRDefault="00D2526C" w:rsidP="00CD6D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2.6. </w:t>
      </w:r>
      <w:r w:rsidRPr="00D15B07">
        <w:rPr>
          <w:rFonts w:ascii="Times New Roman" w:hAnsi="Times New Roman"/>
          <w:sz w:val="28"/>
          <w:szCs w:val="28"/>
          <w:lang w:eastAsia="ru-RU"/>
        </w:rPr>
        <w:t>Решение Комиссии принимается открытым голосованием простым большинством голосов присутствующих членов комиссии. При равном количестве голосов право преимущественного голоса имеет председатель Комиссии.</w:t>
      </w:r>
    </w:p>
    <w:p w:rsidR="00D2526C" w:rsidRDefault="00D2526C" w:rsidP="00CD6D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5B07">
        <w:rPr>
          <w:rFonts w:ascii="Times New Roman" w:hAnsi="Times New Roman"/>
          <w:sz w:val="28"/>
          <w:szCs w:val="28"/>
          <w:lang w:eastAsia="ru-RU"/>
        </w:rPr>
        <w:t>Решение комиссии оформляется протоколом. Оформленный протокол подписывается председателем Комиссии.</w:t>
      </w:r>
    </w:p>
    <w:p w:rsidR="00D2526C" w:rsidRDefault="00D2526C" w:rsidP="00CD6D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2.7. </w:t>
      </w:r>
      <w:r w:rsidRPr="00D15B07">
        <w:rPr>
          <w:rFonts w:ascii="Times New Roman" w:hAnsi="Times New Roman"/>
          <w:sz w:val="28"/>
          <w:szCs w:val="28"/>
          <w:lang w:eastAsia="ru-RU"/>
        </w:rPr>
        <w:t>По результатам рассмотрения заявок Комиссия:</w:t>
      </w:r>
    </w:p>
    <w:p w:rsidR="00D2526C" w:rsidRPr="00D15B07" w:rsidRDefault="00D2526C" w:rsidP="00CD6D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15B07">
        <w:rPr>
          <w:rFonts w:ascii="Times New Roman" w:hAnsi="Times New Roman"/>
          <w:sz w:val="28"/>
          <w:szCs w:val="28"/>
          <w:lang w:eastAsia="ru-RU"/>
        </w:rPr>
        <w:t>устанавливает соответствие (несоответствие) заявки Порядку.</w:t>
      </w:r>
    </w:p>
    <w:p w:rsidR="00D2526C" w:rsidRPr="00D15B07" w:rsidRDefault="00D2526C" w:rsidP="00CD6D51">
      <w:pPr>
        <w:rPr>
          <w:rFonts w:ascii="Times New Roman" w:hAnsi="Times New Roman"/>
          <w:sz w:val="28"/>
          <w:szCs w:val="28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tblBorders>
          <w:insideV w:val="single" w:sz="4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945"/>
        <w:gridCol w:w="549"/>
        <w:gridCol w:w="424"/>
        <w:gridCol w:w="870"/>
        <w:gridCol w:w="951"/>
        <w:gridCol w:w="1693"/>
        <w:gridCol w:w="405"/>
        <w:gridCol w:w="3518"/>
      </w:tblGrid>
      <w:tr w:rsidR="00D2526C" w:rsidRPr="006C7CDD" w:rsidTr="00D72FAD">
        <w:trPr>
          <w:trHeight w:val="1702"/>
        </w:trPr>
        <w:tc>
          <w:tcPr>
            <w:tcW w:w="9365" w:type="dxa"/>
            <w:gridSpan w:val="8"/>
            <w:vAlign w:val="center"/>
          </w:tcPr>
          <w:p w:rsidR="00D2526C" w:rsidRPr="00BB0D22" w:rsidRDefault="00D2526C" w:rsidP="00D72FAD">
            <w:pPr>
              <w:spacing w:after="100" w:afterAutospacing="1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Приложение №3</w:t>
            </w:r>
            <w:r w:rsidRPr="00BB0D2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к Порядку предоставления субсидий юридическим лицам (за исключением государственных (муниципальных) учреждений), индивидуальным предпринимателям в целях возмещения затрат по капитальному ремонту многоквартирных домов, расположенных в Виллозском городском поселении Ломоносовского района </w:t>
            </w:r>
          </w:p>
          <w:p w:rsidR="00D2526C" w:rsidRPr="00BB0D22" w:rsidRDefault="00D2526C" w:rsidP="00D72FAD">
            <w:pPr>
              <w:spacing w:after="100" w:afterAutospacing="1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2526C" w:rsidRPr="006C7CDD" w:rsidTr="00D72FAD">
        <w:tc>
          <w:tcPr>
            <w:tcW w:w="9365" w:type="dxa"/>
            <w:gridSpan w:val="8"/>
            <w:vAlign w:val="center"/>
          </w:tcPr>
          <w:p w:rsidR="00D2526C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D2526C" w:rsidRPr="00BB0D22" w:rsidRDefault="00D2526C" w:rsidP="00D72FAD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22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(оформляется на официальном бланке письма юридического лица)</w:t>
            </w:r>
          </w:p>
        </w:tc>
      </w:tr>
      <w:tr w:rsidR="00D2526C" w:rsidRPr="006C7CDD" w:rsidTr="00D72FAD">
        <w:tc>
          <w:tcPr>
            <w:tcW w:w="9365" w:type="dxa"/>
            <w:gridSpan w:val="8"/>
            <w:tcBorders>
              <w:bottom w:val="nil"/>
            </w:tcBorders>
            <w:vAlign w:val="center"/>
          </w:tcPr>
          <w:p w:rsidR="00D2526C" w:rsidRPr="00BB0D22" w:rsidRDefault="00D2526C" w:rsidP="00D72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26C" w:rsidRPr="006C7CDD" w:rsidTr="00D72FAD">
        <w:trPr>
          <w:trHeight w:val="315"/>
        </w:trPr>
        <w:tc>
          <w:tcPr>
            <w:tcW w:w="946" w:type="dxa"/>
            <w:tcBorders>
              <w:right w:val="nil"/>
            </w:tcBorders>
            <w:vAlign w:val="center"/>
          </w:tcPr>
          <w:p w:rsidR="00D2526C" w:rsidRPr="00BB0D22" w:rsidRDefault="00D2526C" w:rsidP="00D72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  <w:vAlign w:val="center"/>
          </w:tcPr>
          <w:p w:rsidR="00D2526C" w:rsidRPr="00BB0D22" w:rsidRDefault="00D2526C" w:rsidP="00D72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left w:val="nil"/>
              <w:right w:val="nil"/>
            </w:tcBorders>
            <w:vAlign w:val="center"/>
          </w:tcPr>
          <w:p w:rsidR="00D2526C" w:rsidRPr="00BB0D22" w:rsidRDefault="00D2526C" w:rsidP="00D72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left w:val="nil"/>
              <w:right w:val="nil"/>
            </w:tcBorders>
            <w:vAlign w:val="center"/>
          </w:tcPr>
          <w:p w:rsidR="00D2526C" w:rsidRPr="00BB0D22" w:rsidRDefault="00D2526C" w:rsidP="00D72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left w:val="nil"/>
              <w:right w:val="nil"/>
            </w:tcBorders>
            <w:vAlign w:val="center"/>
          </w:tcPr>
          <w:p w:rsidR="00D2526C" w:rsidRPr="00BB0D22" w:rsidRDefault="00D2526C" w:rsidP="00D72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 w:val="restart"/>
            <w:tcBorders>
              <w:left w:val="nil"/>
              <w:right w:val="nil"/>
            </w:tcBorders>
            <w:vAlign w:val="center"/>
          </w:tcPr>
          <w:p w:rsidR="00D2526C" w:rsidRPr="00BB0D22" w:rsidRDefault="00D2526C" w:rsidP="00D72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left w:val="nil"/>
              <w:right w:val="nil"/>
            </w:tcBorders>
            <w:vAlign w:val="center"/>
          </w:tcPr>
          <w:p w:rsidR="00D2526C" w:rsidRPr="00BB0D22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21" w:type="dxa"/>
            <w:tcBorders>
              <w:left w:val="nil"/>
            </w:tcBorders>
            <w:vAlign w:val="center"/>
          </w:tcPr>
          <w:p w:rsidR="00D2526C" w:rsidRPr="00BB0D22" w:rsidRDefault="00D2526C" w:rsidP="00D72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Администрацию Виллозского</w:t>
            </w:r>
          </w:p>
        </w:tc>
      </w:tr>
      <w:tr w:rsidR="00D2526C" w:rsidRPr="006C7CDD" w:rsidTr="00D72FAD">
        <w:trPr>
          <w:trHeight w:val="260"/>
        </w:trPr>
        <w:tc>
          <w:tcPr>
            <w:tcW w:w="946" w:type="dxa"/>
            <w:tcBorders>
              <w:bottom w:val="nil"/>
              <w:right w:val="nil"/>
            </w:tcBorders>
            <w:vAlign w:val="center"/>
          </w:tcPr>
          <w:p w:rsidR="00D2526C" w:rsidRPr="00BB0D22" w:rsidRDefault="00D2526C" w:rsidP="00D72FAD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>Исх. №</w:t>
            </w:r>
          </w:p>
        </w:tc>
        <w:tc>
          <w:tcPr>
            <w:tcW w:w="550" w:type="dxa"/>
            <w:tcBorders>
              <w:left w:val="nil"/>
              <w:bottom w:val="nil"/>
              <w:right w:val="nil"/>
            </w:tcBorders>
            <w:vAlign w:val="center"/>
          </w:tcPr>
          <w:p w:rsidR="00D2526C" w:rsidRPr="00BB0D22" w:rsidRDefault="00D2526C" w:rsidP="00D72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  <w:vAlign w:val="center"/>
          </w:tcPr>
          <w:p w:rsidR="00D2526C" w:rsidRPr="00BB0D22" w:rsidRDefault="00D2526C" w:rsidP="00D72FAD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871" w:type="dxa"/>
            <w:tcBorders>
              <w:left w:val="nil"/>
              <w:bottom w:val="nil"/>
              <w:right w:val="nil"/>
            </w:tcBorders>
            <w:vAlign w:val="center"/>
          </w:tcPr>
          <w:p w:rsidR="00D2526C" w:rsidRPr="00BB0D22" w:rsidRDefault="00D2526C" w:rsidP="00D72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left w:val="nil"/>
              <w:bottom w:val="nil"/>
              <w:right w:val="nil"/>
            </w:tcBorders>
            <w:vAlign w:val="center"/>
          </w:tcPr>
          <w:p w:rsidR="00D2526C" w:rsidRPr="00BB0D22" w:rsidRDefault="00D2526C" w:rsidP="00D72FAD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</w:t>
              </w:r>
              <w:r>
                <w:rPr>
                  <w:rFonts w:ascii="Times New Roman" w:hAnsi="Times New Roman"/>
                  <w:sz w:val="24"/>
                  <w:szCs w:val="24"/>
                  <w:lang w:val="en-US" w:eastAsia="ru-RU"/>
                </w:rPr>
                <w:t>9</w:t>
              </w:r>
              <w:r w:rsidRPr="00BB0D22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:rsidR="00D2526C" w:rsidRPr="00BB0D22" w:rsidRDefault="00D2526C" w:rsidP="00D72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gridSpan w:val="2"/>
            <w:tcBorders>
              <w:left w:val="nil"/>
              <w:bottom w:val="nil"/>
            </w:tcBorders>
            <w:vAlign w:val="center"/>
          </w:tcPr>
          <w:p w:rsidR="00D2526C" w:rsidRPr="00BB0D22" w:rsidRDefault="00D2526C" w:rsidP="00D72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поселения Ломоносовского района</w:t>
            </w:r>
          </w:p>
        </w:tc>
      </w:tr>
      <w:tr w:rsidR="00D2526C" w:rsidRPr="006C7CDD" w:rsidTr="00D72FAD">
        <w:trPr>
          <w:trHeight w:val="276"/>
        </w:trPr>
        <w:tc>
          <w:tcPr>
            <w:tcW w:w="946" w:type="dxa"/>
            <w:tcBorders>
              <w:top w:val="nil"/>
              <w:right w:val="nil"/>
            </w:tcBorders>
            <w:vAlign w:val="center"/>
          </w:tcPr>
          <w:p w:rsidR="00D2526C" w:rsidRPr="00BB0D22" w:rsidRDefault="00D2526C" w:rsidP="00D72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right w:val="nil"/>
            </w:tcBorders>
            <w:vAlign w:val="center"/>
          </w:tcPr>
          <w:p w:rsidR="00D2526C" w:rsidRPr="00BB0D22" w:rsidRDefault="00D2526C" w:rsidP="00D72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right w:val="nil"/>
            </w:tcBorders>
            <w:vAlign w:val="center"/>
          </w:tcPr>
          <w:p w:rsidR="00D2526C" w:rsidRPr="00BB0D22" w:rsidRDefault="00D2526C" w:rsidP="00D72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right w:val="nil"/>
            </w:tcBorders>
            <w:vAlign w:val="center"/>
          </w:tcPr>
          <w:p w:rsidR="00D2526C" w:rsidRPr="00BB0D22" w:rsidRDefault="00D2526C" w:rsidP="00D72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right w:val="nil"/>
            </w:tcBorders>
            <w:vAlign w:val="center"/>
          </w:tcPr>
          <w:p w:rsidR="00D2526C" w:rsidRPr="00BB0D22" w:rsidRDefault="00D2526C" w:rsidP="00D72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</w:tcPr>
          <w:p w:rsidR="00D2526C" w:rsidRPr="00BB0D22" w:rsidRDefault="00D2526C" w:rsidP="00D72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gridSpan w:val="2"/>
            <w:tcBorders>
              <w:top w:val="nil"/>
              <w:left w:val="nil"/>
            </w:tcBorders>
            <w:vAlign w:val="center"/>
          </w:tcPr>
          <w:p w:rsidR="00D2526C" w:rsidRPr="00BB0D22" w:rsidRDefault="00D2526C" w:rsidP="00D72FAD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2526C" w:rsidRDefault="00D2526C" w:rsidP="00CD6D51">
      <w:pPr>
        <w:spacing w:after="0" w:line="240" w:lineRule="auto"/>
        <w:jc w:val="center"/>
        <w:rPr>
          <w:rFonts w:ascii="Arial" w:hAnsi="Arial" w:cs="Arial"/>
          <w:b/>
          <w:bCs/>
          <w:color w:val="545454"/>
          <w:sz w:val="24"/>
          <w:szCs w:val="24"/>
          <w:shd w:val="clear" w:color="auto" w:fill="FFFFFF"/>
          <w:lang w:eastAsia="ru-RU"/>
        </w:rPr>
      </w:pPr>
    </w:p>
    <w:p w:rsidR="00D2526C" w:rsidRPr="00BB0D22" w:rsidRDefault="00D2526C" w:rsidP="00CD6D51">
      <w:pPr>
        <w:spacing w:after="0" w:line="240" w:lineRule="auto"/>
        <w:jc w:val="center"/>
        <w:rPr>
          <w:rFonts w:ascii="Arial" w:hAnsi="Arial" w:cs="Arial"/>
          <w:b/>
          <w:bCs/>
          <w:color w:val="545454"/>
          <w:sz w:val="24"/>
          <w:szCs w:val="24"/>
          <w:shd w:val="clear" w:color="auto" w:fill="FFFFFF"/>
          <w:lang w:eastAsia="ru-RU"/>
        </w:rPr>
      </w:pPr>
      <w:r w:rsidRPr="00BB0D22">
        <w:rPr>
          <w:rFonts w:ascii="Arial" w:hAnsi="Arial" w:cs="Arial"/>
          <w:b/>
          <w:bCs/>
          <w:color w:val="545454"/>
          <w:sz w:val="24"/>
          <w:szCs w:val="24"/>
          <w:shd w:val="clear" w:color="auto" w:fill="FFFFFF"/>
          <w:lang w:eastAsia="ru-RU"/>
        </w:rPr>
        <w:t>ЗАЯВКА НА ПРЕДОСТАВЛЕНИЕ СУБСИДИИ</w:t>
      </w:r>
    </w:p>
    <w:p w:rsidR="00D2526C" w:rsidRPr="00BB0D22" w:rsidRDefault="00D2526C" w:rsidP="00CD6D51">
      <w:pPr>
        <w:spacing w:after="120" w:line="240" w:lineRule="auto"/>
        <w:jc w:val="center"/>
        <w:rPr>
          <w:rFonts w:ascii="Arial" w:hAnsi="Arial" w:cs="Arial"/>
          <w:b/>
          <w:bCs/>
          <w:color w:val="545454"/>
          <w:sz w:val="24"/>
          <w:szCs w:val="24"/>
          <w:shd w:val="clear" w:color="auto" w:fill="FFFFFF"/>
          <w:lang w:eastAsia="ru-RU"/>
        </w:rPr>
      </w:pPr>
      <w:r w:rsidRPr="00BB0D22">
        <w:rPr>
          <w:rFonts w:ascii="Arial" w:hAnsi="Arial" w:cs="Arial"/>
          <w:b/>
          <w:bCs/>
          <w:color w:val="545454"/>
          <w:sz w:val="24"/>
          <w:szCs w:val="24"/>
          <w:shd w:val="clear" w:color="auto" w:fill="FFFFFF"/>
          <w:lang w:eastAsia="ru-RU"/>
        </w:rPr>
        <w:t>на возмещение затрат на </w:t>
      </w:r>
      <w:r>
        <w:rPr>
          <w:rFonts w:ascii="Arial" w:hAnsi="Arial" w:cs="Arial"/>
          <w:b/>
          <w:bCs/>
          <w:color w:val="545454"/>
          <w:sz w:val="24"/>
          <w:szCs w:val="24"/>
          <w:shd w:val="clear" w:color="auto" w:fill="FFFFFF"/>
          <w:lang w:eastAsia="ru-RU"/>
        </w:rPr>
        <w:t>капитальный ремонт</w:t>
      </w:r>
      <w:r w:rsidRPr="00BB0D22">
        <w:rPr>
          <w:rFonts w:ascii="Arial" w:hAnsi="Arial" w:cs="Arial"/>
          <w:b/>
          <w:bCs/>
          <w:color w:val="545454"/>
          <w:sz w:val="24"/>
          <w:szCs w:val="24"/>
          <w:shd w:val="clear" w:color="auto" w:fill="FFFFFF"/>
          <w:lang w:eastAsia="ru-RU"/>
        </w:rPr>
        <w:t xml:space="preserve"> в многоквартирных домах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393"/>
        <w:gridCol w:w="817"/>
        <w:gridCol w:w="517"/>
        <w:gridCol w:w="1031"/>
        <w:gridCol w:w="697"/>
        <w:gridCol w:w="864"/>
        <w:gridCol w:w="878"/>
        <w:gridCol w:w="3174"/>
      </w:tblGrid>
      <w:tr w:rsidR="00D2526C" w:rsidRPr="006C7CDD" w:rsidTr="00D72FAD">
        <w:tc>
          <w:tcPr>
            <w:tcW w:w="9921" w:type="dxa"/>
            <w:gridSpan w:val="8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2526C" w:rsidRPr="00BB0D22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>1.     Основные сведения об организации – претенденте на получение субсидии:</w:t>
            </w:r>
          </w:p>
          <w:p w:rsidR="00D2526C" w:rsidRPr="00BB0D22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наименование:</w:t>
            </w:r>
          </w:p>
        </w:tc>
      </w:tr>
      <w:tr w:rsidR="00D2526C" w:rsidRPr="006C7CDD" w:rsidTr="00D72FAD">
        <w:tc>
          <w:tcPr>
            <w:tcW w:w="9921" w:type="dxa"/>
            <w:gridSpan w:val="8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2526C" w:rsidRPr="00BB0D22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26C" w:rsidRPr="006C7CDD" w:rsidTr="00D72FAD">
        <w:tc>
          <w:tcPr>
            <w:tcW w:w="9921" w:type="dxa"/>
            <w:gridSpan w:val="8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2526C" w:rsidRPr="00BB0D22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>Ф.И.О. руководителя организации, должность:</w:t>
            </w:r>
          </w:p>
        </w:tc>
      </w:tr>
      <w:tr w:rsidR="00D2526C" w:rsidRPr="006C7CDD" w:rsidTr="00D72FAD">
        <w:tc>
          <w:tcPr>
            <w:tcW w:w="9921" w:type="dxa"/>
            <w:gridSpan w:val="8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2526C" w:rsidRPr="00BB0D22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26C" w:rsidRPr="006C7CDD" w:rsidTr="00D72FAD">
        <w:tc>
          <w:tcPr>
            <w:tcW w:w="9921" w:type="dxa"/>
            <w:gridSpan w:val="8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2526C" w:rsidRPr="00BB0D22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>Адрес (с почтовым индексом):</w:t>
            </w:r>
          </w:p>
        </w:tc>
      </w:tr>
      <w:tr w:rsidR="00D2526C" w:rsidRPr="006C7CDD" w:rsidTr="00D72FAD">
        <w:trPr>
          <w:trHeight w:val="313"/>
        </w:trPr>
        <w:tc>
          <w:tcPr>
            <w:tcW w:w="2263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26C" w:rsidRPr="00BB0D22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>– юридический:</w:t>
            </w:r>
          </w:p>
        </w:tc>
        <w:tc>
          <w:tcPr>
            <w:tcW w:w="76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526C" w:rsidRPr="00BB0D22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26C" w:rsidRPr="006C7CDD" w:rsidTr="00D72FAD">
        <w:trPr>
          <w:trHeight w:val="312"/>
        </w:trPr>
        <w:tc>
          <w:tcPr>
            <w:tcW w:w="2263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26C" w:rsidRPr="00BB0D22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>– фактический:</w:t>
            </w:r>
          </w:p>
        </w:tc>
        <w:tc>
          <w:tcPr>
            <w:tcW w:w="76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526C" w:rsidRPr="00BB0D22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26C" w:rsidRPr="006C7CDD" w:rsidTr="00D72FAD">
        <w:tc>
          <w:tcPr>
            <w:tcW w:w="14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26C" w:rsidRPr="00BB0D22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41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26C" w:rsidRPr="00BB0D22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26C" w:rsidRPr="00BB0D22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526C" w:rsidRPr="00BB0D22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26C" w:rsidRPr="006C7CDD" w:rsidTr="00D72FAD">
        <w:tc>
          <w:tcPr>
            <w:tcW w:w="2821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26C" w:rsidRPr="00BB0D22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 адрес:</w:t>
            </w:r>
          </w:p>
        </w:tc>
        <w:tc>
          <w:tcPr>
            <w:tcW w:w="71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526C" w:rsidRPr="00BB0D22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26C" w:rsidRPr="006C7CDD" w:rsidTr="00D72FAD">
        <w:tc>
          <w:tcPr>
            <w:tcW w:w="2821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26C" w:rsidRPr="00BB0D22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526C" w:rsidRPr="00BB0D22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26C" w:rsidRPr="006C7CDD" w:rsidTr="00D72FAD">
        <w:trPr>
          <w:trHeight w:val="320"/>
        </w:trPr>
        <w:tc>
          <w:tcPr>
            <w:tcW w:w="3933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26C" w:rsidRPr="00BB0D22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59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526C" w:rsidRPr="00BB0D22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26C" w:rsidRPr="006C7CDD" w:rsidTr="00D72FAD">
        <w:trPr>
          <w:trHeight w:val="320"/>
        </w:trPr>
        <w:tc>
          <w:tcPr>
            <w:tcW w:w="3933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26C" w:rsidRPr="00BB0D22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59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526C" w:rsidRPr="00BB0D22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26C" w:rsidRPr="006C7CDD" w:rsidTr="00D72FAD">
        <w:tc>
          <w:tcPr>
            <w:tcW w:w="4678" w:type="dxa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26C" w:rsidRPr="00BB0D22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>Банковские реквизиты организации:</w:t>
            </w:r>
          </w:p>
        </w:tc>
        <w:tc>
          <w:tcPr>
            <w:tcW w:w="52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526C" w:rsidRPr="00BB0D22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26C" w:rsidRPr="006C7CDD" w:rsidTr="00D72FAD">
        <w:tc>
          <w:tcPr>
            <w:tcW w:w="9921" w:type="dxa"/>
            <w:gridSpan w:val="8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2526C" w:rsidRPr="00BB0D22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26C" w:rsidRPr="006C7CDD" w:rsidTr="00D72FAD">
        <w:tc>
          <w:tcPr>
            <w:tcW w:w="9921" w:type="dxa"/>
            <w:gridSpan w:val="8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2526C" w:rsidRPr="00BB0D22" w:rsidRDefault="00D2526C" w:rsidP="00D72FAD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2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(наименование банка, расчетный счет организации в банке, корреспондентский счет банка, БИК банка)</w:t>
            </w:r>
          </w:p>
        </w:tc>
      </w:tr>
      <w:tr w:rsidR="00D2526C" w:rsidRPr="006C7CDD" w:rsidTr="00D72FAD">
        <w:tc>
          <w:tcPr>
            <w:tcW w:w="9921" w:type="dxa"/>
            <w:gridSpan w:val="8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2526C" w:rsidRPr="00BB0D22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>Главный бухгалтер организации (Ф.И.О., тел.):</w:t>
            </w:r>
          </w:p>
        </w:tc>
      </w:tr>
      <w:tr w:rsidR="00D2526C" w:rsidRPr="006C7CDD" w:rsidTr="00D72FAD">
        <w:tc>
          <w:tcPr>
            <w:tcW w:w="9921" w:type="dxa"/>
            <w:gridSpan w:val="8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2526C" w:rsidRPr="00BB0D22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26C" w:rsidRPr="006C7CDD" w:rsidTr="00D72FAD">
        <w:tc>
          <w:tcPr>
            <w:tcW w:w="14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26C" w:rsidRPr="00BB0D22" w:rsidRDefault="00D2526C" w:rsidP="00D72FAD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26C" w:rsidRPr="00BB0D22" w:rsidRDefault="00D2526C" w:rsidP="00D72FAD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26C" w:rsidRPr="00BB0D22" w:rsidRDefault="00D2526C" w:rsidP="00D72FAD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26C" w:rsidRPr="00BB0D22" w:rsidRDefault="00D2526C" w:rsidP="00D72FAD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26C" w:rsidRPr="00BB0D22" w:rsidRDefault="00D2526C" w:rsidP="00D72FAD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26C" w:rsidRPr="00BB0D22" w:rsidRDefault="00D2526C" w:rsidP="00D72FAD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26C" w:rsidRPr="00BB0D22" w:rsidRDefault="00D2526C" w:rsidP="00D72FAD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526C" w:rsidRPr="00BB0D22" w:rsidRDefault="00D2526C" w:rsidP="00D72FAD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</w:tbl>
    <w:p w:rsidR="00D2526C" w:rsidRPr="00BB0D22" w:rsidRDefault="00D2526C" w:rsidP="00CD6D51">
      <w:pPr>
        <w:spacing w:after="100" w:afterAutospacing="1" w:line="240" w:lineRule="auto"/>
        <w:rPr>
          <w:rFonts w:ascii="Arial" w:hAnsi="Arial" w:cs="Arial"/>
          <w:b/>
          <w:bCs/>
          <w:color w:val="545454"/>
          <w:sz w:val="24"/>
          <w:szCs w:val="24"/>
          <w:shd w:val="clear" w:color="auto" w:fill="FFFFFF"/>
          <w:lang w:eastAsia="ru-RU"/>
        </w:rPr>
      </w:pPr>
      <w:r w:rsidRPr="00BB0D22">
        <w:rPr>
          <w:rFonts w:ascii="Arial" w:hAnsi="Arial" w:cs="Arial"/>
          <w:b/>
          <w:bCs/>
          <w:color w:val="545454"/>
          <w:sz w:val="24"/>
          <w:szCs w:val="24"/>
          <w:shd w:val="clear" w:color="auto" w:fill="FFFFFF"/>
          <w:lang w:eastAsia="ru-RU"/>
        </w:rPr>
        <w:t>2.     К Заявке прилагаются следующие документы:</w:t>
      </w:r>
    </w:p>
    <w:tbl>
      <w:tblPr>
        <w:tblW w:w="99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94"/>
        <w:gridCol w:w="5213"/>
        <w:gridCol w:w="4111"/>
      </w:tblGrid>
      <w:tr w:rsidR="00D2526C" w:rsidRPr="006C7CDD" w:rsidTr="00D72FAD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26C" w:rsidRPr="00BB0D22" w:rsidRDefault="00D2526C" w:rsidP="00D72FAD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26C" w:rsidRPr="00BB0D22" w:rsidRDefault="00D2526C" w:rsidP="00D72FAD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526C" w:rsidRPr="00BB0D22" w:rsidRDefault="00D2526C" w:rsidP="00D72FAD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листов в документе</w:t>
            </w:r>
          </w:p>
        </w:tc>
      </w:tr>
      <w:tr w:rsidR="00D2526C" w:rsidRPr="006C7CDD" w:rsidTr="00D72FAD">
        <w:tc>
          <w:tcPr>
            <w:tcW w:w="5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26C" w:rsidRPr="00BB0D22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>1.      </w:t>
            </w:r>
          </w:p>
        </w:tc>
        <w:tc>
          <w:tcPr>
            <w:tcW w:w="5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26C" w:rsidRPr="00BB0D22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Копия устава </w:t>
            </w: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организации, заверенная печатью и подписью руководителя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526C" w:rsidRPr="00BB0D22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>Копия на … л. в 1 экз.</w:t>
            </w:r>
          </w:p>
        </w:tc>
      </w:tr>
      <w:tr w:rsidR="00D2526C" w:rsidRPr="006C7CDD" w:rsidTr="00D72FAD">
        <w:tc>
          <w:tcPr>
            <w:tcW w:w="5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26C" w:rsidRPr="00BB0D22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>2.      </w:t>
            </w:r>
          </w:p>
        </w:tc>
        <w:tc>
          <w:tcPr>
            <w:tcW w:w="5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26C" w:rsidRPr="00BB0D22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Копия свидетельства о регистрации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организации, заверенная печатью и подписью руководителя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526C" w:rsidRPr="00BB0D22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>Копия на … л. в 1 экз.</w:t>
            </w:r>
          </w:p>
        </w:tc>
      </w:tr>
      <w:tr w:rsidR="00D2526C" w:rsidRPr="006C7CDD" w:rsidTr="00D72FAD">
        <w:tc>
          <w:tcPr>
            <w:tcW w:w="5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26C" w:rsidRPr="00BB0D22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>3.      </w:t>
            </w:r>
          </w:p>
        </w:tc>
        <w:tc>
          <w:tcPr>
            <w:tcW w:w="5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26C" w:rsidRPr="00BB0D22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Копия лицензии</w:t>
            </w: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> на осуществление деятельности по управлению многоквартирными домами, заверенная печатью и подписью руководителя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526C" w:rsidRPr="00BB0D22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>Копия на … л. в 1 экз.</w:t>
            </w:r>
          </w:p>
        </w:tc>
      </w:tr>
      <w:tr w:rsidR="00D2526C" w:rsidRPr="006C7CDD" w:rsidTr="00D72FAD">
        <w:tc>
          <w:tcPr>
            <w:tcW w:w="5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26C" w:rsidRPr="00BB0D22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>4.      </w:t>
            </w:r>
          </w:p>
        </w:tc>
        <w:tc>
          <w:tcPr>
            <w:tcW w:w="5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26C" w:rsidRPr="00BB0D22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Информационное письмо </w:t>
            </w: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>на официальном бланке</w:t>
            </w:r>
            <w:r w:rsidRPr="00BB0D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организации, заверенное печатью и подписью руководителя, </w:t>
            </w:r>
            <w:r w:rsidRPr="00BB0D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 отсутствии </w:t>
            </w: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</w:t>
            </w:r>
            <w:r w:rsidRPr="00BB0D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в списке иностранных юридических лиц</w:t>
            </w: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>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526C" w:rsidRPr="00BB0D22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>Оригинал на … л. в 1 экз.</w:t>
            </w:r>
          </w:p>
        </w:tc>
      </w:tr>
      <w:tr w:rsidR="00D2526C" w:rsidRPr="006C7CDD" w:rsidTr="00D72FAD">
        <w:tc>
          <w:tcPr>
            <w:tcW w:w="5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26C" w:rsidRPr="00BB0D22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>5.      </w:t>
            </w:r>
          </w:p>
        </w:tc>
        <w:tc>
          <w:tcPr>
            <w:tcW w:w="5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26C" w:rsidRPr="00BB0D22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Информационное письмо </w:t>
            </w: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>на официальном бланке</w:t>
            </w:r>
            <w:r w:rsidRPr="00BB0D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организации, заверенное печатью и подписью руководителя, об отсутствии организации в Едином федеральном реестре сведений о </w:t>
            </w:r>
            <w:r w:rsidRPr="00BB0D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банкротстве</w:t>
            </w: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>, а также отсутствие процедуры реорганизации, ликвидации, банкротства и ограничений на осуществление хозяйственной деятельности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526C" w:rsidRPr="00BB0D22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>Оригинал на … л. в 1 экз.</w:t>
            </w:r>
          </w:p>
        </w:tc>
      </w:tr>
      <w:tr w:rsidR="00D2526C" w:rsidRPr="006C7CDD" w:rsidTr="00D72FAD">
        <w:tc>
          <w:tcPr>
            <w:tcW w:w="5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26C" w:rsidRPr="00BB0D22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>6.      </w:t>
            </w:r>
          </w:p>
        </w:tc>
        <w:tc>
          <w:tcPr>
            <w:tcW w:w="5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26C" w:rsidRPr="00BB0D22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Информационное письмо </w:t>
            </w: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>на официальном бланке</w:t>
            </w:r>
            <w:r w:rsidRPr="00BB0D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организации, заверенное печатью и подписью руководителя</w:t>
            </w:r>
            <w:r w:rsidRPr="00BB0D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об отсутствии</w:t>
            </w: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> у организации</w:t>
            </w:r>
            <w:r w:rsidRPr="00BB0D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просроченной задолженности перед ресурсоснабжающими организациями</w:t>
            </w: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>, превышающей шестимесячные начисления за поставленные коммунальные ресурсы,</w:t>
            </w:r>
          </w:p>
          <w:p w:rsidR="00D2526C" w:rsidRPr="00BB0D22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>или </w:t>
            </w:r>
            <w:r w:rsidRPr="00BB0D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График</w:t>
            </w: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> погашения задолженности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526C" w:rsidRPr="00BB0D22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>Оригинал письма на … л. в 1 экз.</w:t>
            </w:r>
          </w:p>
          <w:p w:rsidR="00D2526C" w:rsidRPr="00BB0D22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2526C" w:rsidRPr="00BB0D22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>или</w:t>
            </w:r>
          </w:p>
          <w:p w:rsidR="00D2526C" w:rsidRPr="00BB0D22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2526C" w:rsidRPr="00BB0D22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>Копия Графика на … л. в 1 экз.</w:t>
            </w:r>
          </w:p>
        </w:tc>
      </w:tr>
      <w:tr w:rsidR="00D2526C" w:rsidRPr="006C7CDD" w:rsidTr="00D72FAD">
        <w:tc>
          <w:tcPr>
            <w:tcW w:w="5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26C" w:rsidRPr="00BB0D22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>7.      </w:t>
            </w:r>
          </w:p>
        </w:tc>
        <w:tc>
          <w:tcPr>
            <w:tcW w:w="5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26C" w:rsidRPr="00BB0D22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Информационное письмо </w:t>
            </w: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>на официальном бланке</w:t>
            </w:r>
            <w:r w:rsidRPr="00BB0D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организации, заверенное печатью и подписью руководителя, об отсутствии у организации</w:t>
            </w:r>
            <w:r w:rsidRPr="00BB0D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задолженности по уплате налогов</w:t>
            </w: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>, сборов и иных платежей.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526C" w:rsidRPr="00BB0D22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>Оригинал на … л. в 1 экз.</w:t>
            </w:r>
          </w:p>
        </w:tc>
      </w:tr>
      <w:tr w:rsidR="00D2526C" w:rsidRPr="006C7CDD" w:rsidTr="00D72FAD">
        <w:tc>
          <w:tcPr>
            <w:tcW w:w="5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26C" w:rsidRPr="00BB0D22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>8.      </w:t>
            </w:r>
          </w:p>
        </w:tc>
        <w:tc>
          <w:tcPr>
            <w:tcW w:w="5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26C" w:rsidRPr="00BB0D22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Информационное пись</w:t>
            </w: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>мо с банковскими реквизитами организации для перечисления субсидии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526C" w:rsidRPr="00BB0D22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>Оригинал на … л. в 1 экз.</w:t>
            </w:r>
          </w:p>
        </w:tc>
      </w:tr>
      <w:tr w:rsidR="00D2526C" w:rsidRPr="006C7CDD" w:rsidTr="00D72FAD">
        <w:tc>
          <w:tcPr>
            <w:tcW w:w="5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26C" w:rsidRPr="00BB0D22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>9.      </w:t>
            </w:r>
          </w:p>
        </w:tc>
        <w:tc>
          <w:tcPr>
            <w:tcW w:w="5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26C" w:rsidRPr="00BB0D22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Копии протоколов о выборе совета МКД </w:t>
            </w:r>
            <w:r w:rsidRPr="00BB0D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>или уполномоченных представителей собственников помещений МКД, заверенные печатью и подписью руководителя организации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526C" w:rsidRPr="00BB0D22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>Копии протоколов по _____ МКД </w:t>
            </w: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 … л. в 1 экз.</w:t>
            </w:r>
          </w:p>
        </w:tc>
      </w:tr>
      <w:tr w:rsidR="00D2526C" w:rsidRPr="006C7CDD" w:rsidTr="00D72FAD">
        <w:tc>
          <w:tcPr>
            <w:tcW w:w="5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26C" w:rsidRPr="00BB0D22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>10.  </w:t>
            </w:r>
          </w:p>
        </w:tc>
        <w:tc>
          <w:tcPr>
            <w:tcW w:w="5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26C" w:rsidRPr="00BB0D22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Акты комиссионной приемки </w:t>
            </w: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>выполн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енных работ по ремонту</w:t>
            </w: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МКД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526C" w:rsidRPr="00BB0D22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Оригиналы по _____ </w:t>
            </w: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… л. в 1 экз.</w:t>
            </w:r>
          </w:p>
        </w:tc>
      </w:tr>
      <w:tr w:rsidR="00D2526C" w:rsidRPr="006C7CDD" w:rsidTr="00D72FAD">
        <w:tc>
          <w:tcPr>
            <w:tcW w:w="5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26C" w:rsidRPr="00BB0D22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>11.  </w:t>
            </w:r>
          </w:p>
        </w:tc>
        <w:tc>
          <w:tcPr>
            <w:tcW w:w="5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26C" w:rsidRPr="00BB0D22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Справка-расчет </w:t>
            </w: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подтверждении фактических затрат, связанных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выполненным ремонтом</w:t>
            </w: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многоквартирных домах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526C" w:rsidRPr="00BB0D22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Оригинал Справки </w:t>
            </w:r>
          </w:p>
          <w:p w:rsidR="00D2526C" w:rsidRPr="00BB0D22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>на … л. в 1 экз.</w:t>
            </w:r>
          </w:p>
        </w:tc>
      </w:tr>
      <w:tr w:rsidR="00D2526C" w:rsidRPr="006C7CDD" w:rsidTr="00D72FAD">
        <w:tc>
          <w:tcPr>
            <w:tcW w:w="5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26C" w:rsidRPr="00BB0D22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>12.  </w:t>
            </w:r>
          </w:p>
        </w:tc>
        <w:tc>
          <w:tcPr>
            <w:tcW w:w="5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26C" w:rsidRPr="00547B59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B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Акты приемки</w:t>
            </w:r>
            <w:r w:rsidRPr="00547B59">
              <w:rPr>
                <w:rFonts w:ascii="Times New Roman" w:hAnsi="Times New Roman"/>
                <w:sz w:val="24"/>
                <w:szCs w:val="24"/>
                <w:lang w:eastAsia="ru-RU"/>
              </w:rPr>
              <w:t> выполненных работ по форме </w:t>
            </w:r>
            <w:r w:rsidRPr="00547B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КС-2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526C" w:rsidRPr="00547B59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B59">
              <w:rPr>
                <w:rFonts w:ascii="Times New Roman" w:hAnsi="Times New Roman"/>
                <w:sz w:val="24"/>
                <w:szCs w:val="24"/>
                <w:lang w:eastAsia="ru-RU"/>
              </w:rPr>
              <w:t>Заверенные копии по ______  на … л. в 1 экз.</w:t>
            </w:r>
          </w:p>
        </w:tc>
      </w:tr>
      <w:tr w:rsidR="00D2526C" w:rsidRPr="006C7CDD" w:rsidTr="00D72FAD">
        <w:tc>
          <w:tcPr>
            <w:tcW w:w="5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26C" w:rsidRPr="00BB0D22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>13.  </w:t>
            </w:r>
          </w:p>
        </w:tc>
        <w:tc>
          <w:tcPr>
            <w:tcW w:w="5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26C" w:rsidRPr="00547B59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B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Справки о стоимости работ</w:t>
            </w:r>
            <w:r w:rsidRPr="00547B59">
              <w:rPr>
                <w:rFonts w:ascii="Times New Roman" w:hAnsi="Times New Roman"/>
                <w:sz w:val="24"/>
                <w:szCs w:val="24"/>
                <w:lang w:eastAsia="ru-RU"/>
              </w:rPr>
              <w:t> по форме </w:t>
            </w:r>
            <w:r w:rsidRPr="00547B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КС-3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526C" w:rsidRPr="00547B59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B59">
              <w:rPr>
                <w:rFonts w:ascii="Times New Roman" w:hAnsi="Times New Roman"/>
                <w:sz w:val="24"/>
                <w:szCs w:val="24"/>
                <w:lang w:eastAsia="ru-RU"/>
              </w:rPr>
              <w:t>Заверенные копии по ______  на … л. в 1 экз.</w:t>
            </w:r>
          </w:p>
        </w:tc>
      </w:tr>
    </w:tbl>
    <w:p w:rsidR="00D2526C" w:rsidRPr="00BB0D22" w:rsidRDefault="00D2526C" w:rsidP="00CD6D51">
      <w:pPr>
        <w:spacing w:after="100" w:afterAutospacing="1" w:line="240" w:lineRule="auto"/>
        <w:rPr>
          <w:rFonts w:ascii="Arial" w:hAnsi="Arial" w:cs="Arial"/>
          <w:b/>
          <w:bCs/>
          <w:color w:val="545454"/>
          <w:sz w:val="24"/>
          <w:szCs w:val="24"/>
          <w:shd w:val="clear" w:color="auto" w:fill="FFFFFF"/>
          <w:lang w:eastAsia="ru-RU"/>
        </w:rPr>
      </w:pPr>
      <w:r w:rsidRPr="00BB0D22">
        <w:rPr>
          <w:rFonts w:ascii="Arial" w:hAnsi="Arial" w:cs="Arial"/>
          <w:b/>
          <w:bCs/>
          <w:color w:val="545454"/>
          <w:sz w:val="24"/>
          <w:szCs w:val="24"/>
          <w:shd w:val="clear" w:color="auto" w:fill="FFFFFF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384"/>
        <w:gridCol w:w="2381"/>
        <w:gridCol w:w="256"/>
        <w:gridCol w:w="132"/>
        <w:gridCol w:w="2478"/>
        <w:gridCol w:w="277"/>
        <w:gridCol w:w="686"/>
        <w:gridCol w:w="2761"/>
      </w:tblGrid>
      <w:tr w:rsidR="00D2526C" w:rsidRPr="006C7CDD" w:rsidTr="00D72FAD">
        <w:tc>
          <w:tcPr>
            <w:tcW w:w="9911" w:type="dxa"/>
            <w:gridSpan w:val="8"/>
            <w:vAlign w:val="center"/>
          </w:tcPr>
          <w:p w:rsidR="00D2526C" w:rsidRPr="00BB0D22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     Ремонт</w:t>
            </w: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 в многоквартирных домах, находящихся </w:t>
            </w: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 управлении Организации и расположенных по адресам, указанным </w:t>
            </w: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 Справке-расчет.</w:t>
            </w:r>
          </w:p>
        </w:tc>
      </w:tr>
      <w:tr w:rsidR="00D2526C" w:rsidRPr="006C7CDD" w:rsidTr="00D72FAD">
        <w:tc>
          <w:tcPr>
            <w:tcW w:w="9911" w:type="dxa"/>
            <w:gridSpan w:val="8"/>
            <w:vAlign w:val="center"/>
          </w:tcPr>
          <w:p w:rsidR="00D2526C" w:rsidRPr="00BB0D22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>4.     Размер запрашиваемой субсидии (согласно Справки-расчет):</w:t>
            </w:r>
          </w:p>
        </w:tc>
      </w:tr>
      <w:tr w:rsidR="00D2526C" w:rsidRPr="006C7CDD" w:rsidTr="00D72FAD">
        <w:trPr>
          <w:trHeight w:val="320"/>
        </w:trPr>
        <w:tc>
          <w:tcPr>
            <w:tcW w:w="3114" w:type="dxa"/>
            <w:gridSpan w:val="2"/>
            <w:vAlign w:val="center"/>
          </w:tcPr>
          <w:p w:rsidR="00D2526C" w:rsidRPr="00BB0D22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vAlign w:val="center"/>
          </w:tcPr>
          <w:p w:rsidR="00D2526C" w:rsidRPr="00BB0D22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4" w:type="dxa"/>
            <w:gridSpan w:val="5"/>
            <w:vAlign w:val="center"/>
          </w:tcPr>
          <w:p w:rsidR="00D2526C" w:rsidRPr="00BB0D22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>(                                                                                         )</w:t>
            </w:r>
          </w:p>
        </w:tc>
      </w:tr>
      <w:tr w:rsidR="00D2526C" w:rsidRPr="006C7CDD" w:rsidTr="00D72FAD">
        <w:trPr>
          <w:trHeight w:val="320"/>
        </w:trPr>
        <w:tc>
          <w:tcPr>
            <w:tcW w:w="3114" w:type="dxa"/>
            <w:gridSpan w:val="2"/>
            <w:vAlign w:val="center"/>
          </w:tcPr>
          <w:p w:rsidR="00D2526C" w:rsidRPr="00BB0D22" w:rsidRDefault="00D2526C" w:rsidP="00D72FAD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D22">
              <w:rPr>
                <w:rFonts w:ascii="Times New Roman" w:hAnsi="Times New Roman"/>
                <w:i/>
                <w:iCs/>
                <w:sz w:val="28"/>
                <w:szCs w:val="28"/>
                <w:vertAlign w:val="superscript"/>
                <w:lang w:eastAsia="ru-RU"/>
              </w:rPr>
              <w:t>(сумма цифрами)</w:t>
            </w:r>
          </w:p>
        </w:tc>
        <w:tc>
          <w:tcPr>
            <w:tcW w:w="283" w:type="dxa"/>
            <w:vAlign w:val="center"/>
          </w:tcPr>
          <w:p w:rsidR="00D2526C" w:rsidRPr="00BB0D22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D2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14" w:type="dxa"/>
            <w:gridSpan w:val="5"/>
            <w:vAlign w:val="center"/>
          </w:tcPr>
          <w:p w:rsidR="00D2526C" w:rsidRPr="00BB0D22" w:rsidRDefault="00D2526C" w:rsidP="00D72FAD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D22">
              <w:rPr>
                <w:rFonts w:ascii="Times New Roman" w:hAnsi="Times New Roman"/>
                <w:i/>
                <w:iCs/>
                <w:sz w:val="28"/>
                <w:szCs w:val="28"/>
                <w:vertAlign w:val="superscript"/>
                <w:lang w:eastAsia="ru-RU"/>
              </w:rPr>
              <w:t>(сумма прописью)</w:t>
            </w:r>
          </w:p>
        </w:tc>
      </w:tr>
      <w:tr w:rsidR="00D2526C" w:rsidRPr="006C7CDD" w:rsidTr="00D72FAD">
        <w:tc>
          <w:tcPr>
            <w:tcW w:w="9911" w:type="dxa"/>
            <w:gridSpan w:val="8"/>
            <w:vAlign w:val="center"/>
          </w:tcPr>
          <w:p w:rsidR="00D2526C" w:rsidRPr="00BB0D22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>5.     Документы предоставлены нарочно, на бумажном носителе,</w:t>
            </w:r>
          </w:p>
        </w:tc>
      </w:tr>
      <w:tr w:rsidR="00D2526C" w:rsidRPr="006C7CDD" w:rsidTr="00D72FAD">
        <w:trPr>
          <w:trHeight w:val="320"/>
        </w:trPr>
        <w:tc>
          <w:tcPr>
            <w:tcW w:w="421" w:type="dxa"/>
            <w:vAlign w:val="center"/>
          </w:tcPr>
          <w:p w:rsidR="00D2526C" w:rsidRPr="00BB0D22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662" w:type="dxa"/>
            <w:gridSpan w:val="6"/>
            <w:vAlign w:val="center"/>
          </w:tcPr>
          <w:p w:rsidR="00D2526C" w:rsidRPr="00BB0D22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администрацию Виллозского городского поселения</w:t>
            </w:r>
          </w:p>
        </w:tc>
        <w:tc>
          <w:tcPr>
            <w:tcW w:w="2828" w:type="dxa"/>
            <w:vAlign w:val="center"/>
          </w:tcPr>
          <w:p w:rsidR="00D2526C" w:rsidRPr="00BB0D22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26C" w:rsidRPr="006C7CDD" w:rsidTr="00D72FAD">
        <w:trPr>
          <w:trHeight w:val="320"/>
        </w:trPr>
        <w:tc>
          <w:tcPr>
            <w:tcW w:w="421" w:type="dxa"/>
            <w:vAlign w:val="center"/>
          </w:tcPr>
          <w:p w:rsidR="00D2526C" w:rsidRPr="00BB0D22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gridSpan w:val="6"/>
            <w:vAlign w:val="center"/>
          </w:tcPr>
          <w:p w:rsidR="00D2526C" w:rsidRPr="00BB0D22" w:rsidRDefault="00D2526C" w:rsidP="00D72FAD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D22">
              <w:rPr>
                <w:rFonts w:ascii="Times New Roman" w:hAnsi="Times New Roman"/>
                <w:i/>
                <w:iCs/>
                <w:sz w:val="28"/>
                <w:szCs w:val="28"/>
                <w:vertAlign w:val="superscript"/>
                <w:lang w:eastAsia="ru-RU"/>
              </w:rPr>
              <w:t>(наименование муниципального образования)</w:t>
            </w:r>
          </w:p>
        </w:tc>
        <w:tc>
          <w:tcPr>
            <w:tcW w:w="2828" w:type="dxa"/>
            <w:vAlign w:val="center"/>
          </w:tcPr>
          <w:p w:rsidR="00D2526C" w:rsidRPr="00BB0D22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26C" w:rsidRPr="006C7CDD" w:rsidTr="00D72FAD">
        <w:tc>
          <w:tcPr>
            <w:tcW w:w="9911" w:type="dxa"/>
            <w:gridSpan w:val="8"/>
            <w:vAlign w:val="center"/>
          </w:tcPr>
          <w:p w:rsidR="00D2526C" w:rsidRPr="00BB0D22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>6.     Настоящим Организация подтверждает свое согласие на публикацию сведений, содержащихся в документах, приложенных к Заявке, представленных</w:t>
            </w:r>
          </w:p>
        </w:tc>
      </w:tr>
      <w:tr w:rsidR="00D2526C" w:rsidRPr="006C7CDD" w:rsidTr="00D72FAD">
        <w:trPr>
          <w:trHeight w:val="320"/>
        </w:trPr>
        <w:tc>
          <w:tcPr>
            <w:tcW w:w="421" w:type="dxa"/>
            <w:vAlign w:val="center"/>
          </w:tcPr>
          <w:p w:rsidR="00D2526C" w:rsidRPr="00BB0D22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662" w:type="dxa"/>
            <w:gridSpan w:val="6"/>
            <w:vAlign w:val="center"/>
          </w:tcPr>
          <w:p w:rsidR="00D2526C" w:rsidRPr="00BB0D22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администрацию Виллозского городского поселения</w:t>
            </w:r>
          </w:p>
        </w:tc>
        <w:tc>
          <w:tcPr>
            <w:tcW w:w="2828" w:type="dxa"/>
            <w:vAlign w:val="center"/>
          </w:tcPr>
          <w:p w:rsidR="00D2526C" w:rsidRPr="00BB0D22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26C" w:rsidRPr="006C7CDD" w:rsidTr="00D72FAD">
        <w:trPr>
          <w:trHeight w:val="320"/>
        </w:trPr>
        <w:tc>
          <w:tcPr>
            <w:tcW w:w="421" w:type="dxa"/>
            <w:vAlign w:val="center"/>
          </w:tcPr>
          <w:p w:rsidR="00D2526C" w:rsidRPr="00BB0D22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gridSpan w:val="6"/>
            <w:vAlign w:val="center"/>
          </w:tcPr>
          <w:p w:rsidR="00D2526C" w:rsidRPr="00BB0D22" w:rsidRDefault="00D2526C" w:rsidP="00D72FAD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D22">
              <w:rPr>
                <w:rFonts w:ascii="Times New Roman" w:hAnsi="Times New Roman"/>
                <w:i/>
                <w:iCs/>
                <w:sz w:val="28"/>
                <w:szCs w:val="28"/>
                <w:vertAlign w:val="superscript"/>
                <w:lang w:eastAsia="ru-RU"/>
              </w:rPr>
              <w:t>(наименование муниципального образования)</w:t>
            </w:r>
          </w:p>
        </w:tc>
        <w:tc>
          <w:tcPr>
            <w:tcW w:w="2828" w:type="dxa"/>
            <w:vAlign w:val="center"/>
          </w:tcPr>
          <w:p w:rsidR="00D2526C" w:rsidRPr="00BB0D22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26C" w:rsidRPr="006C7CDD" w:rsidTr="00D72FAD">
        <w:tc>
          <w:tcPr>
            <w:tcW w:w="9911" w:type="dxa"/>
            <w:gridSpan w:val="8"/>
            <w:vAlign w:val="center"/>
          </w:tcPr>
          <w:p w:rsidR="00D2526C" w:rsidRPr="00BB0D22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26C" w:rsidRPr="006C7CDD" w:rsidTr="00D72FAD">
        <w:trPr>
          <w:trHeight w:val="320"/>
        </w:trPr>
        <w:tc>
          <w:tcPr>
            <w:tcW w:w="3539" w:type="dxa"/>
            <w:gridSpan w:val="4"/>
            <w:vAlign w:val="center"/>
          </w:tcPr>
          <w:p w:rsidR="00D2526C" w:rsidRPr="00BB0D22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2552" w:type="dxa"/>
            <w:vAlign w:val="center"/>
          </w:tcPr>
          <w:p w:rsidR="00D2526C" w:rsidRPr="00BB0D22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vAlign w:val="center"/>
          </w:tcPr>
          <w:p w:rsidR="00D2526C" w:rsidRPr="00BB0D22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7" w:type="dxa"/>
            <w:gridSpan w:val="2"/>
            <w:vAlign w:val="center"/>
          </w:tcPr>
          <w:p w:rsidR="00D2526C" w:rsidRPr="00BB0D22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>(                                                  )</w:t>
            </w:r>
          </w:p>
        </w:tc>
      </w:tr>
      <w:tr w:rsidR="00D2526C" w:rsidRPr="006C7CDD" w:rsidTr="00D72FAD">
        <w:trPr>
          <w:trHeight w:val="320"/>
        </w:trPr>
        <w:tc>
          <w:tcPr>
            <w:tcW w:w="3539" w:type="dxa"/>
            <w:gridSpan w:val="4"/>
            <w:vAlign w:val="center"/>
          </w:tcPr>
          <w:p w:rsidR="00D2526C" w:rsidRPr="00BB0D22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2526C" w:rsidRPr="00BB0D22" w:rsidRDefault="00D2526C" w:rsidP="00D72FAD">
            <w:pPr>
              <w:spacing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552" w:type="dxa"/>
            <w:vAlign w:val="center"/>
          </w:tcPr>
          <w:p w:rsidR="00D2526C" w:rsidRPr="00BB0D22" w:rsidRDefault="00D2526C" w:rsidP="00D72FAD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22">
              <w:rPr>
                <w:rFonts w:ascii="Times New Roman" w:hAnsi="Times New Roman"/>
                <w:i/>
                <w:iCs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  <w:vAlign w:val="center"/>
          </w:tcPr>
          <w:p w:rsidR="00D2526C" w:rsidRPr="00BB0D22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7" w:type="dxa"/>
            <w:gridSpan w:val="2"/>
            <w:vAlign w:val="center"/>
          </w:tcPr>
          <w:p w:rsidR="00D2526C" w:rsidRPr="00BB0D22" w:rsidRDefault="00D2526C" w:rsidP="00D72FAD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22">
              <w:rPr>
                <w:rFonts w:ascii="Times New Roman" w:hAnsi="Times New Roman"/>
                <w:i/>
                <w:iCs/>
                <w:sz w:val="18"/>
                <w:szCs w:val="18"/>
                <w:vertAlign w:val="superscript"/>
                <w:lang w:eastAsia="ru-RU"/>
              </w:rPr>
              <w:t>(ФИО)</w:t>
            </w:r>
          </w:p>
        </w:tc>
      </w:tr>
      <w:tr w:rsidR="00D2526C" w:rsidRPr="006C7CDD" w:rsidTr="00D72FAD">
        <w:tc>
          <w:tcPr>
            <w:tcW w:w="420" w:type="dxa"/>
            <w:vAlign w:val="center"/>
          </w:tcPr>
          <w:p w:rsidR="00D2526C" w:rsidRPr="00BB0D22" w:rsidRDefault="00D2526C" w:rsidP="00D72FAD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700" w:type="dxa"/>
            <w:vAlign w:val="center"/>
          </w:tcPr>
          <w:p w:rsidR="00D2526C" w:rsidRPr="00BB0D22" w:rsidRDefault="00D2526C" w:rsidP="00D72FAD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85" w:type="dxa"/>
            <w:vAlign w:val="center"/>
          </w:tcPr>
          <w:p w:rsidR="00D2526C" w:rsidRPr="00BB0D22" w:rsidRDefault="00D2526C" w:rsidP="00D72FAD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35" w:type="dxa"/>
            <w:vAlign w:val="center"/>
          </w:tcPr>
          <w:p w:rsidR="00D2526C" w:rsidRPr="00BB0D22" w:rsidRDefault="00D2526C" w:rsidP="00D72FAD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550" w:type="dxa"/>
            <w:vAlign w:val="center"/>
          </w:tcPr>
          <w:p w:rsidR="00D2526C" w:rsidRPr="00BB0D22" w:rsidRDefault="00D2526C" w:rsidP="00D72FAD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85" w:type="dxa"/>
            <w:vAlign w:val="center"/>
          </w:tcPr>
          <w:p w:rsidR="00D2526C" w:rsidRPr="00BB0D22" w:rsidRDefault="00D2526C" w:rsidP="00D72FAD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705" w:type="dxa"/>
            <w:vAlign w:val="center"/>
          </w:tcPr>
          <w:p w:rsidR="00D2526C" w:rsidRPr="00BB0D22" w:rsidRDefault="00D2526C" w:rsidP="00D72FAD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2526C" w:rsidRPr="00BB0D22" w:rsidRDefault="00D2526C" w:rsidP="00D72FAD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</w:tbl>
    <w:p w:rsidR="00D2526C" w:rsidRPr="00BB0D22" w:rsidRDefault="00D2526C" w:rsidP="00CD6D51">
      <w:pPr>
        <w:spacing w:after="100" w:afterAutospacing="1" w:line="240" w:lineRule="auto"/>
        <w:rPr>
          <w:rFonts w:ascii="Arial" w:hAnsi="Arial" w:cs="Arial"/>
          <w:b/>
          <w:bCs/>
          <w:color w:val="545454"/>
          <w:sz w:val="24"/>
          <w:szCs w:val="24"/>
          <w:shd w:val="clear" w:color="auto" w:fill="FFFFFF"/>
          <w:lang w:eastAsia="ru-RU"/>
        </w:rPr>
      </w:pPr>
      <w:r w:rsidRPr="00BB0D22">
        <w:rPr>
          <w:rFonts w:ascii="Arial" w:hAnsi="Arial" w:cs="Arial"/>
          <w:b/>
          <w:bCs/>
          <w:color w:val="545454"/>
          <w:sz w:val="24"/>
          <w:szCs w:val="24"/>
          <w:shd w:val="clear" w:color="auto" w:fill="FFFFFF"/>
          <w:lang w:eastAsia="ru-RU"/>
        </w:rPr>
        <w:t> </w:t>
      </w:r>
    </w:p>
    <w:p w:rsidR="00D2526C" w:rsidRPr="00BB0D22" w:rsidRDefault="00D2526C" w:rsidP="00CD6D51">
      <w:pPr>
        <w:spacing w:after="100" w:afterAutospacing="1" w:line="240" w:lineRule="auto"/>
        <w:rPr>
          <w:rFonts w:ascii="Arial" w:hAnsi="Arial" w:cs="Arial"/>
          <w:b/>
          <w:bCs/>
          <w:color w:val="545454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768"/>
        <w:gridCol w:w="4605"/>
      </w:tblGrid>
      <w:tr w:rsidR="00D2526C" w:rsidRPr="006C7CDD" w:rsidTr="00D72FAD">
        <w:tc>
          <w:tcPr>
            <w:tcW w:w="5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26C" w:rsidRPr="00BB0D22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5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526C" w:rsidRPr="00BB0D22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26C" w:rsidRPr="006C7CDD" w:rsidTr="00D72FAD">
        <w:tc>
          <w:tcPr>
            <w:tcW w:w="50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26C" w:rsidRPr="00BB0D22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>Дата принятия заявки</w:t>
            </w:r>
          </w:p>
        </w:tc>
        <w:tc>
          <w:tcPr>
            <w:tcW w:w="5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526C" w:rsidRPr="00BB0D22" w:rsidRDefault="00D2526C" w:rsidP="00D72F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2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2526C" w:rsidRDefault="00D2526C" w:rsidP="00CD6D51"/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Pr="007C65FA" w:rsidRDefault="00D2526C" w:rsidP="00CD6D51">
      <w:pPr>
        <w:jc w:val="right"/>
        <w:rPr>
          <w:rFonts w:ascii="Times New Roman" w:hAnsi="Times New Roman"/>
          <w:i/>
          <w:sz w:val="20"/>
          <w:szCs w:val="20"/>
          <w:lang w:eastAsia="ru-RU"/>
        </w:rPr>
      </w:pPr>
      <w:r w:rsidRPr="007C65FA">
        <w:rPr>
          <w:rFonts w:ascii="Times New Roman" w:hAnsi="Times New Roman"/>
          <w:i/>
          <w:sz w:val="20"/>
          <w:szCs w:val="20"/>
          <w:lang w:eastAsia="ru-RU"/>
        </w:rPr>
        <w:t>Приложение № 4 к Порядку предоставления субсидий юридическим лицам (за исключением государственных (муниципальных) учреждений), индивидуальным предпринимателям в целях возмещения затрат по капитальному ремонту многоквартирных домов, расположенных в Виллозском городском поселении Ломоносовского района</w:t>
      </w:r>
    </w:p>
    <w:p w:rsidR="00D2526C" w:rsidRPr="00477B12" w:rsidRDefault="00D2526C" w:rsidP="00CD6D51">
      <w:pPr>
        <w:jc w:val="center"/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</w:pPr>
      <w:r w:rsidRPr="00477B12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(оформляется на официальном бланке письма юридического лица)</w:t>
      </w:r>
    </w:p>
    <w:tbl>
      <w:tblPr>
        <w:tblW w:w="0" w:type="auto"/>
        <w:tblBorders>
          <w:insideH w:val="single" w:sz="4" w:space="0" w:color="000000"/>
        </w:tblBorders>
        <w:tblLook w:val="00A0"/>
      </w:tblPr>
      <w:tblGrid>
        <w:gridCol w:w="4672"/>
        <w:gridCol w:w="4673"/>
      </w:tblGrid>
      <w:tr w:rsidR="00D2526C" w:rsidRPr="006C7CDD" w:rsidTr="006C7CDD">
        <w:tc>
          <w:tcPr>
            <w:tcW w:w="4672" w:type="dxa"/>
          </w:tcPr>
          <w:p w:rsidR="00D2526C" w:rsidRPr="006C7CDD" w:rsidRDefault="00D2526C" w:rsidP="006C7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7C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Исх. №          от             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6C7CDD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2019 г</w:t>
              </w:r>
            </w:smartTag>
            <w:r w:rsidRPr="006C7C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         </w:t>
            </w:r>
          </w:p>
        </w:tc>
        <w:tc>
          <w:tcPr>
            <w:tcW w:w="4673" w:type="dxa"/>
          </w:tcPr>
          <w:p w:rsidR="00D2526C" w:rsidRPr="006C7CDD" w:rsidRDefault="00D2526C" w:rsidP="006C7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7C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администрацию Виллозского городского поселения </w:t>
            </w:r>
          </w:p>
        </w:tc>
      </w:tr>
    </w:tbl>
    <w:p w:rsidR="00D2526C" w:rsidRPr="00477B12" w:rsidRDefault="00D2526C" w:rsidP="00CD6D51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4741"/>
        <w:tblW w:w="0" w:type="auto"/>
        <w:tblBorders>
          <w:insideV w:val="single" w:sz="4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2900"/>
        <w:gridCol w:w="140"/>
        <w:gridCol w:w="2668"/>
        <w:gridCol w:w="284"/>
        <w:gridCol w:w="3353"/>
      </w:tblGrid>
      <w:tr w:rsidR="00D2526C" w:rsidRPr="006C7CDD" w:rsidTr="007C65FA">
        <w:tc>
          <w:tcPr>
            <w:tcW w:w="9345" w:type="dxa"/>
            <w:gridSpan w:val="5"/>
            <w:shd w:val="clear" w:color="auto" w:fill="FFFFFF"/>
            <w:vAlign w:val="center"/>
          </w:tcPr>
          <w:p w:rsidR="00D2526C" w:rsidRPr="00477B12" w:rsidRDefault="00D2526C" w:rsidP="00D72FAD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7B12">
              <w:rPr>
                <w:rFonts w:ascii="Times New Roman" w:hAnsi="Times New Roman"/>
                <w:sz w:val="28"/>
                <w:szCs w:val="28"/>
                <w:lang w:eastAsia="ru-RU"/>
              </w:rPr>
              <w:t>(наименование организации-претендента на получение субсидии)</w:t>
            </w:r>
          </w:p>
        </w:tc>
      </w:tr>
      <w:tr w:rsidR="00D2526C" w:rsidRPr="006C7CDD" w:rsidTr="007C65FA">
        <w:tc>
          <w:tcPr>
            <w:tcW w:w="3040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D2526C" w:rsidRPr="00477B12" w:rsidRDefault="00D2526C" w:rsidP="00D72FAD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7B12">
              <w:rPr>
                <w:rFonts w:ascii="Times New Roman" w:hAnsi="Times New Roman"/>
                <w:sz w:val="28"/>
                <w:szCs w:val="28"/>
                <w:lang w:eastAsia="ru-RU"/>
              </w:rPr>
              <w:t>сообщает </w:t>
            </w:r>
            <w:r w:rsidRPr="00477B1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 отсутствии</w:t>
            </w:r>
          </w:p>
        </w:tc>
        <w:tc>
          <w:tcPr>
            <w:tcW w:w="6305" w:type="dxa"/>
            <w:gridSpan w:val="3"/>
            <w:tcBorders>
              <w:bottom w:val="nil"/>
            </w:tcBorders>
            <w:shd w:val="clear" w:color="auto" w:fill="FFFFFF"/>
            <w:vAlign w:val="center"/>
          </w:tcPr>
          <w:p w:rsidR="00D2526C" w:rsidRPr="00477B12" w:rsidRDefault="00D2526C" w:rsidP="00D72FAD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7B1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2526C" w:rsidRPr="006C7CDD" w:rsidTr="007C65FA">
        <w:tc>
          <w:tcPr>
            <w:tcW w:w="3040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D2526C" w:rsidRPr="00477B12" w:rsidRDefault="00D2526C" w:rsidP="00D72FAD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7B1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5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D2526C" w:rsidRPr="00477B12" w:rsidRDefault="00D2526C" w:rsidP="00D72FAD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7B12">
              <w:rPr>
                <w:rFonts w:ascii="Times New Roman" w:hAnsi="Times New Roman"/>
                <w:sz w:val="28"/>
                <w:szCs w:val="28"/>
                <w:lang w:eastAsia="ru-RU"/>
              </w:rPr>
              <w:t>(наименование организации-претендента на получение субсидии)</w:t>
            </w:r>
          </w:p>
        </w:tc>
      </w:tr>
      <w:tr w:rsidR="00D2526C" w:rsidRPr="006C7CDD" w:rsidTr="007C65FA">
        <w:tc>
          <w:tcPr>
            <w:tcW w:w="9345" w:type="dxa"/>
            <w:gridSpan w:val="5"/>
            <w:shd w:val="clear" w:color="auto" w:fill="FFFFFF"/>
            <w:vAlign w:val="center"/>
          </w:tcPr>
          <w:p w:rsidR="00D2526C" w:rsidRPr="00477B12" w:rsidRDefault="00D2526C" w:rsidP="00D72FAD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7B12">
              <w:rPr>
                <w:rFonts w:ascii="Times New Roman" w:hAnsi="Times New Roman"/>
                <w:sz w:val="28"/>
                <w:szCs w:val="28"/>
                <w:lang w:eastAsia="ru-RU"/>
              </w:rPr>
              <w:t>в списке иностранных юридических лиц, а также российских юридических лиц, в уставном (складочном) капитале которых существует доля участия иностранных юридических лиц, местом регистрации которых является государство или территория, включенные в утверждаемый Министерством финансов Российской Федерации </w:t>
            </w:r>
            <w:hyperlink r:id="rId11" w:history="1">
              <w:r w:rsidRPr="00477B12">
                <w:rPr>
                  <w:rFonts w:ascii="Times New Roman" w:hAnsi="Times New Roman"/>
                  <w:sz w:val="28"/>
                  <w:szCs w:val="28"/>
                  <w:lang w:eastAsia="ru-RU"/>
                </w:rPr>
                <w:t>перечень</w:t>
              </w:r>
            </w:hyperlink>
            <w:r w:rsidRPr="00477B12">
              <w:rPr>
                <w:rFonts w:ascii="Times New Roman" w:hAnsi="Times New Roman"/>
                <w:sz w:val="28"/>
                <w:szCs w:val="28"/>
                <w:lang w:eastAsia="ru-RU"/>
              </w:rPr>
      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лиц.</w:t>
            </w:r>
          </w:p>
        </w:tc>
      </w:tr>
      <w:tr w:rsidR="00D2526C" w:rsidRPr="006C7CDD" w:rsidTr="007C65FA">
        <w:tc>
          <w:tcPr>
            <w:tcW w:w="9345" w:type="dxa"/>
            <w:gridSpan w:val="5"/>
            <w:tcBorders>
              <w:bottom w:val="nil"/>
            </w:tcBorders>
            <w:shd w:val="clear" w:color="auto" w:fill="FFFFFF"/>
            <w:vAlign w:val="center"/>
          </w:tcPr>
          <w:p w:rsidR="00D2526C" w:rsidRPr="00477B12" w:rsidRDefault="00D2526C" w:rsidP="00D72FAD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7B1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2526C" w:rsidRPr="006C7CDD" w:rsidTr="007C65FA">
        <w:tc>
          <w:tcPr>
            <w:tcW w:w="2900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D2526C" w:rsidRPr="00477B12" w:rsidRDefault="00D2526C" w:rsidP="00D72FAD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7B12">
              <w:rPr>
                <w:rFonts w:ascii="Times New Roman" w:hAnsi="Times New Roman"/>
                <w:sz w:val="28"/>
                <w:szCs w:val="28"/>
                <w:lang w:eastAsia="ru-RU"/>
              </w:rPr>
              <w:t>Генеральный директор</w:t>
            </w:r>
          </w:p>
        </w:tc>
        <w:tc>
          <w:tcPr>
            <w:tcW w:w="2808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526C" w:rsidRPr="00477B12" w:rsidRDefault="00D2526C" w:rsidP="00D72FAD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7B1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526C" w:rsidRPr="00477B12" w:rsidRDefault="00D2526C" w:rsidP="00D72FAD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7B1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53" w:type="dxa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D2526C" w:rsidRPr="00477B12" w:rsidRDefault="00D2526C" w:rsidP="00D72FAD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7B1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2526C" w:rsidRPr="006C7CDD" w:rsidTr="007C65FA">
        <w:tc>
          <w:tcPr>
            <w:tcW w:w="2900" w:type="dxa"/>
            <w:tcBorders>
              <w:right w:val="nil"/>
            </w:tcBorders>
            <w:shd w:val="clear" w:color="auto" w:fill="FFFFFF"/>
            <w:vAlign w:val="center"/>
          </w:tcPr>
          <w:p w:rsidR="00D2526C" w:rsidRPr="00477B12" w:rsidRDefault="00D2526C" w:rsidP="00D72FAD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7B12">
              <w:rPr>
                <w:rFonts w:ascii="Times New Roman" w:hAnsi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2808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2526C" w:rsidRPr="00477B12" w:rsidRDefault="00D2526C" w:rsidP="00D72FAD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7B12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2526C" w:rsidRPr="00477B12" w:rsidRDefault="00D2526C" w:rsidP="00D72FAD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7B1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53" w:type="dxa"/>
            <w:tcBorders>
              <w:left w:val="nil"/>
            </w:tcBorders>
            <w:shd w:val="clear" w:color="auto" w:fill="FFFFFF"/>
            <w:vAlign w:val="center"/>
          </w:tcPr>
          <w:p w:rsidR="00D2526C" w:rsidRPr="00477B12" w:rsidRDefault="00D2526C" w:rsidP="00D72FAD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7B12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(ФИО)</w:t>
            </w:r>
          </w:p>
        </w:tc>
      </w:tr>
    </w:tbl>
    <w:p w:rsidR="00D2526C" w:rsidRPr="00477B12" w:rsidRDefault="00D2526C" w:rsidP="00CD6D51">
      <w:pPr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</w:pPr>
    </w:p>
    <w:p w:rsidR="00D2526C" w:rsidRPr="00477B12" w:rsidRDefault="00D2526C" w:rsidP="00CD6D51">
      <w:pPr>
        <w:jc w:val="center"/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220579">
      <w:pP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220579">
      <w:pPr>
        <w:rPr>
          <w:rFonts w:ascii="Times New Roman" w:hAnsi="Times New Roman"/>
          <w:i/>
          <w:sz w:val="24"/>
          <w:szCs w:val="24"/>
          <w:lang w:eastAsia="ru-RU"/>
        </w:rPr>
      </w:pPr>
    </w:p>
    <w:p w:rsidR="00D2526C" w:rsidRPr="006150B0" w:rsidRDefault="00D2526C" w:rsidP="00220579">
      <w:pPr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Приложение № 5</w:t>
      </w:r>
      <w:r w:rsidRPr="006150B0">
        <w:rPr>
          <w:rFonts w:ascii="Times New Roman" w:hAnsi="Times New Roman"/>
          <w:i/>
          <w:sz w:val="24"/>
          <w:szCs w:val="24"/>
          <w:lang w:eastAsia="ru-RU"/>
        </w:rPr>
        <w:t xml:space="preserve"> к Порядку предоставления субсидий юридическим лицам (за исключением государственных (муниципальных) учреждений), индивидуальным предпринимателям в целях возмещения затрат по капитальному ремонту многоквартирных домов, расположенных в Виллозском городском поселении Ломоносовского района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38"/>
        <w:gridCol w:w="542"/>
        <w:gridCol w:w="422"/>
        <w:gridCol w:w="857"/>
        <w:gridCol w:w="140"/>
        <w:gridCol w:w="135"/>
        <w:gridCol w:w="659"/>
        <w:gridCol w:w="1618"/>
        <w:gridCol w:w="397"/>
        <w:gridCol w:w="267"/>
        <w:gridCol w:w="3127"/>
        <w:gridCol w:w="253"/>
      </w:tblGrid>
      <w:tr w:rsidR="00D2526C" w:rsidRPr="006C7CDD" w:rsidTr="00D72FAD">
        <w:tc>
          <w:tcPr>
            <w:tcW w:w="9911" w:type="dxa"/>
            <w:gridSpan w:val="11"/>
            <w:shd w:val="clear" w:color="auto" w:fill="FFFFFF"/>
            <w:vAlign w:val="center"/>
          </w:tcPr>
          <w:p w:rsidR="00D2526C" w:rsidRPr="006150B0" w:rsidRDefault="00D2526C" w:rsidP="00D72FAD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150B0">
              <w:rPr>
                <w:rFonts w:ascii="Arial" w:hAnsi="Arial" w:cs="Arial"/>
                <w:i/>
                <w:iCs/>
                <w:sz w:val="24"/>
                <w:szCs w:val="24"/>
                <w:u w:val="single"/>
                <w:lang w:eastAsia="ru-RU"/>
              </w:rPr>
              <w:t>(оформляется на официальном бланке письма юридического лица)</w:t>
            </w:r>
          </w:p>
        </w:tc>
        <w:tc>
          <w:tcPr>
            <w:tcW w:w="285" w:type="dxa"/>
            <w:shd w:val="clear" w:color="auto" w:fill="FFFFFF"/>
            <w:vAlign w:val="center"/>
          </w:tcPr>
          <w:p w:rsidR="00D2526C" w:rsidRPr="006150B0" w:rsidRDefault="00D2526C" w:rsidP="00D72F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2526C" w:rsidRPr="006C7CDD" w:rsidTr="00D72FAD">
        <w:tc>
          <w:tcPr>
            <w:tcW w:w="9911" w:type="dxa"/>
            <w:gridSpan w:val="11"/>
            <w:shd w:val="clear" w:color="auto" w:fill="FFFFFF"/>
            <w:vAlign w:val="center"/>
          </w:tcPr>
          <w:p w:rsidR="00D2526C" w:rsidRPr="006150B0" w:rsidRDefault="00D2526C" w:rsidP="00D72F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D2526C" w:rsidRPr="006150B0" w:rsidRDefault="00D2526C" w:rsidP="00D72F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2526C" w:rsidRPr="006C7CDD" w:rsidTr="00D72FAD">
        <w:trPr>
          <w:trHeight w:val="277"/>
        </w:trPr>
        <w:tc>
          <w:tcPr>
            <w:tcW w:w="988" w:type="dxa"/>
            <w:shd w:val="clear" w:color="auto" w:fill="FFFFFF"/>
            <w:vAlign w:val="center"/>
          </w:tcPr>
          <w:p w:rsidR="00D2526C" w:rsidRPr="006150B0" w:rsidRDefault="00D2526C" w:rsidP="00D72F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shd w:val="clear" w:color="auto" w:fill="FFFFFF"/>
            <w:vAlign w:val="center"/>
          </w:tcPr>
          <w:p w:rsidR="00D2526C" w:rsidRPr="006150B0" w:rsidRDefault="00D2526C" w:rsidP="00D72F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shd w:val="clear" w:color="auto" w:fill="FFFFFF"/>
            <w:vAlign w:val="center"/>
          </w:tcPr>
          <w:p w:rsidR="00D2526C" w:rsidRPr="006150B0" w:rsidRDefault="00D2526C" w:rsidP="00D72F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shd w:val="clear" w:color="auto" w:fill="FFFFFF"/>
            <w:vAlign w:val="center"/>
          </w:tcPr>
          <w:p w:rsidR="00D2526C" w:rsidRPr="006150B0" w:rsidRDefault="00D2526C" w:rsidP="00D72F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:rsidR="00D2526C" w:rsidRPr="006150B0" w:rsidRDefault="00D2526C" w:rsidP="00D72F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D2526C" w:rsidRPr="006150B0" w:rsidRDefault="00D2526C" w:rsidP="00D72F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FFFFFF"/>
            <w:vAlign w:val="center"/>
          </w:tcPr>
          <w:p w:rsidR="00D2526C" w:rsidRPr="006150B0" w:rsidRDefault="00D2526C" w:rsidP="00D72FAD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shd w:val="clear" w:color="auto" w:fill="FFFFFF"/>
            <w:vAlign w:val="center"/>
          </w:tcPr>
          <w:p w:rsidR="00D2526C" w:rsidRPr="006150B0" w:rsidRDefault="00D2526C" w:rsidP="00D72F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D2526C" w:rsidRPr="006150B0" w:rsidRDefault="00D2526C" w:rsidP="00D72F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2526C" w:rsidRPr="006C7CDD" w:rsidTr="00D72FAD">
        <w:trPr>
          <w:trHeight w:val="260"/>
        </w:trPr>
        <w:tc>
          <w:tcPr>
            <w:tcW w:w="988" w:type="dxa"/>
            <w:shd w:val="clear" w:color="auto" w:fill="FFFFFF"/>
            <w:vAlign w:val="center"/>
          </w:tcPr>
          <w:p w:rsidR="00D2526C" w:rsidRPr="006150B0" w:rsidRDefault="00D2526C" w:rsidP="00D72FAD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150B0">
              <w:rPr>
                <w:rFonts w:ascii="Arial" w:hAnsi="Arial" w:cs="Arial"/>
                <w:sz w:val="24"/>
                <w:szCs w:val="24"/>
                <w:lang w:eastAsia="ru-RU"/>
              </w:rPr>
              <w:t>Исх. №</w:t>
            </w:r>
          </w:p>
        </w:tc>
        <w:tc>
          <w:tcPr>
            <w:tcW w:w="597" w:type="dxa"/>
            <w:shd w:val="clear" w:color="auto" w:fill="FFFFFF"/>
            <w:vAlign w:val="center"/>
          </w:tcPr>
          <w:p w:rsidR="00D2526C" w:rsidRPr="006150B0" w:rsidRDefault="00D2526C" w:rsidP="00D72F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shd w:val="clear" w:color="auto" w:fill="FFFFFF"/>
            <w:vAlign w:val="center"/>
          </w:tcPr>
          <w:p w:rsidR="00D2526C" w:rsidRPr="006150B0" w:rsidRDefault="00D2526C" w:rsidP="00D72FAD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150B0">
              <w:rPr>
                <w:rFonts w:ascii="Arial" w:hAnsi="Arial" w:cs="Arial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D2526C" w:rsidRPr="006150B0" w:rsidRDefault="00D2526C" w:rsidP="00D72F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:rsidR="00D2526C" w:rsidRPr="006150B0" w:rsidRDefault="00D2526C" w:rsidP="00D72FAD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150B0">
                <w:rPr>
                  <w:rFonts w:ascii="Arial" w:hAnsi="Arial" w:cs="Arial"/>
                  <w:sz w:val="24"/>
                  <w:szCs w:val="24"/>
                  <w:lang w:eastAsia="ru-RU"/>
                </w:rPr>
                <w:t>2019 г</w:t>
              </w:r>
            </w:smartTag>
            <w:r w:rsidRPr="006150B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D2526C" w:rsidRPr="006150B0" w:rsidRDefault="00D2526C" w:rsidP="00D72F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gridSpan w:val="3"/>
            <w:shd w:val="clear" w:color="auto" w:fill="FFFFFF"/>
            <w:vAlign w:val="center"/>
          </w:tcPr>
          <w:p w:rsidR="00D2526C" w:rsidRPr="006150B0" w:rsidRDefault="00D2526C" w:rsidP="00D72F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В администрацию Виллозского</w:t>
            </w:r>
          </w:p>
        </w:tc>
        <w:tc>
          <w:tcPr>
            <w:tcW w:w="285" w:type="dxa"/>
            <w:shd w:val="clear" w:color="auto" w:fill="FFFFFF"/>
            <w:vAlign w:val="center"/>
          </w:tcPr>
          <w:p w:rsidR="00D2526C" w:rsidRPr="006150B0" w:rsidRDefault="00D2526C" w:rsidP="00D72F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2526C" w:rsidRPr="006C7CDD" w:rsidTr="00D72FAD">
        <w:trPr>
          <w:trHeight w:val="276"/>
        </w:trPr>
        <w:tc>
          <w:tcPr>
            <w:tcW w:w="988" w:type="dxa"/>
            <w:shd w:val="clear" w:color="auto" w:fill="FFFFFF"/>
            <w:vAlign w:val="center"/>
          </w:tcPr>
          <w:p w:rsidR="00D2526C" w:rsidRPr="006150B0" w:rsidRDefault="00D2526C" w:rsidP="00D72F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shd w:val="clear" w:color="auto" w:fill="FFFFFF"/>
            <w:vAlign w:val="center"/>
          </w:tcPr>
          <w:p w:rsidR="00D2526C" w:rsidRPr="006150B0" w:rsidRDefault="00D2526C" w:rsidP="00D72F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shd w:val="clear" w:color="auto" w:fill="FFFFFF"/>
            <w:vAlign w:val="center"/>
          </w:tcPr>
          <w:p w:rsidR="00D2526C" w:rsidRPr="006150B0" w:rsidRDefault="00D2526C" w:rsidP="00D72F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shd w:val="clear" w:color="auto" w:fill="FFFFFF"/>
            <w:vAlign w:val="center"/>
          </w:tcPr>
          <w:p w:rsidR="00D2526C" w:rsidRPr="006150B0" w:rsidRDefault="00D2526C" w:rsidP="00D72F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:rsidR="00D2526C" w:rsidRPr="006150B0" w:rsidRDefault="00D2526C" w:rsidP="00D72F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D2526C" w:rsidRPr="006150B0" w:rsidRDefault="00D2526C" w:rsidP="00D72F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gridSpan w:val="3"/>
            <w:shd w:val="clear" w:color="auto" w:fill="FFFFFF"/>
            <w:vAlign w:val="center"/>
          </w:tcPr>
          <w:p w:rsidR="00D2526C" w:rsidRPr="006150B0" w:rsidRDefault="00D2526C" w:rsidP="00D72FAD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городского поселения</w:t>
            </w:r>
          </w:p>
        </w:tc>
        <w:tc>
          <w:tcPr>
            <w:tcW w:w="285" w:type="dxa"/>
            <w:shd w:val="clear" w:color="auto" w:fill="FFFFFF"/>
            <w:vAlign w:val="center"/>
          </w:tcPr>
          <w:p w:rsidR="00D2526C" w:rsidRPr="006150B0" w:rsidRDefault="00D2526C" w:rsidP="00D72F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2526C" w:rsidRPr="006C7CDD" w:rsidTr="00D72FAD">
        <w:tc>
          <w:tcPr>
            <w:tcW w:w="9911" w:type="dxa"/>
            <w:gridSpan w:val="11"/>
            <w:shd w:val="clear" w:color="auto" w:fill="FFFFFF"/>
            <w:vAlign w:val="center"/>
          </w:tcPr>
          <w:p w:rsidR="00D2526C" w:rsidRPr="006150B0" w:rsidRDefault="00D2526C" w:rsidP="00D72F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D2526C" w:rsidRPr="006150B0" w:rsidRDefault="00D2526C" w:rsidP="00D72F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2526C" w:rsidRPr="006C7CDD" w:rsidTr="00D72FAD">
        <w:tc>
          <w:tcPr>
            <w:tcW w:w="10200" w:type="dxa"/>
            <w:gridSpan w:val="12"/>
            <w:shd w:val="clear" w:color="auto" w:fill="FFFFFF"/>
            <w:vAlign w:val="center"/>
          </w:tcPr>
          <w:p w:rsidR="00D2526C" w:rsidRPr="006150B0" w:rsidRDefault="00D2526C" w:rsidP="00D72FAD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150B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2526C" w:rsidRPr="006C7CDD" w:rsidTr="00D72FAD">
        <w:tc>
          <w:tcPr>
            <w:tcW w:w="10200" w:type="dxa"/>
            <w:gridSpan w:val="12"/>
            <w:shd w:val="clear" w:color="auto" w:fill="FFFFFF"/>
            <w:vAlign w:val="center"/>
          </w:tcPr>
          <w:p w:rsidR="00D2526C" w:rsidRPr="006150B0" w:rsidRDefault="00D2526C" w:rsidP="00D72FAD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150B0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организации-претендента на получение субсидии)</w:t>
            </w:r>
          </w:p>
        </w:tc>
      </w:tr>
      <w:tr w:rsidR="00D2526C" w:rsidRPr="006C7CDD" w:rsidTr="00D72FAD">
        <w:tc>
          <w:tcPr>
            <w:tcW w:w="3261" w:type="dxa"/>
            <w:gridSpan w:val="6"/>
            <w:shd w:val="clear" w:color="auto" w:fill="FFFFFF"/>
            <w:vAlign w:val="center"/>
          </w:tcPr>
          <w:p w:rsidR="00D2526C" w:rsidRPr="006150B0" w:rsidRDefault="00D2526C" w:rsidP="00D72FAD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150B0">
              <w:rPr>
                <w:rFonts w:ascii="Arial" w:hAnsi="Arial" w:cs="Arial"/>
                <w:sz w:val="24"/>
                <w:szCs w:val="24"/>
                <w:lang w:eastAsia="ru-RU"/>
              </w:rPr>
              <w:t>сообщает </w:t>
            </w:r>
            <w:r w:rsidRPr="006150B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об отсутствии</w:t>
            </w:r>
          </w:p>
        </w:tc>
        <w:tc>
          <w:tcPr>
            <w:tcW w:w="6939" w:type="dxa"/>
            <w:gridSpan w:val="6"/>
            <w:shd w:val="clear" w:color="auto" w:fill="FFFFFF"/>
            <w:vAlign w:val="center"/>
          </w:tcPr>
          <w:p w:rsidR="00D2526C" w:rsidRPr="006150B0" w:rsidRDefault="00D2526C" w:rsidP="00D72FAD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150B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2526C" w:rsidRPr="006C7CDD" w:rsidTr="00D72FAD">
        <w:tc>
          <w:tcPr>
            <w:tcW w:w="3261" w:type="dxa"/>
            <w:gridSpan w:val="6"/>
            <w:shd w:val="clear" w:color="auto" w:fill="FFFFFF"/>
            <w:vAlign w:val="center"/>
          </w:tcPr>
          <w:p w:rsidR="00D2526C" w:rsidRPr="006150B0" w:rsidRDefault="00D2526C" w:rsidP="00D72FAD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150B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9" w:type="dxa"/>
            <w:gridSpan w:val="6"/>
            <w:shd w:val="clear" w:color="auto" w:fill="FFFFFF"/>
            <w:vAlign w:val="center"/>
          </w:tcPr>
          <w:p w:rsidR="00D2526C" w:rsidRPr="006150B0" w:rsidRDefault="00D2526C" w:rsidP="00D72FAD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150B0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организации-претендента на получение субсидии)</w:t>
            </w:r>
          </w:p>
        </w:tc>
      </w:tr>
      <w:tr w:rsidR="00D2526C" w:rsidRPr="006C7CDD" w:rsidTr="00D72FAD">
        <w:tc>
          <w:tcPr>
            <w:tcW w:w="10200" w:type="dxa"/>
            <w:gridSpan w:val="12"/>
            <w:shd w:val="clear" w:color="auto" w:fill="FFFFFF"/>
            <w:vAlign w:val="center"/>
          </w:tcPr>
          <w:p w:rsidR="00D2526C" w:rsidRPr="006150B0" w:rsidRDefault="00D2526C" w:rsidP="00D72FAD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150B0">
              <w:rPr>
                <w:rFonts w:ascii="Arial" w:hAnsi="Arial" w:cs="Arial"/>
                <w:sz w:val="24"/>
                <w:szCs w:val="24"/>
                <w:lang w:eastAsia="ru-RU"/>
              </w:rPr>
              <w:t>в Едином федеральном реестре сведений о банкротстве, а также отсутствие процедуры реорганизации, ликвидации, банкротства и ограничений </w:t>
            </w:r>
            <w:r w:rsidRPr="006150B0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на осуществление хозяйственной деятельности.</w:t>
            </w:r>
          </w:p>
        </w:tc>
      </w:tr>
      <w:tr w:rsidR="00D2526C" w:rsidRPr="006C7CDD" w:rsidTr="00D72FAD">
        <w:tc>
          <w:tcPr>
            <w:tcW w:w="10200" w:type="dxa"/>
            <w:gridSpan w:val="12"/>
            <w:shd w:val="clear" w:color="auto" w:fill="FFFFFF"/>
            <w:vAlign w:val="center"/>
          </w:tcPr>
          <w:p w:rsidR="00D2526C" w:rsidRPr="006150B0" w:rsidRDefault="00D2526C" w:rsidP="00D72FAD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150B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2526C" w:rsidRPr="006C7CDD" w:rsidTr="00D72FAD">
        <w:tc>
          <w:tcPr>
            <w:tcW w:w="3119" w:type="dxa"/>
            <w:gridSpan w:val="5"/>
            <w:shd w:val="clear" w:color="auto" w:fill="FFFFFF"/>
            <w:vAlign w:val="center"/>
          </w:tcPr>
          <w:p w:rsidR="00D2526C" w:rsidRPr="006150B0" w:rsidRDefault="00D2526C" w:rsidP="00D72FAD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150B0">
              <w:rPr>
                <w:rFonts w:ascii="Arial" w:hAnsi="Arial" w:cs="Arial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3118" w:type="dxa"/>
            <w:gridSpan w:val="4"/>
            <w:shd w:val="clear" w:color="auto" w:fill="FFFFFF"/>
            <w:vAlign w:val="center"/>
          </w:tcPr>
          <w:p w:rsidR="00D2526C" w:rsidRPr="006150B0" w:rsidRDefault="00D2526C" w:rsidP="00D72FAD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150B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D2526C" w:rsidRPr="006150B0" w:rsidRDefault="00D2526C" w:rsidP="00D72FAD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150B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9" w:type="dxa"/>
            <w:gridSpan w:val="2"/>
            <w:shd w:val="clear" w:color="auto" w:fill="FFFFFF"/>
            <w:vAlign w:val="center"/>
          </w:tcPr>
          <w:p w:rsidR="00D2526C" w:rsidRPr="006150B0" w:rsidRDefault="00D2526C" w:rsidP="00D72FAD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150B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2526C" w:rsidRPr="006C7CDD" w:rsidTr="00D72FAD">
        <w:tc>
          <w:tcPr>
            <w:tcW w:w="3119" w:type="dxa"/>
            <w:gridSpan w:val="5"/>
            <w:shd w:val="clear" w:color="auto" w:fill="FFFFFF"/>
            <w:vAlign w:val="center"/>
          </w:tcPr>
          <w:p w:rsidR="00D2526C" w:rsidRPr="006150B0" w:rsidRDefault="00D2526C" w:rsidP="00D72FAD">
            <w:pPr>
              <w:spacing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150B0">
              <w:rPr>
                <w:rFonts w:ascii="Arial" w:hAnsi="Arial" w:cs="Arial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118" w:type="dxa"/>
            <w:gridSpan w:val="4"/>
            <w:shd w:val="clear" w:color="auto" w:fill="FFFFFF"/>
            <w:vAlign w:val="center"/>
          </w:tcPr>
          <w:p w:rsidR="00D2526C" w:rsidRPr="006150B0" w:rsidRDefault="00D2526C" w:rsidP="00D72FAD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150B0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D2526C" w:rsidRPr="006150B0" w:rsidRDefault="00D2526C" w:rsidP="00D72FAD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150B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9" w:type="dxa"/>
            <w:gridSpan w:val="2"/>
            <w:shd w:val="clear" w:color="auto" w:fill="FFFFFF"/>
            <w:vAlign w:val="center"/>
          </w:tcPr>
          <w:p w:rsidR="00D2526C" w:rsidRPr="006150B0" w:rsidRDefault="00D2526C" w:rsidP="00D72FAD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150B0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t>(ФИО)</w:t>
            </w:r>
          </w:p>
        </w:tc>
      </w:tr>
    </w:tbl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38"/>
        <w:gridCol w:w="541"/>
        <w:gridCol w:w="422"/>
        <w:gridCol w:w="857"/>
        <w:gridCol w:w="140"/>
        <w:gridCol w:w="267"/>
        <w:gridCol w:w="527"/>
        <w:gridCol w:w="1621"/>
        <w:gridCol w:w="397"/>
        <w:gridCol w:w="267"/>
        <w:gridCol w:w="3126"/>
        <w:gridCol w:w="252"/>
      </w:tblGrid>
      <w:tr w:rsidR="00D2526C" w:rsidRPr="006C7CDD" w:rsidTr="00D72FAD">
        <w:tc>
          <w:tcPr>
            <w:tcW w:w="9911" w:type="dxa"/>
            <w:gridSpan w:val="11"/>
            <w:shd w:val="clear" w:color="auto" w:fill="FFFFFF"/>
            <w:vAlign w:val="center"/>
          </w:tcPr>
          <w:p w:rsidR="00D2526C" w:rsidRPr="007C65FA" w:rsidRDefault="00D2526C" w:rsidP="00D72FAD">
            <w:pPr>
              <w:spacing w:after="100" w:afterAutospacing="1" w:line="240" w:lineRule="auto"/>
              <w:jc w:val="right"/>
              <w:rPr>
                <w:rFonts w:ascii="Arial" w:hAnsi="Arial" w:cs="Arial"/>
                <w:i/>
                <w:iCs/>
                <w:u w:val="single"/>
                <w:lang w:eastAsia="ru-RU"/>
              </w:rPr>
            </w:pPr>
            <w:r w:rsidRPr="007C65FA">
              <w:rPr>
                <w:rFonts w:ascii="Times New Roman" w:hAnsi="Times New Roman"/>
                <w:i/>
                <w:lang w:eastAsia="ru-RU"/>
              </w:rPr>
              <w:t>Приложение № 6 к Порядку предоставления субсидий юридическим лицам (за исключением государственных (муниципальных) учреждений), индивидуальным предпринимателям в целях возмещения затрат по капитальному ремонту многоквартирных домов, расположенных в Виллозском городском поселении Ломоносовского района</w:t>
            </w:r>
          </w:p>
          <w:p w:rsidR="00D2526C" w:rsidRPr="00871C6A" w:rsidRDefault="00D2526C" w:rsidP="00D72FAD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1C6A">
              <w:rPr>
                <w:rFonts w:ascii="Arial" w:hAnsi="Arial" w:cs="Arial"/>
                <w:i/>
                <w:iCs/>
                <w:sz w:val="24"/>
                <w:szCs w:val="24"/>
                <w:u w:val="single"/>
                <w:lang w:eastAsia="ru-RU"/>
              </w:rPr>
              <w:t>(оформляется на официальном бланке письма юридического лица)</w:t>
            </w:r>
          </w:p>
        </w:tc>
        <w:tc>
          <w:tcPr>
            <w:tcW w:w="285" w:type="dxa"/>
            <w:shd w:val="clear" w:color="auto" w:fill="FFFFFF"/>
            <w:vAlign w:val="center"/>
          </w:tcPr>
          <w:p w:rsidR="00D2526C" w:rsidRPr="00871C6A" w:rsidRDefault="00D2526C" w:rsidP="00D72F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2526C" w:rsidRPr="006C7CDD" w:rsidTr="00D72FAD">
        <w:tc>
          <w:tcPr>
            <w:tcW w:w="9911" w:type="dxa"/>
            <w:gridSpan w:val="11"/>
            <w:shd w:val="clear" w:color="auto" w:fill="FFFFFF"/>
            <w:vAlign w:val="center"/>
          </w:tcPr>
          <w:p w:rsidR="00D2526C" w:rsidRPr="00871C6A" w:rsidRDefault="00D2526C" w:rsidP="00D72F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D2526C" w:rsidRPr="00871C6A" w:rsidRDefault="00D2526C" w:rsidP="00D72F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2526C" w:rsidRPr="006C7CDD" w:rsidTr="00D72FAD">
        <w:trPr>
          <w:trHeight w:val="277"/>
        </w:trPr>
        <w:tc>
          <w:tcPr>
            <w:tcW w:w="988" w:type="dxa"/>
            <w:shd w:val="clear" w:color="auto" w:fill="FFFFFF"/>
            <w:vAlign w:val="center"/>
          </w:tcPr>
          <w:p w:rsidR="00D2526C" w:rsidRPr="00871C6A" w:rsidRDefault="00D2526C" w:rsidP="00D72F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shd w:val="clear" w:color="auto" w:fill="FFFFFF"/>
            <w:vAlign w:val="center"/>
          </w:tcPr>
          <w:p w:rsidR="00D2526C" w:rsidRPr="00871C6A" w:rsidRDefault="00D2526C" w:rsidP="00D72F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shd w:val="clear" w:color="auto" w:fill="FFFFFF"/>
            <w:vAlign w:val="center"/>
          </w:tcPr>
          <w:p w:rsidR="00D2526C" w:rsidRPr="00871C6A" w:rsidRDefault="00D2526C" w:rsidP="00D72F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shd w:val="clear" w:color="auto" w:fill="FFFFFF"/>
            <w:vAlign w:val="center"/>
          </w:tcPr>
          <w:p w:rsidR="00D2526C" w:rsidRPr="00871C6A" w:rsidRDefault="00D2526C" w:rsidP="00D72F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:rsidR="00D2526C" w:rsidRPr="00871C6A" w:rsidRDefault="00D2526C" w:rsidP="00D72F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D2526C" w:rsidRPr="00871C6A" w:rsidRDefault="00D2526C" w:rsidP="00D72F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FFFFFF"/>
            <w:vAlign w:val="center"/>
          </w:tcPr>
          <w:p w:rsidR="00D2526C" w:rsidRPr="00871C6A" w:rsidRDefault="00D2526C" w:rsidP="00D72FAD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shd w:val="clear" w:color="auto" w:fill="FFFFFF"/>
            <w:vAlign w:val="center"/>
          </w:tcPr>
          <w:p w:rsidR="00D2526C" w:rsidRPr="00871C6A" w:rsidRDefault="00D2526C" w:rsidP="00D72F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D2526C" w:rsidRPr="00871C6A" w:rsidRDefault="00D2526C" w:rsidP="00D72F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2526C" w:rsidRPr="006C7CDD" w:rsidTr="00D72FAD">
        <w:trPr>
          <w:trHeight w:val="260"/>
        </w:trPr>
        <w:tc>
          <w:tcPr>
            <w:tcW w:w="988" w:type="dxa"/>
            <w:shd w:val="clear" w:color="auto" w:fill="FFFFFF"/>
            <w:vAlign w:val="center"/>
          </w:tcPr>
          <w:p w:rsidR="00D2526C" w:rsidRPr="00871C6A" w:rsidRDefault="00D2526C" w:rsidP="00D72FAD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1C6A">
              <w:rPr>
                <w:rFonts w:ascii="Arial" w:hAnsi="Arial" w:cs="Arial"/>
                <w:sz w:val="24"/>
                <w:szCs w:val="24"/>
                <w:lang w:eastAsia="ru-RU"/>
              </w:rPr>
              <w:t>Исх. №</w:t>
            </w:r>
          </w:p>
        </w:tc>
        <w:tc>
          <w:tcPr>
            <w:tcW w:w="597" w:type="dxa"/>
            <w:shd w:val="clear" w:color="auto" w:fill="FFFFFF"/>
            <w:vAlign w:val="center"/>
          </w:tcPr>
          <w:p w:rsidR="00D2526C" w:rsidRPr="00871C6A" w:rsidRDefault="00D2526C" w:rsidP="00D72F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shd w:val="clear" w:color="auto" w:fill="FFFFFF"/>
            <w:vAlign w:val="center"/>
          </w:tcPr>
          <w:p w:rsidR="00D2526C" w:rsidRPr="00871C6A" w:rsidRDefault="00D2526C" w:rsidP="00D72FAD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1C6A">
              <w:rPr>
                <w:rFonts w:ascii="Arial" w:hAnsi="Arial" w:cs="Arial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D2526C" w:rsidRPr="00871C6A" w:rsidRDefault="00D2526C" w:rsidP="00D72F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:rsidR="00D2526C" w:rsidRPr="00871C6A" w:rsidRDefault="00D2526C" w:rsidP="00D72FAD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871C6A">
                <w:rPr>
                  <w:rFonts w:ascii="Arial" w:hAnsi="Arial" w:cs="Arial"/>
                  <w:sz w:val="24"/>
                  <w:szCs w:val="24"/>
                  <w:lang w:eastAsia="ru-RU"/>
                </w:rPr>
                <w:t>2019 г</w:t>
              </w:r>
            </w:smartTag>
            <w:r w:rsidRPr="00871C6A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D2526C" w:rsidRPr="00871C6A" w:rsidRDefault="00D2526C" w:rsidP="00D72F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gridSpan w:val="3"/>
            <w:shd w:val="clear" w:color="auto" w:fill="FFFFFF"/>
            <w:vAlign w:val="center"/>
          </w:tcPr>
          <w:p w:rsidR="00D2526C" w:rsidRPr="00871C6A" w:rsidRDefault="00D2526C" w:rsidP="00D72F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В администрацию Виллозского</w:t>
            </w:r>
          </w:p>
        </w:tc>
        <w:tc>
          <w:tcPr>
            <w:tcW w:w="285" w:type="dxa"/>
            <w:shd w:val="clear" w:color="auto" w:fill="FFFFFF"/>
            <w:vAlign w:val="center"/>
          </w:tcPr>
          <w:p w:rsidR="00D2526C" w:rsidRPr="00871C6A" w:rsidRDefault="00D2526C" w:rsidP="00D72F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2526C" w:rsidRPr="006C7CDD" w:rsidTr="00D72FAD">
        <w:trPr>
          <w:trHeight w:val="276"/>
        </w:trPr>
        <w:tc>
          <w:tcPr>
            <w:tcW w:w="988" w:type="dxa"/>
            <w:shd w:val="clear" w:color="auto" w:fill="FFFFFF"/>
            <w:vAlign w:val="center"/>
          </w:tcPr>
          <w:p w:rsidR="00D2526C" w:rsidRPr="00871C6A" w:rsidRDefault="00D2526C" w:rsidP="00D72F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shd w:val="clear" w:color="auto" w:fill="FFFFFF"/>
            <w:vAlign w:val="center"/>
          </w:tcPr>
          <w:p w:rsidR="00D2526C" w:rsidRPr="00871C6A" w:rsidRDefault="00D2526C" w:rsidP="00D72F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shd w:val="clear" w:color="auto" w:fill="FFFFFF"/>
            <w:vAlign w:val="center"/>
          </w:tcPr>
          <w:p w:rsidR="00D2526C" w:rsidRPr="00871C6A" w:rsidRDefault="00D2526C" w:rsidP="00D72F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shd w:val="clear" w:color="auto" w:fill="FFFFFF"/>
            <w:vAlign w:val="center"/>
          </w:tcPr>
          <w:p w:rsidR="00D2526C" w:rsidRPr="00871C6A" w:rsidRDefault="00D2526C" w:rsidP="00D72F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:rsidR="00D2526C" w:rsidRPr="00871C6A" w:rsidRDefault="00D2526C" w:rsidP="00D72F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D2526C" w:rsidRPr="00871C6A" w:rsidRDefault="00D2526C" w:rsidP="00D72F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gridSpan w:val="3"/>
            <w:shd w:val="clear" w:color="auto" w:fill="FFFFFF"/>
            <w:vAlign w:val="center"/>
          </w:tcPr>
          <w:p w:rsidR="00D2526C" w:rsidRPr="00871C6A" w:rsidRDefault="00D2526C" w:rsidP="00D72FAD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городского поселения</w:t>
            </w:r>
          </w:p>
        </w:tc>
        <w:tc>
          <w:tcPr>
            <w:tcW w:w="285" w:type="dxa"/>
            <w:shd w:val="clear" w:color="auto" w:fill="FFFFFF"/>
            <w:vAlign w:val="center"/>
          </w:tcPr>
          <w:p w:rsidR="00D2526C" w:rsidRPr="00871C6A" w:rsidRDefault="00D2526C" w:rsidP="00D72F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2526C" w:rsidRPr="006C7CDD" w:rsidTr="00D72FAD">
        <w:tc>
          <w:tcPr>
            <w:tcW w:w="9911" w:type="dxa"/>
            <w:gridSpan w:val="11"/>
            <w:shd w:val="clear" w:color="auto" w:fill="FFFFFF"/>
            <w:vAlign w:val="center"/>
          </w:tcPr>
          <w:p w:rsidR="00D2526C" w:rsidRPr="00871C6A" w:rsidRDefault="00D2526C" w:rsidP="00D72F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D2526C" w:rsidRPr="00871C6A" w:rsidRDefault="00D2526C" w:rsidP="00D72F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2526C" w:rsidRPr="006C7CDD" w:rsidTr="00D72FAD">
        <w:tc>
          <w:tcPr>
            <w:tcW w:w="10200" w:type="dxa"/>
            <w:gridSpan w:val="12"/>
            <w:shd w:val="clear" w:color="auto" w:fill="FFFFFF"/>
            <w:vAlign w:val="center"/>
          </w:tcPr>
          <w:p w:rsidR="00D2526C" w:rsidRPr="00871C6A" w:rsidRDefault="00D2526C" w:rsidP="00D72FAD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1C6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2526C" w:rsidRPr="006C7CDD" w:rsidTr="00D72FAD">
        <w:tc>
          <w:tcPr>
            <w:tcW w:w="10200" w:type="dxa"/>
            <w:gridSpan w:val="12"/>
            <w:shd w:val="clear" w:color="auto" w:fill="FFFFFF"/>
            <w:vAlign w:val="center"/>
          </w:tcPr>
          <w:p w:rsidR="00D2526C" w:rsidRPr="00871C6A" w:rsidRDefault="00D2526C" w:rsidP="00D72FAD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1C6A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организации-претендента на получение субсидии)</w:t>
            </w:r>
          </w:p>
        </w:tc>
      </w:tr>
      <w:tr w:rsidR="00D2526C" w:rsidRPr="006C7CDD" w:rsidTr="00D72FAD">
        <w:tc>
          <w:tcPr>
            <w:tcW w:w="3402" w:type="dxa"/>
            <w:gridSpan w:val="6"/>
            <w:shd w:val="clear" w:color="auto" w:fill="FFFFFF"/>
            <w:vAlign w:val="center"/>
          </w:tcPr>
          <w:p w:rsidR="00D2526C" w:rsidRPr="00871C6A" w:rsidRDefault="00D2526C" w:rsidP="00D72FAD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1C6A">
              <w:rPr>
                <w:rFonts w:ascii="Arial" w:hAnsi="Arial" w:cs="Arial"/>
                <w:sz w:val="24"/>
                <w:szCs w:val="24"/>
                <w:lang w:eastAsia="ru-RU"/>
              </w:rPr>
              <w:t>сообщает </w:t>
            </w:r>
            <w:r w:rsidRPr="00871C6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об отсутствии у</w:t>
            </w:r>
          </w:p>
        </w:tc>
        <w:tc>
          <w:tcPr>
            <w:tcW w:w="6798" w:type="dxa"/>
            <w:gridSpan w:val="6"/>
            <w:shd w:val="clear" w:color="auto" w:fill="FFFFFF"/>
            <w:vAlign w:val="center"/>
          </w:tcPr>
          <w:p w:rsidR="00D2526C" w:rsidRPr="00871C6A" w:rsidRDefault="00D2526C" w:rsidP="00D72FAD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1C6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2526C" w:rsidRPr="006C7CDD" w:rsidTr="00D72FAD">
        <w:tc>
          <w:tcPr>
            <w:tcW w:w="3402" w:type="dxa"/>
            <w:gridSpan w:val="6"/>
            <w:shd w:val="clear" w:color="auto" w:fill="FFFFFF"/>
            <w:vAlign w:val="center"/>
          </w:tcPr>
          <w:p w:rsidR="00D2526C" w:rsidRPr="00871C6A" w:rsidRDefault="00D2526C" w:rsidP="00D72FAD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1C6A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8" w:type="dxa"/>
            <w:gridSpan w:val="6"/>
            <w:shd w:val="clear" w:color="auto" w:fill="FFFFFF"/>
            <w:vAlign w:val="center"/>
          </w:tcPr>
          <w:p w:rsidR="00D2526C" w:rsidRPr="00871C6A" w:rsidRDefault="00D2526C" w:rsidP="00D72FAD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1C6A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организации-претендента на получение субсидии)</w:t>
            </w:r>
          </w:p>
        </w:tc>
      </w:tr>
      <w:tr w:rsidR="00D2526C" w:rsidRPr="006C7CDD" w:rsidTr="00D72FAD">
        <w:tc>
          <w:tcPr>
            <w:tcW w:w="10200" w:type="dxa"/>
            <w:gridSpan w:val="12"/>
            <w:shd w:val="clear" w:color="auto" w:fill="FFFFFF"/>
            <w:vAlign w:val="center"/>
          </w:tcPr>
          <w:p w:rsidR="00D2526C" w:rsidRPr="00871C6A" w:rsidRDefault="00D2526C" w:rsidP="00D72FAD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1C6A">
              <w:rPr>
                <w:rFonts w:ascii="Arial" w:hAnsi="Arial" w:cs="Arial"/>
                <w:sz w:val="24"/>
                <w:szCs w:val="24"/>
                <w:lang w:eastAsia="ru-RU"/>
              </w:rPr>
              <w:t>просроченной задолженности перед ресурсоснабжающими организациями, превышающей шестимесячные начисления за поставленные коммунальные ресурсы.</w:t>
            </w:r>
          </w:p>
        </w:tc>
      </w:tr>
      <w:tr w:rsidR="00D2526C" w:rsidRPr="006C7CDD" w:rsidTr="00D72FAD">
        <w:tc>
          <w:tcPr>
            <w:tcW w:w="10200" w:type="dxa"/>
            <w:gridSpan w:val="12"/>
            <w:shd w:val="clear" w:color="auto" w:fill="FFFFFF"/>
            <w:vAlign w:val="center"/>
          </w:tcPr>
          <w:p w:rsidR="00D2526C" w:rsidRPr="00871C6A" w:rsidRDefault="00D2526C" w:rsidP="00D72FAD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1C6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2526C" w:rsidRPr="006C7CDD" w:rsidTr="00D72FAD">
        <w:tc>
          <w:tcPr>
            <w:tcW w:w="3119" w:type="dxa"/>
            <w:gridSpan w:val="5"/>
            <w:shd w:val="clear" w:color="auto" w:fill="FFFFFF"/>
            <w:vAlign w:val="center"/>
          </w:tcPr>
          <w:p w:rsidR="00D2526C" w:rsidRPr="00871C6A" w:rsidRDefault="00D2526C" w:rsidP="00D72FAD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1C6A">
              <w:rPr>
                <w:rFonts w:ascii="Arial" w:hAnsi="Arial" w:cs="Arial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3118" w:type="dxa"/>
            <w:gridSpan w:val="4"/>
            <w:shd w:val="clear" w:color="auto" w:fill="FFFFFF"/>
            <w:vAlign w:val="center"/>
          </w:tcPr>
          <w:p w:rsidR="00D2526C" w:rsidRPr="00871C6A" w:rsidRDefault="00D2526C" w:rsidP="00D72FAD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1C6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D2526C" w:rsidRPr="00871C6A" w:rsidRDefault="00D2526C" w:rsidP="00D72FAD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1C6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9" w:type="dxa"/>
            <w:gridSpan w:val="2"/>
            <w:shd w:val="clear" w:color="auto" w:fill="FFFFFF"/>
            <w:vAlign w:val="center"/>
          </w:tcPr>
          <w:p w:rsidR="00D2526C" w:rsidRPr="00871C6A" w:rsidRDefault="00D2526C" w:rsidP="00D72FAD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1C6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2526C" w:rsidRPr="006C7CDD" w:rsidTr="00D72FAD">
        <w:tc>
          <w:tcPr>
            <w:tcW w:w="3119" w:type="dxa"/>
            <w:gridSpan w:val="5"/>
            <w:shd w:val="clear" w:color="auto" w:fill="FFFFFF"/>
            <w:vAlign w:val="center"/>
          </w:tcPr>
          <w:p w:rsidR="00D2526C" w:rsidRPr="00871C6A" w:rsidRDefault="00D2526C" w:rsidP="00D72FAD">
            <w:pPr>
              <w:spacing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1C6A">
              <w:rPr>
                <w:rFonts w:ascii="Arial" w:hAnsi="Arial" w:cs="Arial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118" w:type="dxa"/>
            <w:gridSpan w:val="4"/>
            <w:shd w:val="clear" w:color="auto" w:fill="FFFFFF"/>
            <w:vAlign w:val="center"/>
          </w:tcPr>
          <w:p w:rsidR="00D2526C" w:rsidRPr="00871C6A" w:rsidRDefault="00D2526C" w:rsidP="00D72FAD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1C6A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D2526C" w:rsidRPr="00871C6A" w:rsidRDefault="00D2526C" w:rsidP="00D72FAD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1C6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9" w:type="dxa"/>
            <w:gridSpan w:val="2"/>
            <w:shd w:val="clear" w:color="auto" w:fill="FFFFFF"/>
            <w:vAlign w:val="center"/>
          </w:tcPr>
          <w:p w:rsidR="00D2526C" w:rsidRPr="00871C6A" w:rsidRDefault="00D2526C" w:rsidP="00D72FAD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1C6A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t>(ФИО)</w:t>
            </w:r>
          </w:p>
        </w:tc>
      </w:tr>
    </w:tbl>
    <w:p w:rsidR="00D2526C" w:rsidRPr="00871C6A" w:rsidRDefault="00D2526C" w:rsidP="00CD6D51"/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7C65FA">
      <w:pPr>
        <w:spacing w:before="120" w:after="120" w:line="240" w:lineRule="auto"/>
        <w:jc w:val="right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7C65FA">
        <w:rPr>
          <w:rFonts w:ascii="Times New Roman" w:hAnsi="Times New Roman"/>
          <w:i/>
          <w:lang w:eastAsia="ru-RU"/>
        </w:rPr>
        <w:t>Приложение № 7 к Порядку предоставления субсидий юридическим лицам (за исключением государственных (муниципальных) учреждений), индивидуальным предпринимателям в целях возмещения затрат по капитальному ремонту многоквартирных домов, расположенных в Виллозском городском поселении Ломоносовского района</w:t>
      </w:r>
    </w:p>
    <w:p w:rsidR="00D2526C" w:rsidRDefault="00D2526C" w:rsidP="007C65FA">
      <w:pPr>
        <w:spacing w:before="120" w:after="120" w:line="240" w:lineRule="auto"/>
        <w:jc w:val="right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38"/>
        <w:gridCol w:w="542"/>
        <w:gridCol w:w="422"/>
        <w:gridCol w:w="857"/>
        <w:gridCol w:w="140"/>
        <w:gridCol w:w="268"/>
        <w:gridCol w:w="527"/>
        <w:gridCol w:w="1618"/>
        <w:gridCol w:w="397"/>
        <w:gridCol w:w="267"/>
        <w:gridCol w:w="3126"/>
        <w:gridCol w:w="253"/>
      </w:tblGrid>
      <w:tr w:rsidR="00D2526C" w:rsidRPr="006C7CDD" w:rsidTr="007C65FA">
        <w:tc>
          <w:tcPr>
            <w:tcW w:w="9911" w:type="dxa"/>
            <w:gridSpan w:val="11"/>
            <w:shd w:val="clear" w:color="auto" w:fill="FFFFFF"/>
            <w:vAlign w:val="center"/>
          </w:tcPr>
          <w:p w:rsidR="00D2526C" w:rsidRPr="00FC7ECE" w:rsidRDefault="00D2526C" w:rsidP="007C65F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7ECE">
              <w:rPr>
                <w:rFonts w:ascii="Arial" w:hAnsi="Arial" w:cs="Arial"/>
                <w:i/>
                <w:iCs/>
                <w:sz w:val="24"/>
                <w:szCs w:val="24"/>
                <w:u w:val="single"/>
                <w:lang w:eastAsia="ru-RU"/>
              </w:rPr>
              <w:t>(оформляется на официальном бланке письма юридического лица)</w:t>
            </w:r>
          </w:p>
        </w:tc>
        <w:tc>
          <w:tcPr>
            <w:tcW w:w="285" w:type="dxa"/>
            <w:shd w:val="clear" w:color="auto" w:fill="FFFFFF"/>
            <w:vAlign w:val="center"/>
          </w:tcPr>
          <w:p w:rsidR="00D2526C" w:rsidRPr="00FC7ECE" w:rsidRDefault="00D2526C" w:rsidP="00D72F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2526C" w:rsidRPr="006C7CDD" w:rsidTr="007C65FA">
        <w:tc>
          <w:tcPr>
            <w:tcW w:w="9911" w:type="dxa"/>
            <w:gridSpan w:val="11"/>
            <w:shd w:val="clear" w:color="auto" w:fill="FFFFFF"/>
            <w:vAlign w:val="center"/>
          </w:tcPr>
          <w:p w:rsidR="00D2526C" w:rsidRPr="00FC7ECE" w:rsidRDefault="00D2526C" w:rsidP="00D72F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D2526C" w:rsidRPr="00FC7ECE" w:rsidRDefault="00D2526C" w:rsidP="00D72F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2526C" w:rsidRPr="006C7CDD" w:rsidTr="007C65FA">
        <w:trPr>
          <w:trHeight w:val="277"/>
        </w:trPr>
        <w:tc>
          <w:tcPr>
            <w:tcW w:w="988" w:type="dxa"/>
            <w:shd w:val="clear" w:color="auto" w:fill="FFFFFF"/>
            <w:vAlign w:val="center"/>
          </w:tcPr>
          <w:p w:rsidR="00D2526C" w:rsidRPr="00FC7ECE" w:rsidRDefault="00D2526C" w:rsidP="00D72F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shd w:val="clear" w:color="auto" w:fill="FFFFFF"/>
            <w:vAlign w:val="center"/>
          </w:tcPr>
          <w:p w:rsidR="00D2526C" w:rsidRPr="00FC7ECE" w:rsidRDefault="00D2526C" w:rsidP="00D72F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shd w:val="clear" w:color="auto" w:fill="FFFFFF"/>
            <w:vAlign w:val="center"/>
          </w:tcPr>
          <w:p w:rsidR="00D2526C" w:rsidRPr="00FC7ECE" w:rsidRDefault="00D2526C" w:rsidP="00D72F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shd w:val="clear" w:color="auto" w:fill="FFFFFF"/>
            <w:vAlign w:val="center"/>
          </w:tcPr>
          <w:p w:rsidR="00D2526C" w:rsidRPr="00FC7ECE" w:rsidRDefault="00D2526C" w:rsidP="00D72F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:rsidR="00D2526C" w:rsidRPr="00FC7ECE" w:rsidRDefault="00D2526C" w:rsidP="00D72F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D2526C" w:rsidRPr="00FC7ECE" w:rsidRDefault="00D2526C" w:rsidP="00D72F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FFFFFF"/>
            <w:vAlign w:val="center"/>
          </w:tcPr>
          <w:p w:rsidR="00D2526C" w:rsidRPr="00FC7ECE" w:rsidRDefault="00D2526C" w:rsidP="00D72FAD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shd w:val="clear" w:color="auto" w:fill="FFFFFF"/>
            <w:vAlign w:val="center"/>
          </w:tcPr>
          <w:p w:rsidR="00D2526C" w:rsidRPr="00FC7ECE" w:rsidRDefault="00D2526C" w:rsidP="00D72F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D2526C" w:rsidRPr="00FC7ECE" w:rsidRDefault="00D2526C" w:rsidP="00D72F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2526C" w:rsidRPr="006C7CDD" w:rsidTr="007C65FA">
        <w:trPr>
          <w:trHeight w:val="260"/>
        </w:trPr>
        <w:tc>
          <w:tcPr>
            <w:tcW w:w="988" w:type="dxa"/>
            <w:shd w:val="clear" w:color="auto" w:fill="FFFFFF"/>
            <w:vAlign w:val="center"/>
          </w:tcPr>
          <w:p w:rsidR="00D2526C" w:rsidRPr="00FC7ECE" w:rsidRDefault="00D2526C" w:rsidP="00D72FAD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7ECE">
              <w:rPr>
                <w:rFonts w:ascii="Arial" w:hAnsi="Arial" w:cs="Arial"/>
                <w:sz w:val="24"/>
                <w:szCs w:val="24"/>
                <w:lang w:eastAsia="ru-RU"/>
              </w:rPr>
              <w:t>Исх. №</w:t>
            </w:r>
          </w:p>
        </w:tc>
        <w:tc>
          <w:tcPr>
            <w:tcW w:w="597" w:type="dxa"/>
            <w:shd w:val="clear" w:color="auto" w:fill="FFFFFF"/>
            <w:vAlign w:val="center"/>
          </w:tcPr>
          <w:p w:rsidR="00D2526C" w:rsidRPr="00FC7ECE" w:rsidRDefault="00D2526C" w:rsidP="00D72F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shd w:val="clear" w:color="auto" w:fill="FFFFFF"/>
            <w:vAlign w:val="center"/>
          </w:tcPr>
          <w:p w:rsidR="00D2526C" w:rsidRPr="00FC7ECE" w:rsidRDefault="00D2526C" w:rsidP="00D72FAD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7ECE">
              <w:rPr>
                <w:rFonts w:ascii="Arial" w:hAnsi="Arial" w:cs="Arial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D2526C" w:rsidRPr="00FC7ECE" w:rsidRDefault="00D2526C" w:rsidP="00D72F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:rsidR="00D2526C" w:rsidRPr="00FC7ECE" w:rsidRDefault="00D2526C" w:rsidP="00D72FAD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C7ECE">
                <w:rPr>
                  <w:rFonts w:ascii="Arial" w:hAnsi="Arial" w:cs="Arial"/>
                  <w:sz w:val="24"/>
                  <w:szCs w:val="24"/>
                  <w:lang w:eastAsia="ru-RU"/>
                </w:rPr>
                <w:t>2019 г</w:t>
              </w:r>
            </w:smartTag>
            <w:r w:rsidRPr="00FC7ECE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D2526C" w:rsidRPr="00FC7ECE" w:rsidRDefault="00D2526C" w:rsidP="00D72F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gridSpan w:val="3"/>
            <w:shd w:val="clear" w:color="auto" w:fill="FFFFFF"/>
            <w:vAlign w:val="center"/>
          </w:tcPr>
          <w:p w:rsidR="00D2526C" w:rsidRPr="00FC7ECE" w:rsidRDefault="00D2526C" w:rsidP="00D72F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В администрацию Виллозского</w:t>
            </w:r>
          </w:p>
        </w:tc>
        <w:tc>
          <w:tcPr>
            <w:tcW w:w="285" w:type="dxa"/>
            <w:shd w:val="clear" w:color="auto" w:fill="FFFFFF"/>
            <w:vAlign w:val="center"/>
          </w:tcPr>
          <w:p w:rsidR="00D2526C" w:rsidRPr="00FC7ECE" w:rsidRDefault="00D2526C" w:rsidP="00D72F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2526C" w:rsidRPr="006C7CDD" w:rsidTr="007C65FA">
        <w:trPr>
          <w:trHeight w:val="276"/>
        </w:trPr>
        <w:tc>
          <w:tcPr>
            <w:tcW w:w="988" w:type="dxa"/>
            <w:shd w:val="clear" w:color="auto" w:fill="FFFFFF"/>
            <w:vAlign w:val="center"/>
          </w:tcPr>
          <w:p w:rsidR="00D2526C" w:rsidRPr="00FC7ECE" w:rsidRDefault="00D2526C" w:rsidP="00D72F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shd w:val="clear" w:color="auto" w:fill="FFFFFF"/>
            <w:vAlign w:val="center"/>
          </w:tcPr>
          <w:p w:rsidR="00D2526C" w:rsidRPr="00FC7ECE" w:rsidRDefault="00D2526C" w:rsidP="00D72F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shd w:val="clear" w:color="auto" w:fill="FFFFFF"/>
            <w:vAlign w:val="center"/>
          </w:tcPr>
          <w:p w:rsidR="00D2526C" w:rsidRPr="00FC7ECE" w:rsidRDefault="00D2526C" w:rsidP="00D72F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shd w:val="clear" w:color="auto" w:fill="FFFFFF"/>
            <w:vAlign w:val="center"/>
          </w:tcPr>
          <w:p w:rsidR="00D2526C" w:rsidRPr="00FC7ECE" w:rsidRDefault="00D2526C" w:rsidP="00D72F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:rsidR="00D2526C" w:rsidRPr="00FC7ECE" w:rsidRDefault="00D2526C" w:rsidP="00D72F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D2526C" w:rsidRPr="00FC7ECE" w:rsidRDefault="00D2526C" w:rsidP="00D72F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gridSpan w:val="3"/>
            <w:shd w:val="clear" w:color="auto" w:fill="FFFFFF"/>
            <w:vAlign w:val="center"/>
          </w:tcPr>
          <w:p w:rsidR="00D2526C" w:rsidRPr="00FC7ECE" w:rsidRDefault="00D2526C" w:rsidP="00D72FAD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городского поселения</w:t>
            </w:r>
          </w:p>
        </w:tc>
        <w:tc>
          <w:tcPr>
            <w:tcW w:w="285" w:type="dxa"/>
            <w:shd w:val="clear" w:color="auto" w:fill="FFFFFF"/>
            <w:vAlign w:val="center"/>
          </w:tcPr>
          <w:p w:rsidR="00D2526C" w:rsidRPr="00FC7ECE" w:rsidRDefault="00D2526C" w:rsidP="00D72F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2526C" w:rsidRPr="006C7CDD" w:rsidTr="007C65FA">
        <w:tc>
          <w:tcPr>
            <w:tcW w:w="9911" w:type="dxa"/>
            <w:gridSpan w:val="11"/>
            <w:shd w:val="clear" w:color="auto" w:fill="FFFFFF"/>
            <w:vAlign w:val="center"/>
          </w:tcPr>
          <w:p w:rsidR="00D2526C" w:rsidRPr="00FC7ECE" w:rsidRDefault="00D2526C" w:rsidP="00D72F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D2526C" w:rsidRPr="00FC7ECE" w:rsidRDefault="00D2526C" w:rsidP="00D72F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2526C" w:rsidRPr="006C7CDD" w:rsidTr="007C65FA">
        <w:tc>
          <w:tcPr>
            <w:tcW w:w="10200" w:type="dxa"/>
            <w:gridSpan w:val="12"/>
            <w:shd w:val="clear" w:color="auto" w:fill="FFFFFF"/>
            <w:vAlign w:val="center"/>
          </w:tcPr>
          <w:p w:rsidR="00D2526C" w:rsidRPr="00FC7ECE" w:rsidRDefault="00D2526C" w:rsidP="00D72FAD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7ECE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2526C" w:rsidRPr="006C7CDD" w:rsidTr="007C65FA">
        <w:tc>
          <w:tcPr>
            <w:tcW w:w="10200" w:type="dxa"/>
            <w:gridSpan w:val="12"/>
            <w:shd w:val="clear" w:color="auto" w:fill="FFFFFF"/>
            <w:vAlign w:val="center"/>
          </w:tcPr>
          <w:p w:rsidR="00D2526C" w:rsidRPr="00FC7ECE" w:rsidRDefault="00D2526C" w:rsidP="00D72FAD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7ECE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организации-претендента на получение субсидии)</w:t>
            </w:r>
          </w:p>
        </w:tc>
      </w:tr>
      <w:tr w:rsidR="00D2526C" w:rsidRPr="006C7CDD" w:rsidTr="007C65FA">
        <w:tc>
          <w:tcPr>
            <w:tcW w:w="3402" w:type="dxa"/>
            <w:gridSpan w:val="6"/>
            <w:shd w:val="clear" w:color="auto" w:fill="FFFFFF"/>
            <w:vAlign w:val="center"/>
          </w:tcPr>
          <w:p w:rsidR="00D2526C" w:rsidRPr="00FC7ECE" w:rsidRDefault="00D2526C" w:rsidP="00D72FAD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7ECE">
              <w:rPr>
                <w:rFonts w:ascii="Arial" w:hAnsi="Arial" w:cs="Arial"/>
                <w:sz w:val="24"/>
                <w:szCs w:val="24"/>
                <w:lang w:eastAsia="ru-RU"/>
              </w:rPr>
              <w:t>сообщает </w:t>
            </w:r>
            <w:r w:rsidRPr="00FC7ECE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об отсутствии у</w:t>
            </w:r>
          </w:p>
        </w:tc>
        <w:tc>
          <w:tcPr>
            <w:tcW w:w="6798" w:type="dxa"/>
            <w:gridSpan w:val="6"/>
            <w:shd w:val="clear" w:color="auto" w:fill="FFFFFF"/>
            <w:vAlign w:val="center"/>
          </w:tcPr>
          <w:p w:rsidR="00D2526C" w:rsidRPr="00FC7ECE" w:rsidRDefault="00D2526C" w:rsidP="00D72FAD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7ECE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2526C" w:rsidRPr="006C7CDD" w:rsidTr="007C65FA">
        <w:tc>
          <w:tcPr>
            <w:tcW w:w="3402" w:type="dxa"/>
            <w:gridSpan w:val="6"/>
            <w:shd w:val="clear" w:color="auto" w:fill="FFFFFF"/>
            <w:vAlign w:val="center"/>
          </w:tcPr>
          <w:p w:rsidR="00D2526C" w:rsidRPr="00FC7ECE" w:rsidRDefault="00D2526C" w:rsidP="00D72FAD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7EC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8" w:type="dxa"/>
            <w:gridSpan w:val="6"/>
            <w:shd w:val="clear" w:color="auto" w:fill="FFFFFF"/>
            <w:vAlign w:val="center"/>
          </w:tcPr>
          <w:p w:rsidR="00D2526C" w:rsidRPr="00FC7ECE" w:rsidRDefault="00D2526C" w:rsidP="00D72FAD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7ECE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организации-претендента на получение субсидии)</w:t>
            </w:r>
          </w:p>
        </w:tc>
      </w:tr>
      <w:tr w:rsidR="00D2526C" w:rsidRPr="006C7CDD" w:rsidTr="007C65FA">
        <w:tc>
          <w:tcPr>
            <w:tcW w:w="10200" w:type="dxa"/>
            <w:gridSpan w:val="12"/>
            <w:shd w:val="clear" w:color="auto" w:fill="FFFFFF"/>
            <w:vAlign w:val="center"/>
          </w:tcPr>
          <w:p w:rsidR="00D2526C" w:rsidRPr="00FC7ECE" w:rsidRDefault="00D2526C" w:rsidP="00D72FAD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7ECE">
              <w:rPr>
                <w:rFonts w:ascii="Arial" w:hAnsi="Arial" w:cs="Arial"/>
                <w:sz w:val="24"/>
                <w:szCs w:val="24"/>
                <w:lang w:eastAsia="ru-RU"/>
              </w:rPr>
              <w:t>задолженности по уплате налогов, сборов и иных платежей.</w:t>
            </w:r>
          </w:p>
          <w:p w:rsidR="00D2526C" w:rsidRPr="00FC7ECE" w:rsidRDefault="00D2526C" w:rsidP="00D72FAD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7EC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D2526C" w:rsidRPr="00FC7ECE" w:rsidRDefault="00D2526C" w:rsidP="00D72FAD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7ECE">
              <w:rPr>
                <w:rFonts w:ascii="Arial" w:hAnsi="Arial" w:cs="Arial"/>
                <w:sz w:val="24"/>
                <w:szCs w:val="24"/>
                <w:lang w:eastAsia="ru-RU"/>
              </w:rPr>
              <w:t>Приложение: справка ИФНС на … л. в 1 экз.</w:t>
            </w:r>
          </w:p>
        </w:tc>
      </w:tr>
      <w:tr w:rsidR="00D2526C" w:rsidRPr="006C7CDD" w:rsidTr="007C65FA">
        <w:tc>
          <w:tcPr>
            <w:tcW w:w="10200" w:type="dxa"/>
            <w:gridSpan w:val="12"/>
            <w:shd w:val="clear" w:color="auto" w:fill="FFFFFF"/>
            <w:vAlign w:val="center"/>
          </w:tcPr>
          <w:p w:rsidR="00D2526C" w:rsidRPr="00FC7ECE" w:rsidRDefault="00D2526C" w:rsidP="00D72FAD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7ECE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2526C" w:rsidRPr="006C7CDD" w:rsidTr="007C65FA">
        <w:tc>
          <w:tcPr>
            <w:tcW w:w="3119" w:type="dxa"/>
            <w:gridSpan w:val="5"/>
            <w:shd w:val="clear" w:color="auto" w:fill="FFFFFF"/>
            <w:vAlign w:val="center"/>
          </w:tcPr>
          <w:p w:rsidR="00D2526C" w:rsidRPr="00FC7ECE" w:rsidRDefault="00D2526C" w:rsidP="00D72FAD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7ECE">
              <w:rPr>
                <w:rFonts w:ascii="Arial" w:hAnsi="Arial" w:cs="Arial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3118" w:type="dxa"/>
            <w:gridSpan w:val="4"/>
            <w:shd w:val="clear" w:color="auto" w:fill="FFFFFF"/>
            <w:vAlign w:val="center"/>
          </w:tcPr>
          <w:p w:rsidR="00D2526C" w:rsidRPr="00FC7ECE" w:rsidRDefault="00D2526C" w:rsidP="00D72FAD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7ECE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D2526C" w:rsidRPr="00FC7ECE" w:rsidRDefault="00D2526C" w:rsidP="00D72FAD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7ECE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9" w:type="dxa"/>
            <w:gridSpan w:val="2"/>
            <w:shd w:val="clear" w:color="auto" w:fill="FFFFFF"/>
            <w:vAlign w:val="center"/>
          </w:tcPr>
          <w:p w:rsidR="00D2526C" w:rsidRPr="00FC7ECE" w:rsidRDefault="00D2526C" w:rsidP="00D72FAD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7ECE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2526C" w:rsidRPr="006C7CDD" w:rsidTr="007C65FA">
        <w:tc>
          <w:tcPr>
            <w:tcW w:w="3119" w:type="dxa"/>
            <w:gridSpan w:val="5"/>
            <w:shd w:val="clear" w:color="auto" w:fill="FFFFFF"/>
            <w:vAlign w:val="center"/>
          </w:tcPr>
          <w:p w:rsidR="00D2526C" w:rsidRPr="00FC7ECE" w:rsidRDefault="00D2526C" w:rsidP="00D72FAD">
            <w:pPr>
              <w:spacing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7ECE">
              <w:rPr>
                <w:rFonts w:ascii="Arial" w:hAnsi="Arial" w:cs="Arial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118" w:type="dxa"/>
            <w:gridSpan w:val="4"/>
            <w:shd w:val="clear" w:color="auto" w:fill="FFFFFF"/>
            <w:vAlign w:val="center"/>
          </w:tcPr>
          <w:p w:rsidR="00D2526C" w:rsidRPr="00FC7ECE" w:rsidRDefault="00D2526C" w:rsidP="00D72FAD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7ECE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D2526C" w:rsidRPr="00FC7ECE" w:rsidRDefault="00D2526C" w:rsidP="00D72FAD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7ECE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9" w:type="dxa"/>
            <w:gridSpan w:val="2"/>
            <w:shd w:val="clear" w:color="auto" w:fill="FFFFFF"/>
            <w:vAlign w:val="center"/>
          </w:tcPr>
          <w:p w:rsidR="00D2526C" w:rsidRPr="00FC7ECE" w:rsidRDefault="00D2526C" w:rsidP="00D72FAD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7ECE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t>(ФИО)</w:t>
            </w:r>
          </w:p>
        </w:tc>
      </w:tr>
    </w:tbl>
    <w:p w:rsidR="00D2526C" w:rsidRDefault="00D2526C" w:rsidP="00CD6D51"/>
    <w:p w:rsidR="00D2526C" w:rsidRDefault="00D2526C" w:rsidP="00CD6D51">
      <w:pPr>
        <w:jc w:val="right"/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Pr="007C65FA" w:rsidRDefault="00D2526C" w:rsidP="00CD6D51">
      <w:pPr>
        <w:shd w:val="clear" w:color="auto" w:fill="FFFFFF"/>
        <w:spacing w:after="100" w:afterAutospacing="1" w:line="240" w:lineRule="auto"/>
        <w:jc w:val="right"/>
        <w:rPr>
          <w:rFonts w:ascii="Arial" w:hAnsi="Arial" w:cs="Arial"/>
          <w:lang w:eastAsia="ru-RU"/>
        </w:rPr>
      </w:pPr>
      <w:r w:rsidRPr="007C65FA">
        <w:rPr>
          <w:rFonts w:ascii="Times New Roman" w:hAnsi="Times New Roman"/>
          <w:i/>
          <w:lang w:eastAsia="ru-RU"/>
        </w:rPr>
        <w:t>Приложение № 8 к Порядку предоставления субсидий юридическим лицам (за исключением государственных (муниципальных) учреждений), индивидуальным предпринимателям в целях возмещения затрат по капитальному ремонту многоквартирных домов, расположенных в Виллозском городском поселении Ломоносовского района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248"/>
        <w:gridCol w:w="1418"/>
      </w:tblGrid>
      <w:tr w:rsidR="00D2526C" w:rsidRPr="006C7CDD" w:rsidTr="00D72FAD"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2526C" w:rsidRPr="008C26A3" w:rsidRDefault="00D2526C" w:rsidP="00D72FAD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26A3">
              <w:rPr>
                <w:rFonts w:ascii="Arial" w:hAnsi="Arial" w:cs="Arial"/>
                <w:sz w:val="24"/>
                <w:szCs w:val="24"/>
                <w:lang w:eastAsia="ru-RU"/>
              </w:rPr>
              <w:t>МКД в АП под порядковым №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2526C" w:rsidRPr="008C26A3" w:rsidRDefault="00D2526C" w:rsidP="00D72FAD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26A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2526C" w:rsidRPr="006C7CDD" w:rsidTr="00D72FAD">
        <w:tc>
          <w:tcPr>
            <w:tcW w:w="42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526C" w:rsidRPr="008C26A3" w:rsidRDefault="00D2526C" w:rsidP="00D72FAD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26A3">
              <w:rPr>
                <w:rFonts w:ascii="Arial" w:hAnsi="Arial" w:cs="Arial"/>
                <w:sz w:val="24"/>
                <w:szCs w:val="24"/>
                <w:lang w:eastAsia="ru-RU"/>
              </w:rPr>
              <w:t>МКД включен в Справку-расчет №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2526C" w:rsidRPr="008C26A3" w:rsidRDefault="00D2526C" w:rsidP="00D72FAD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26A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D2526C" w:rsidRPr="008C26A3" w:rsidRDefault="00D2526C" w:rsidP="00CD6D51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6286"/>
        <w:gridCol w:w="775"/>
        <w:gridCol w:w="2294"/>
      </w:tblGrid>
      <w:tr w:rsidR="00D2526C" w:rsidRPr="006C7CDD" w:rsidTr="00D72FAD">
        <w:tc>
          <w:tcPr>
            <w:tcW w:w="10195" w:type="dxa"/>
            <w:gridSpan w:val="3"/>
            <w:shd w:val="clear" w:color="auto" w:fill="FFFFFF"/>
            <w:vAlign w:val="center"/>
          </w:tcPr>
          <w:p w:rsidR="00D2526C" w:rsidRPr="008C26A3" w:rsidRDefault="00D2526C" w:rsidP="00D72FAD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D2526C" w:rsidRPr="008C26A3" w:rsidRDefault="00D2526C" w:rsidP="00D72FAD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26A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АКТ</w:t>
            </w:r>
          </w:p>
        </w:tc>
      </w:tr>
      <w:tr w:rsidR="00D2526C" w:rsidRPr="006C7CDD" w:rsidTr="00D72FAD">
        <w:tc>
          <w:tcPr>
            <w:tcW w:w="10195" w:type="dxa"/>
            <w:gridSpan w:val="3"/>
            <w:shd w:val="clear" w:color="auto" w:fill="FFFFFF"/>
            <w:vAlign w:val="center"/>
          </w:tcPr>
          <w:p w:rsidR="00D2526C" w:rsidRPr="008C26A3" w:rsidRDefault="00D2526C" w:rsidP="00D72FAD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26A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комиссионной приемки</w:t>
            </w:r>
          </w:p>
        </w:tc>
      </w:tr>
      <w:tr w:rsidR="00D2526C" w:rsidRPr="006C7CDD" w:rsidTr="00D72FAD">
        <w:tc>
          <w:tcPr>
            <w:tcW w:w="6799" w:type="dxa"/>
            <w:shd w:val="clear" w:color="auto" w:fill="FFFFFF"/>
            <w:vAlign w:val="center"/>
          </w:tcPr>
          <w:p w:rsidR="00D2526C" w:rsidRPr="008C26A3" w:rsidRDefault="00D2526C" w:rsidP="00D72FAD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26A3">
              <w:rPr>
                <w:rFonts w:ascii="Arial" w:hAnsi="Arial" w:cs="Arial"/>
                <w:sz w:val="24"/>
                <w:szCs w:val="24"/>
                <w:lang w:eastAsia="ru-RU"/>
              </w:rPr>
              <w:t>выполненных работ по капитальному ремонту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D2526C" w:rsidRPr="008C26A3" w:rsidRDefault="00D2526C" w:rsidP="00D72F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shd w:val="clear" w:color="auto" w:fill="FFFFFF"/>
            <w:vAlign w:val="center"/>
          </w:tcPr>
          <w:p w:rsidR="00D2526C" w:rsidRPr="008C26A3" w:rsidRDefault="00D2526C" w:rsidP="00D72F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2526C" w:rsidRPr="006C7CDD" w:rsidTr="00D72FAD">
        <w:tc>
          <w:tcPr>
            <w:tcW w:w="10195" w:type="dxa"/>
            <w:gridSpan w:val="3"/>
            <w:shd w:val="clear" w:color="auto" w:fill="FFFFFF"/>
            <w:vAlign w:val="center"/>
          </w:tcPr>
          <w:p w:rsidR="00D2526C" w:rsidRPr="008C26A3" w:rsidRDefault="00D2526C" w:rsidP="00D72FAD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26A3">
              <w:rPr>
                <w:rFonts w:ascii="Arial" w:hAnsi="Arial" w:cs="Arial"/>
                <w:sz w:val="24"/>
                <w:szCs w:val="24"/>
                <w:lang w:eastAsia="ru-RU"/>
              </w:rPr>
              <w:t>многоквартирного дома по адресу:</w:t>
            </w:r>
          </w:p>
        </w:tc>
      </w:tr>
      <w:tr w:rsidR="00D2526C" w:rsidRPr="006C7CDD" w:rsidTr="00D72FAD">
        <w:tc>
          <w:tcPr>
            <w:tcW w:w="10195" w:type="dxa"/>
            <w:gridSpan w:val="3"/>
            <w:shd w:val="clear" w:color="auto" w:fill="FFFFFF"/>
            <w:vAlign w:val="center"/>
          </w:tcPr>
          <w:p w:rsidR="00D2526C" w:rsidRPr="008C26A3" w:rsidRDefault="00D2526C" w:rsidP="00D72F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D2526C" w:rsidRPr="008C26A3" w:rsidRDefault="00D2526C" w:rsidP="00CD6D51">
      <w:pPr>
        <w:shd w:val="clear" w:color="auto" w:fill="FFFFFF"/>
        <w:spacing w:after="100" w:afterAutospacing="1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2526C" w:rsidRPr="008C26A3" w:rsidRDefault="00D2526C" w:rsidP="00CD6D51">
      <w:pPr>
        <w:shd w:val="clear" w:color="auto" w:fill="FFFFFF"/>
        <w:spacing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8C26A3">
        <w:rPr>
          <w:rFonts w:ascii="Arial" w:hAnsi="Arial" w:cs="Arial"/>
          <w:b/>
          <w:bCs/>
          <w:sz w:val="24"/>
          <w:szCs w:val="24"/>
          <w:lang w:eastAsia="ru-RU"/>
        </w:rPr>
        <w:t>Комиссия в составе</w:t>
      </w:r>
      <w:r w:rsidRPr="008C26A3">
        <w:rPr>
          <w:rFonts w:ascii="Arial" w:hAnsi="Arial" w:cs="Arial"/>
          <w:sz w:val="24"/>
          <w:szCs w:val="24"/>
          <w:lang w:eastAsia="ru-RU"/>
        </w:rPr>
        <w:t>:</w:t>
      </w:r>
    </w:p>
    <w:tbl>
      <w:tblPr>
        <w:tblW w:w="9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2405"/>
        <w:gridCol w:w="1041"/>
        <w:gridCol w:w="142"/>
        <w:gridCol w:w="2793"/>
        <w:gridCol w:w="137"/>
        <w:gridCol w:w="147"/>
        <w:gridCol w:w="562"/>
        <w:gridCol w:w="2148"/>
      </w:tblGrid>
      <w:tr w:rsidR="00D2526C" w:rsidRPr="006C7CDD" w:rsidTr="00D72FAD">
        <w:trPr>
          <w:trHeight w:val="20"/>
        </w:trPr>
        <w:tc>
          <w:tcPr>
            <w:tcW w:w="3588" w:type="dxa"/>
            <w:gridSpan w:val="3"/>
            <w:shd w:val="clear" w:color="auto" w:fill="FFFFFF"/>
            <w:vAlign w:val="center"/>
          </w:tcPr>
          <w:p w:rsidR="00D2526C" w:rsidRPr="008C26A3" w:rsidRDefault="00D2526C" w:rsidP="00D72FAD">
            <w:pPr>
              <w:spacing w:after="100" w:afterAutospacing="1" w:line="2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26A3">
              <w:rPr>
                <w:rFonts w:ascii="Arial" w:hAnsi="Arial" w:cs="Arial"/>
                <w:sz w:val="24"/>
                <w:szCs w:val="24"/>
                <w:lang w:eastAsia="ru-RU"/>
              </w:rPr>
              <w:t>– представитель администрации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7" w:type="dxa"/>
            <w:gridSpan w:val="5"/>
            <w:shd w:val="clear" w:color="auto" w:fill="FFFFFF"/>
            <w:vAlign w:val="center"/>
          </w:tcPr>
          <w:p w:rsidR="00D2526C" w:rsidRPr="008C26A3" w:rsidRDefault="00D2526C" w:rsidP="00D72F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Виллозского городского поселения</w:t>
            </w:r>
          </w:p>
        </w:tc>
      </w:tr>
      <w:tr w:rsidR="00D2526C" w:rsidRPr="006C7CDD" w:rsidTr="00D72FAD">
        <w:trPr>
          <w:trHeight w:val="20"/>
        </w:trPr>
        <w:tc>
          <w:tcPr>
            <w:tcW w:w="3588" w:type="dxa"/>
            <w:gridSpan w:val="3"/>
            <w:shd w:val="clear" w:color="auto" w:fill="FFFFFF"/>
            <w:vAlign w:val="center"/>
          </w:tcPr>
          <w:p w:rsidR="00D2526C" w:rsidRPr="008C26A3" w:rsidRDefault="00D2526C" w:rsidP="00D72FAD">
            <w:pPr>
              <w:spacing w:after="0" w:line="240" w:lineRule="auto"/>
              <w:rPr>
                <w:rFonts w:ascii="Arial" w:hAnsi="Arial" w:cs="Arial"/>
                <w:sz w:val="2"/>
                <w:szCs w:val="24"/>
                <w:lang w:eastAsia="ru-RU"/>
              </w:rPr>
            </w:pPr>
          </w:p>
        </w:tc>
        <w:tc>
          <w:tcPr>
            <w:tcW w:w="5787" w:type="dxa"/>
            <w:gridSpan w:val="5"/>
            <w:shd w:val="clear" w:color="auto" w:fill="FFFFFF"/>
            <w:vAlign w:val="center"/>
          </w:tcPr>
          <w:p w:rsidR="00D2526C" w:rsidRPr="008C26A3" w:rsidRDefault="00D2526C" w:rsidP="00D72FAD">
            <w:pPr>
              <w:spacing w:after="100" w:afterAutospacing="1" w:line="20" w:lineRule="atLeas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2526C" w:rsidRPr="006C7CDD" w:rsidTr="00D72FAD">
        <w:trPr>
          <w:trHeight w:val="20"/>
        </w:trPr>
        <w:tc>
          <w:tcPr>
            <w:tcW w:w="2405" w:type="dxa"/>
            <w:shd w:val="clear" w:color="auto" w:fill="FFFFFF"/>
            <w:vAlign w:val="center"/>
          </w:tcPr>
          <w:p w:rsidR="00D2526C" w:rsidRPr="008C26A3" w:rsidRDefault="00D2526C" w:rsidP="00D72FAD">
            <w:pPr>
              <w:spacing w:after="100" w:afterAutospacing="1" w:line="2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70" w:type="dxa"/>
            <w:gridSpan w:val="7"/>
            <w:shd w:val="clear" w:color="auto" w:fill="FFFFFF"/>
            <w:vAlign w:val="center"/>
          </w:tcPr>
          <w:p w:rsidR="00D2526C" w:rsidRPr="008C26A3" w:rsidRDefault="00D2526C" w:rsidP="00D72FAD">
            <w:pPr>
              <w:spacing w:after="100" w:afterAutospacing="1" w:line="20" w:lineRule="atLeast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26A3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</w:p>
        </w:tc>
      </w:tr>
      <w:tr w:rsidR="00D2526C" w:rsidRPr="006C7CDD" w:rsidTr="00D72FAD">
        <w:trPr>
          <w:trHeight w:val="20"/>
        </w:trPr>
        <w:tc>
          <w:tcPr>
            <w:tcW w:w="2405" w:type="dxa"/>
            <w:shd w:val="clear" w:color="auto" w:fill="FFFFFF"/>
            <w:vAlign w:val="center"/>
          </w:tcPr>
          <w:p w:rsidR="00D2526C" w:rsidRPr="008C26A3" w:rsidRDefault="00D2526C" w:rsidP="00D72FAD">
            <w:pPr>
              <w:spacing w:after="0" w:line="240" w:lineRule="auto"/>
              <w:rPr>
                <w:rFonts w:ascii="Arial" w:hAnsi="Arial" w:cs="Arial"/>
                <w:sz w:val="2"/>
                <w:szCs w:val="24"/>
                <w:lang w:eastAsia="ru-RU"/>
              </w:rPr>
            </w:pPr>
          </w:p>
        </w:tc>
        <w:tc>
          <w:tcPr>
            <w:tcW w:w="6970" w:type="dxa"/>
            <w:gridSpan w:val="7"/>
            <w:shd w:val="clear" w:color="auto" w:fill="FFFFFF"/>
            <w:vAlign w:val="center"/>
          </w:tcPr>
          <w:p w:rsidR="00D2526C" w:rsidRPr="008C26A3" w:rsidRDefault="00D2526C" w:rsidP="00D72FAD">
            <w:pPr>
              <w:spacing w:after="100" w:afterAutospacing="1" w:line="20" w:lineRule="atLeast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8C26A3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(должность, ФИО представителя)</w:t>
            </w:r>
          </w:p>
          <w:p w:rsidR="00D2526C" w:rsidRPr="008C26A3" w:rsidRDefault="00D2526C" w:rsidP="00D72FAD">
            <w:pPr>
              <w:spacing w:after="100" w:afterAutospacing="1" w:line="20" w:lineRule="atLeast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2526C" w:rsidRPr="006C7CDD" w:rsidTr="00D72FAD">
        <w:trPr>
          <w:trHeight w:val="20"/>
        </w:trPr>
        <w:tc>
          <w:tcPr>
            <w:tcW w:w="9375" w:type="dxa"/>
            <w:gridSpan w:val="8"/>
            <w:shd w:val="clear" w:color="auto" w:fill="FFFFFF"/>
            <w:vAlign w:val="center"/>
          </w:tcPr>
          <w:p w:rsidR="00D2526C" w:rsidRPr="008C26A3" w:rsidRDefault="00D2526C" w:rsidP="00D72FAD">
            <w:pPr>
              <w:spacing w:after="100" w:afterAutospacing="1" w:line="2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26A3">
              <w:rPr>
                <w:rFonts w:ascii="Arial" w:hAnsi="Arial" w:cs="Arial"/>
                <w:sz w:val="24"/>
                <w:szCs w:val="24"/>
                <w:lang w:eastAsia="ru-RU"/>
              </w:rPr>
              <w:t>– представитель Совета многоквартирного дома / уполномоченный представитель собственников помещений многоквартирного дома</w:t>
            </w:r>
          </w:p>
        </w:tc>
      </w:tr>
      <w:tr w:rsidR="00D2526C" w:rsidRPr="006C7CDD" w:rsidTr="00D72FAD">
        <w:trPr>
          <w:trHeight w:val="20"/>
        </w:trPr>
        <w:tc>
          <w:tcPr>
            <w:tcW w:w="9375" w:type="dxa"/>
            <w:gridSpan w:val="8"/>
            <w:shd w:val="clear" w:color="auto" w:fill="FFFFFF"/>
            <w:vAlign w:val="center"/>
          </w:tcPr>
          <w:p w:rsidR="00D2526C" w:rsidRPr="008C26A3" w:rsidRDefault="00D2526C" w:rsidP="00D72FAD">
            <w:pPr>
              <w:spacing w:after="100" w:afterAutospacing="1" w:line="20" w:lineRule="atLeast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26A3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</w:p>
        </w:tc>
      </w:tr>
      <w:tr w:rsidR="00D2526C" w:rsidRPr="006C7CDD" w:rsidTr="00D72FAD">
        <w:trPr>
          <w:trHeight w:val="20"/>
        </w:trPr>
        <w:tc>
          <w:tcPr>
            <w:tcW w:w="9375" w:type="dxa"/>
            <w:gridSpan w:val="8"/>
            <w:shd w:val="clear" w:color="auto" w:fill="FFFFFF"/>
            <w:vAlign w:val="center"/>
          </w:tcPr>
          <w:p w:rsidR="00D2526C" w:rsidRPr="008C26A3" w:rsidRDefault="00D2526C" w:rsidP="00D72FAD">
            <w:pPr>
              <w:spacing w:after="100" w:afterAutospacing="1" w:line="20" w:lineRule="atLeas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26A3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(должность в совете, ФИО)</w:t>
            </w:r>
          </w:p>
        </w:tc>
      </w:tr>
      <w:tr w:rsidR="00D2526C" w:rsidRPr="006C7CDD" w:rsidTr="00D72FAD">
        <w:trPr>
          <w:trHeight w:val="20"/>
        </w:trPr>
        <w:tc>
          <w:tcPr>
            <w:tcW w:w="9375" w:type="dxa"/>
            <w:gridSpan w:val="8"/>
            <w:shd w:val="clear" w:color="auto" w:fill="FFFFFF"/>
            <w:vAlign w:val="center"/>
          </w:tcPr>
          <w:p w:rsidR="00D2526C" w:rsidRPr="008C26A3" w:rsidRDefault="00D2526C" w:rsidP="00D72FAD">
            <w:pPr>
              <w:spacing w:after="100" w:afterAutospacing="1" w:line="2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26A3">
              <w:rPr>
                <w:rFonts w:ascii="Arial" w:hAnsi="Arial" w:cs="Arial"/>
                <w:sz w:val="24"/>
                <w:szCs w:val="24"/>
                <w:lang w:eastAsia="ru-RU"/>
              </w:rPr>
              <w:t>– представитель организации, осуществляющей управление многоквартирным домом,</w:t>
            </w:r>
          </w:p>
        </w:tc>
      </w:tr>
      <w:tr w:rsidR="00D2526C" w:rsidRPr="006C7CDD" w:rsidTr="00D72FAD">
        <w:trPr>
          <w:trHeight w:val="20"/>
        </w:trPr>
        <w:tc>
          <w:tcPr>
            <w:tcW w:w="9375" w:type="dxa"/>
            <w:gridSpan w:val="8"/>
            <w:shd w:val="clear" w:color="auto" w:fill="FFFFFF"/>
            <w:vAlign w:val="center"/>
          </w:tcPr>
          <w:p w:rsidR="00D2526C" w:rsidRPr="008C26A3" w:rsidRDefault="00D2526C" w:rsidP="00D72FAD">
            <w:pPr>
              <w:spacing w:after="0" w:line="240" w:lineRule="auto"/>
              <w:rPr>
                <w:rFonts w:ascii="Arial" w:hAnsi="Arial" w:cs="Arial"/>
                <w:sz w:val="2"/>
                <w:szCs w:val="24"/>
                <w:lang w:eastAsia="ru-RU"/>
              </w:rPr>
            </w:pPr>
          </w:p>
        </w:tc>
      </w:tr>
      <w:tr w:rsidR="00D2526C" w:rsidRPr="006C7CDD" w:rsidTr="00D72FAD">
        <w:trPr>
          <w:trHeight w:val="20"/>
        </w:trPr>
        <w:tc>
          <w:tcPr>
            <w:tcW w:w="9375" w:type="dxa"/>
            <w:gridSpan w:val="8"/>
            <w:shd w:val="clear" w:color="auto" w:fill="FFFFFF"/>
            <w:vAlign w:val="center"/>
          </w:tcPr>
          <w:p w:rsidR="00D2526C" w:rsidRPr="008C26A3" w:rsidRDefault="00D2526C" w:rsidP="00D72FAD">
            <w:pPr>
              <w:spacing w:after="100" w:afterAutospacing="1" w:line="20" w:lineRule="atLeas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26A3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(должность в совете, ФИО)</w:t>
            </w:r>
          </w:p>
        </w:tc>
      </w:tr>
      <w:tr w:rsidR="00D2526C" w:rsidRPr="006C7CDD" w:rsidTr="00D72FAD">
        <w:trPr>
          <w:trHeight w:val="20"/>
        </w:trPr>
        <w:tc>
          <w:tcPr>
            <w:tcW w:w="9375" w:type="dxa"/>
            <w:gridSpan w:val="8"/>
            <w:shd w:val="clear" w:color="auto" w:fill="FFFFFF"/>
            <w:vAlign w:val="center"/>
          </w:tcPr>
          <w:p w:rsidR="00D2526C" w:rsidRPr="008C26A3" w:rsidRDefault="00D2526C" w:rsidP="00D72FAD">
            <w:pPr>
              <w:spacing w:after="100" w:afterAutospacing="1" w:line="20" w:lineRule="atLeast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26A3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</w:p>
        </w:tc>
      </w:tr>
      <w:tr w:rsidR="00D2526C" w:rsidRPr="006C7CDD" w:rsidTr="00D72FAD">
        <w:trPr>
          <w:trHeight w:val="20"/>
        </w:trPr>
        <w:tc>
          <w:tcPr>
            <w:tcW w:w="9375" w:type="dxa"/>
            <w:gridSpan w:val="8"/>
            <w:shd w:val="clear" w:color="auto" w:fill="FFFFFF"/>
            <w:vAlign w:val="center"/>
          </w:tcPr>
          <w:p w:rsidR="00D2526C" w:rsidRPr="008C26A3" w:rsidRDefault="00D2526C" w:rsidP="00D72FAD">
            <w:pPr>
              <w:spacing w:after="100" w:afterAutospacing="1" w:line="20" w:lineRule="atLeas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26A3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(должность, ФИО представителя)</w:t>
            </w:r>
          </w:p>
        </w:tc>
      </w:tr>
      <w:tr w:rsidR="00D2526C" w:rsidRPr="006C7CDD" w:rsidTr="00D72FAD">
        <w:trPr>
          <w:trHeight w:val="20"/>
        </w:trPr>
        <w:tc>
          <w:tcPr>
            <w:tcW w:w="6518" w:type="dxa"/>
            <w:gridSpan w:val="5"/>
            <w:shd w:val="clear" w:color="auto" w:fill="FFFFFF"/>
            <w:vAlign w:val="center"/>
          </w:tcPr>
          <w:p w:rsidR="00D2526C" w:rsidRPr="008C26A3" w:rsidRDefault="00D2526C" w:rsidP="00D72FAD">
            <w:pPr>
              <w:spacing w:after="100" w:afterAutospacing="1" w:line="2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26A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провела проверку выполненных работ по капитальному ремонту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D2526C" w:rsidRPr="008C26A3" w:rsidRDefault="00D2526C" w:rsidP="00D72FAD">
            <w:pPr>
              <w:spacing w:after="0" w:line="240" w:lineRule="auto"/>
              <w:rPr>
                <w:rFonts w:ascii="Arial" w:hAnsi="Arial" w:cs="Arial"/>
                <w:sz w:val="2"/>
                <w:szCs w:val="24"/>
                <w:lang w:eastAsia="ru-RU"/>
              </w:rPr>
            </w:pPr>
          </w:p>
        </w:tc>
        <w:tc>
          <w:tcPr>
            <w:tcW w:w="2148" w:type="dxa"/>
            <w:shd w:val="clear" w:color="auto" w:fill="FFFFFF"/>
            <w:vAlign w:val="center"/>
          </w:tcPr>
          <w:p w:rsidR="00D2526C" w:rsidRPr="008C26A3" w:rsidRDefault="00D2526C" w:rsidP="00D72FAD">
            <w:pPr>
              <w:spacing w:after="0" w:line="240" w:lineRule="auto"/>
              <w:rPr>
                <w:rFonts w:ascii="Arial" w:hAnsi="Arial" w:cs="Arial"/>
                <w:sz w:val="2"/>
                <w:szCs w:val="24"/>
                <w:lang w:eastAsia="ru-RU"/>
              </w:rPr>
            </w:pPr>
          </w:p>
        </w:tc>
      </w:tr>
      <w:tr w:rsidR="00D2526C" w:rsidRPr="006C7CDD" w:rsidTr="00D72FAD">
        <w:trPr>
          <w:trHeight w:val="20"/>
        </w:trPr>
        <w:tc>
          <w:tcPr>
            <w:tcW w:w="9375" w:type="dxa"/>
            <w:gridSpan w:val="8"/>
            <w:shd w:val="clear" w:color="auto" w:fill="FFFFFF"/>
            <w:vAlign w:val="center"/>
          </w:tcPr>
          <w:p w:rsidR="00D2526C" w:rsidRPr="008C26A3" w:rsidRDefault="00D2526C" w:rsidP="00D72FAD">
            <w:pPr>
              <w:spacing w:after="100" w:afterAutospacing="1" w:line="2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26A3">
              <w:rPr>
                <w:rFonts w:ascii="Arial" w:hAnsi="Arial" w:cs="Arial"/>
                <w:sz w:val="24"/>
                <w:szCs w:val="24"/>
                <w:lang w:eastAsia="ru-RU"/>
              </w:rPr>
              <w:t>многоквартирного дома по адресу:____________________________________________________.</w:t>
            </w:r>
          </w:p>
        </w:tc>
      </w:tr>
      <w:tr w:rsidR="00D2526C" w:rsidRPr="006C7CDD" w:rsidTr="00D72FAD">
        <w:trPr>
          <w:trHeight w:val="20"/>
        </w:trPr>
        <w:tc>
          <w:tcPr>
            <w:tcW w:w="9375" w:type="dxa"/>
            <w:gridSpan w:val="8"/>
            <w:shd w:val="clear" w:color="auto" w:fill="FFFFFF"/>
            <w:vAlign w:val="center"/>
          </w:tcPr>
          <w:p w:rsidR="00D2526C" w:rsidRPr="008C26A3" w:rsidRDefault="00D2526C" w:rsidP="00D72FAD">
            <w:pPr>
              <w:spacing w:after="0" w:line="240" w:lineRule="auto"/>
              <w:rPr>
                <w:rFonts w:ascii="Arial" w:hAnsi="Arial" w:cs="Arial"/>
                <w:sz w:val="2"/>
                <w:szCs w:val="24"/>
                <w:lang w:eastAsia="ru-RU"/>
              </w:rPr>
            </w:pPr>
          </w:p>
        </w:tc>
      </w:tr>
      <w:tr w:rsidR="00D2526C" w:rsidRPr="006C7CDD" w:rsidTr="00D72FAD">
        <w:trPr>
          <w:trHeight w:val="20"/>
        </w:trPr>
        <w:tc>
          <w:tcPr>
            <w:tcW w:w="3446" w:type="dxa"/>
            <w:gridSpan w:val="2"/>
            <w:shd w:val="clear" w:color="auto" w:fill="FFFFFF"/>
            <w:vAlign w:val="center"/>
          </w:tcPr>
          <w:p w:rsidR="00D2526C" w:rsidRPr="008C26A3" w:rsidRDefault="00D2526C" w:rsidP="00D72FAD">
            <w:pPr>
              <w:spacing w:after="100" w:afterAutospacing="1" w:line="20" w:lineRule="atLeast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26A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Комиссией</w:t>
            </w:r>
            <w:r w:rsidRPr="008C26A3">
              <w:rPr>
                <w:rFonts w:ascii="Arial" w:hAnsi="Arial" w:cs="Arial"/>
                <w:sz w:val="24"/>
                <w:szCs w:val="24"/>
                <w:lang w:eastAsia="ru-RU"/>
              </w:rPr>
              <w:t> установлено:</w:t>
            </w:r>
          </w:p>
        </w:tc>
        <w:tc>
          <w:tcPr>
            <w:tcW w:w="5929" w:type="dxa"/>
            <w:gridSpan w:val="6"/>
            <w:shd w:val="clear" w:color="auto" w:fill="FFFFFF"/>
            <w:vAlign w:val="center"/>
          </w:tcPr>
          <w:p w:rsidR="00D2526C" w:rsidRPr="008C26A3" w:rsidRDefault="00D2526C" w:rsidP="00D72FAD">
            <w:pPr>
              <w:spacing w:after="100" w:afterAutospacing="1" w:line="20" w:lineRule="atLeast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26A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526C" w:rsidRPr="006C7CDD" w:rsidTr="00D72FAD">
        <w:trPr>
          <w:trHeight w:val="20"/>
        </w:trPr>
        <w:tc>
          <w:tcPr>
            <w:tcW w:w="9375" w:type="dxa"/>
            <w:gridSpan w:val="8"/>
            <w:shd w:val="clear" w:color="auto" w:fill="FFFFFF"/>
            <w:vAlign w:val="center"/>
          </w:tcPr>
          <w:p w:rsidR="00D2526C" w:rsidRPr="008C26A3" w:rsidRDefault="00D2526C" w:rsidP="00D72FAD">
            <w:pPr>
              <w:spacing w:after="100" w:afterAutospacing="1" w:line="20" w:lineRule="atLeast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26A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526C" w:rsidRPr="006C7CDD" w:rsidTr="00D72FAD">
        <w:trPr>
          <w:trHeight w:val="20"/>
        </w:trPr>
        <w:tc>
          <w:tcPr>
            <w:tcW w:w="9375" w:type="dxa"/>
            <w:gridSpan w:val="8"/>
            <w:shd w:val="clear" w:color="auto" w:fill="FFFFFF"/>
            <w:vAlign w:val="center"/>
          </w:tcPr>
          <w:p w:rsidR="00D2526C" w:rsidRPr="008C26A3" w:rsidRDefault="00D2526C" w:rsidP="00D72FAD">
            <w:pPr>
              <w:spacing w:after="100" w:afterAutospacing="1" w:line="20" w:lineRule="atLeast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26A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526C" w:rsidRPr="006C7CDD" w:rsidTr="00D72FAD">
        <w:trPr>
          <w:trHeight w:val="20"/>
        </w:trPr>
        <w:tc>
          <w:tcPr>
            <w:tcW w:w="9375" w:type="dxa"/>
            <w:gridSpan w:val="8"/>
            <w:shd w:val="clear" w:color="auto" w:fill="FFFFFF"/>
            <w:vAlign w:val="center"/>
          </w:tcPr>
          <w:p w:rsidR="00D2526C" w:rsidRPr="008C26A3" w:rsidRDefault="00D2526C" w:rsidP="00D72FAD">
            <w:pPr>
              <w:spacing w:after="100" w:afterAutospacing="1" w:line="20" w:lineRule="atLeast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26A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526C" w:rsidRPr="006C7CDD" w:rsidTr="00D72FAD">
        <w:trPr>
          <w:trHeight w:val="20"/>
        </w:trPr>
        <w:tc>
          <w:tcPr>
            <w:tcW w:w="3588" w:type="dxa"/>
            <w:gridSpan w:val="3"/>
            <w:shd w:val="clear" w:color="auto" w:fill="FFFFFF"/>
            <w:vAlign w:val="center"/>
          </w:tcPr>
          <w:p w:rsidR="00D2526C" w:rsidRPr="008C26A3" w:rsidRDefault="00D2526C" w:rsidP="00D72FAD">
            <w:pPr>
              <w:spacing w:after="100" w:afterAutospacing="1" w:line="20" w:lineRule="atLeast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26A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Подписи членов комиссии:</w:t>
            </w:r>
          </w:p>
        </w:tc>
        <w:tc>
          <w:tcPr>
            <w:tcW w:w="5787" w:type="dxa"/>
            <w:gridSpan w:val="5"/>
            <w:shd w:val="clear" w:color="auto" w:fill="FFFFFF"/>
            <w:vAlign w:val="center"/>
          </w:tcPr>
          <w:p w:rsidR="00D2526C" w:rsidRPr="008C26A3" w:rsidRDefault="00D2526C" w:rsidP="00D72FAD">
            <w:pPr>
              <w:spacing w:after="100" w:afterAutospacing="1" w:line="20" w:lineRule="atLeast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26A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526C" w:rsidRPr="006C7CDD" w:rsidTr="00D72FAD">
        <w:trPr>
          <w:trHeight w:val="20"/>
        </w:trPr>
        <w:tc>
          <w:tcPr>
            <w:tcW w:w="9375" w:type="dxa"/>
            <w:gridSpan w:val="8"/>
            <w:shd w:val="clear" w:color="auto" w:fill="FFFFFF"/>
            <w:vAlign w:val="center"/>
          </w:tcPr>
          <w:p w:rsidR="00D2526C" w:rsidRPr="008C26A3" w:rsidRDefault="00D2526C" w:rsidP="00D72FAD">
            <w:pPr>
              <w:spacing w:after="100" w:afterAutospacing="1" w:line="20" w:lineRule="atLeast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26A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526C" w:rsidRPr="006C7CDD" w:rsidTr="00D72FAD">
        <w:trPr>
          <w:trHeight w:val="20"/>
        </w:trPr>
        <w:tc>
          <w:tcPr>
            <w:tcW w:w="3588" w:type="dxa"/>
            <w:gridSpan w:val="3"/>
            <w:shd w:val="clear" w:color="auto" w:fill="FFFFFF"/>
            <w:vAlign w:val="center"/>
          </w:tcPr>
          <w:p w:rsidR="00D2526C" w:rsidRPr="008C26A3" w:rsidRDefault="00D2526C" w:rsidP="00D72FAD">
            <w:pPr>
              <w:spacing w:after="100" w:afterAutospacing="1" w:line="2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26A3">
              <w:rPr>
                <w:rFonts w:ascii="Arial" w:hAnsi="Arial" w:cs="Arial"/>
                <w:sz w:val="24"/>
                <w:szCs w:val="24"/>
                <w:lang w:eastAsia="ru-RU"/>
              </w:rPr>
              <w:t>Представитель администрации муниципального образования</w:t>
            </w:r>
          </w:p>
        </w:tc>
        <w:tc>
          <w:tcPr>
            <w:tcW w:w="2793" w:type="dxa"/>
            <w:shd w:val="clear" w:color="auto" w:fill="FFFFFF"/>
            <w:vAlign w:val="center"/>
          </w:tcPr>
          <w:p w:rsidR="00D2526C" w:rsidRPr="008C26A3" w:rsidRDefault="00D2526C" w:rsidP="00D72FAD">
            <w:pPr>
              <w:spacing w:after="100" w:afterAutospacing="1" w:line="20" w:lineRule="atLeast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26A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 w:rsidR="00D2526C" w:rsidRPr="008C26A3" w:rsidRDefault="00D2526C" w:rsidP="00D72FAD">
            <w:pPr>
              <w:spacing w:after="100" w:afterAutospacing="1" w:line="20" w:lineRule="atLeast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26A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0" w:type="dxa"/>
            <w:gridSpan w:val="2"/>
            <w:shd w:val="clear" w:color="auto" w:fill="FFFFFF"/>
            <w:vAlign w:val="center"/>
          </w:tcPr>
          <w:p w:rsidR="00D2526C" w:rsidRPr="008C26A3" w:rsidRDefault="00D2526C" w:rsidP="00D72FAD">
            <w:pPr>
              <w:spacing w:after="100" w:afterAutospacing="1" w:line="20" w:lineRule="atLeas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26A3">
              <w:rPr>
                <w:rFonts w:ascii="Arial" w:hAnsi="Arial" w:cs="Arial"/>
                <w:sz w:val="24"/>
                <w:szCs w:val="24"/>
                <w:lang w:eastAsia="ru-RU"/>
              </w:rPr>
              <w:t>(                                    )</w:t>
            </w:r>
          </w:p>
        </w:tc>
      </w:tr>
      <w:tr w:rsidR="00D2526C" w:rsidRPr="006C7CDD" w:rsidTr="00D72FAD">
        <w:trPr>
          <w:trHeight w:val="20"/>
        </w:trPr>
        <w:tc>
          <w:tcPr>
            <w:tcW w:w="3588" w:type="dxa"/>
            <w:gridSpan w:val="3"/>
            <w:shd w:val="clear" w:color="auto" w:fill="FFFFFF"/>
            <w:vAlign w:val="center"/>
          </w:tcPr>
          <w:p w:rsidR="00D2526C" w:rsidRPr="008C26A3" w:rsidRDefault="00D2526C" w:rsidP="00D72FAD">
            <w:pPr>
              <w:spacing w:after="0" w:line="240" w:lineRule="auto"/>
              <w:rPr>
                <w:rFonts w:ascii="Arial" w:hAnsi="Arial" w:cs="Arial"/>
                <w:sz w:val="2"/>
                <w:szCs w:val="24"/>
                <w:lang w:eastAsia="ru-RU"/>
              </w:rPr>
            </w:pPr>
          </w:p>
        </w:tc>
        <w:tc>
          <w:tcPr>
            <w:tcW w:w="2793" w:type="dxa"/>
            <w:shd w:val="clear" w:color="auto" w:fill="FFFFFF"/>
            <w:vAlign w:val="center"/>
          </w:tcPr>
          <w:p w:rsidR="00D2526C" w:rsidRPr="008C26A3" w:rsidRDefault="00D2526C" w:rsidP="00D72FAD">
            <w:pPr>
              <w:spacing w:after="100" w:afterAutospacing="1" w:line="20" w:lineRule="atLeas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26A3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 w:rsidR="00D2526C" w:rsidRPr="008C26A3" w:rsidRDefault="00D2526C" w:rsidP="00D72FAD">
            <w:pPr>
              <w:spacing w:after="0" w:line="240" w:lineRule="auto"/>
              <w:rPr>
                <w:rFonts w:ascii="Arial" w:hAnsi="Arial" w:cs="Arial"/>
                <w:sz w:val="2"/>
                <w:szCs w:val="24"/>
                <w:lang w:eastAsia="ru-RU"/>
              </w:rPr>
            </w:pPr>
          </w:p>
        </w:tc>
        <w:tc>
          <w:tcPr>
            <w:tcW w:w="2710" w:type="dxa"/>
            <w:gridSpan w:val="2"/>
            <w:shd w:val="clear" w:color="auto" w:fill="FFFFFF"/>
            <w:vAlign w:val="center"/>
          </w:tcPr>
          <w:p w:rsidR="00D2526C" w:rsidRPr="008C26A3" w:rsidRDefault="00D2526C" w:rsidP="00D72FAD">
            <w:pPr>
              <w:spacing w:after="100" w:afterAutospacing="1" w:line="20" w:lineRule="atLeas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26A3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eastAsia="ru-RU"/>
              </w:rPr>
              <w:t>(ФИО)</w:t>
            </w:r>
          </w:p>
        </w:tc>
      </w:tr>
      <w:tr w:rsidR="00D2526C" w:rsidRPr="006C7CDD" w:rsidTr="00D72FAD">
        <w:trPr>
          <w:trHeight w:val="20"/>
        </w:trPr>
        <w:tc>
          <w:tcPr>
            <w:tcW w:w="3588" w:type="dxa"/>
            <w:gridSpan w:val="3"/>
            <w:shd w:val="clear" w:color="auto" w:fill="FFFFFF"/>
            <w:vAlign w:val="center"/>
          </w:tcPr>
          <w:p w:rsidR="00D2526C" w:rsidRPr="008C26A3" w:rsidRDefault="00D2526C" w:rsidP="00D72FAD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26A3">
              <w:rPr>
                <w:rFonts w:ascii="Arial" w:hAnsi="Arial" w:cs="Arial"/>
                <w:sz w:val="24"/>
                <w:szCs w:val="24"/>
                <w:lang w:eastAsia="ru-RU"/>
              </w:rPr>
              <w:t>Представитель Совета МКД /</w:t>
            </w:r>
          </w:p>
          <w:p w:rsidR="00D2526C" w:rsidRPr="008C26A3" w:rsidRDefault="00D2526C" w:rsidP="00D72FAD">
            <w:pPr>
              <w:spacing w:after="100" w:afterAutospacing="1" w:line="2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26A3">
              <w:rPr>
                <w:rFonts w:ascii="Arial" w:hAnsi="Arial" w:cs="Arial"/>
                <w:sz w:val="24"/>
                <w:szCs w:val="24"/>
                <w:lang w:eastAsia="ru-RU"/>
              </w:rPr>
              <w:t>уполномоченный представитель</w:t>
            </w:r>
          </w:p>
        </w:tc>
        <w:tc>
          <w:tcPr>
            <w:tcW w:w="2793" w:type="dxa"/>
            <w:shd w:val="clear" w:color="auto" w:fill="FFFFFF"/>
            <w:vAlign w:val="center"/>
          </w:tcPr>
          <w:p w:rsidR="00D2526C" w:rsidRPr="008C26A3" w:rsidRDefault="00D2526C" w:rsidP="00D72FAD">
            <w:pPr>
              <w:spacing w:after="0" w:line="240" w:lineRule="auto"/>
              <w:rPr>
                <w:rFonts w:ascii="Arial" w:hAnsi="Arial" w:cs="Arial"/>
                <w:sz w:val="2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 w:rsidR="00D2526C" w:rsidRPr="008C26A3" w:rsidRDefault="00D2526C" w:rsidP="00D72FAD">
            <w:pPr>
              <w:spacing w:after="0" w:line="240" w:lineRule="auto"/>
              <w:rPr>
                <w:rFonts w:ascii="Arial" w:hAnsi="Arial" w:cs="Arial"/>
                <w:sz w:val="2"/>
                <w:szCs w:val="24"/>
                <w:lang w:eastAsia="ru-RU"/>
              </w:rPr>
            </w:pPr>
          </w:p>
        </w:tc>
        <w:tc>
          <w:tcPr>
            <w:tcW w:w="2710" w:type="dxa"/>
            <w:gridSpan w:val="2"/>
            <w:shd w:val="clear" w:color="auto" w:fill="FFFFFF"/>
            <w:vAlign w:val="center"/>
          </w:tcPr>
          <w:p w:rsidR="00D2526C" w:rsidRPr="008C26A3" w:rsidRDefault="00D2526C" w:rsidP="00D72FAD">
            <w:pPr>
              <w:spacing w:after="100" w:afterAutospacing="1" w:line="20" w:lineRule="atLeas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26A3">
              <w:rPr>
                <w:rFonts w:ascii="Arial" w:hAnsi="Arial" w:cs="Arial"/>
                <w:sz w:val="24"/>
                <w:szCs w:val="24"/>
                <w:lang w:eastAsia="ru-RU"/>
              </w:rPr>
              <w:t>(                                    )</w:t>
            </w:r>
          </w:p>
        </w:tc>
      </w:tr>
      <w:tr w:rsidR="00D2526C" w:rsidRPr="006C7CDD" w:rsidTr="00D72FAD">
        <w:trPr>
          <w:trHeight w:val="20"/>
        </w:trPr>
        <w:tc>
          <w:tcPr>
            <w:tcW w:w="3588" w:type="dxa"/>
            <w:gridSpan w:val="3"/>
            <w:shd w:val="clear" w:color="auto" w:fill="FFFFFF"/>
            <w:vAlign w:val="center"/>
          </w:tcPr>
          <w:p w:rsidR="00D2526C" w:rsidRPr="008C26A3" w:rsidRDefault="00D2526C" w:rsidP="00D72FAD">
            <w:pPr>
              <w:spacing w:after="0" w:line="240" w:lineRule="auto"/>
              <w:rPr>
                <w:rFonts w:ascii="Arial" w:hAnsi="Arial" w:cs="Arial"/>
                <w:sz w:val="2"/>
                <w:szCs w:val="24"/>
                <w:lang w:eastAsia="ru-RU"/>
              </w:rPr>
            </w:pPr>
          </w:p>
        </w:tc>
        <w:tc>
          <w:tcPr>
            <w:tcW w:w="2793" w:type="dxa"/>
            <w:shd w:val="clear" w:color="auto" w:fill="FFFFFF"/>
            <w:vAlign w:val="center"/>
          </w:tcPr>
          <w:p w:rsidR="00D2526C" w:rsidRPr="008C26A3" w:rsidRDefault="00D2526C" w:rsidP="00D72FAD">
            <w:pPr>
              <w:spacing w:after="100" w:afterAutospacing="1" w:line="20" w:lineRule="atLeas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26A3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 w:rsidR="00D2526C" w:rsidRPr="008C26A3" w:rsidRDefault="00D2526C" w:rsidP="00D72FAD">
            <w:pPr>
              <w:spacing w:after="0" w:line="240" w:lineRule="auto"/>
              <w:rPr>
                <w:rFonts w:ascii="Arial" w:hAnsi="Arial" w:cs="Arial"/>
                <w:sz w:val="2"/>
                <w:szCs w:val="24"/>
                <w:lang w:eastAsia="ru-RU"/>
              </w:rPr>
            </w:pPr>
          </w:p>
        </w:tc>
        <w:tc>
          <w:tcPr>
            <w:tcW w:w="2710" w:type="dxa"/>
            <w:gridSpan w:val="2"/>
            <w:shd w:val="clear" w:color="auto" w:fill="FFFFFF"/>
            <w:vAlign w:val="center"/>
          </w:tcPr>
          <w:p w:rsidR="00D2526C" w:rsidRPr="008C26A3" w:rsidRDefault="00D2526C" w:rsidP="00D72FAD">
            <w:pPr>
              <w:spacing w:after="100" w:afterAutospacing="1" w:line="20" w:lineRule="atLeas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26A3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eastAsia="ru-RU"/>
              </w:rPr>
              <w:t>(ФИО)</w:t>
            </w:r>
          </w:p>
        </w:tc>
      </w:tr>
      <w:tr w:rsidR="00D2526C" w:rsidRPr="006C7CDD" w:rsidTr="00D72FAD">
        <w:trPr>
          <w:trHeight w:val="20"/>
        </w:trPr>
        <w:tc>
          <w:tcPr>
            <w:tcW w:w="3588" w:type="dxa"/>
            <w:gridSpan w:val="3"/>
            <w:shd w:val="clear" w:color="auto" w:fill="FFFFFF"/>
            <w:vAlign w:val="center"/>
          </w:tcPr>
          <w:p w:rsidR="00D2526C" w:rsidRPr="008C26A3" w:rsidRDefault="00D2526C" w:rsidP="00D72FAD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26A3">
              <w:rPr>
                <w:rFonts w:ascii="Arial" w:hAnsi="Arial" w:cs="Arial"/>
                <w:sz w:val="24"/>
                <w:szCs w:val="24"/>
                <w:lang w:eastAsia="ru-RU"/>
              </w:rPr>
              <w:t>Представитель</w:t>
            </w:r>
          </w:p>
          <w:p w:rsidR="00D2526C" w:rsidRPr="008C26A3" w:rsidRDefault="00D2526C" w:rsidP="00D72FAD">
            <w:pPr>
              <w:spacing w:after="100" w:afterAutospacing="1" w:line="2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26A3">
              <w:rPr>
                <w:rFonts w:ascii="Arial" w:hAnsi="Arial" w:cs="Arial"/>
                <w:sz w:val="24"/>
                <w:szCs w:val="24"/>
                <w:lang w:eastAsia="ru-RU"/>
              </w:rPr>
              <w:t>управляющей организации</w:t>
            </w:r>
          </w:p>
        </w:tc>
        <w:tc>
          <w:tcPr>
            <w:tcW w:w="2793" w:type="dxa"/>
            <w:shd w:val="clear" w:color="auto" w:fill="FFFFFF"/>
            <w:vAlign w:val="center"/>
          </w:tcPr>
          <w:p w:rsidR="00D2526C" w:rsidRPr="008C26A3" w:rsidRDefault="00D2526C" w:rsidP="00D72FAD">
            <w:pPr>
              <w:spacing w:after="0" w:line="240" w:lineRule="auto"/>
              <w:rPr>
                <w:rFonts w:ascii="Arial" w:hAnsi="Arial" w:cs="Arial"/>
                <w:sz w:val="2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 w:rsidR="00D2526C" w:rsidRPr="008C26A3" w:rsidRDefault="00D2526C" w:rsidP="00D72FAD">
            <w:pPr>
              <w:spacing w:after="0" w:line="240" w:lineRule="auto"/>
              <w:rPr>
                <w:rFonts w:ascii="Arial" w:hAnsi="Arial" w:cs="Arial"/>
                <w:sz w:val="2"/>
                <w:szCs w:val="24"/>
                <w:lang w:eastAsia="ru-RU"/>
              </w:rPr>
            </w:pPr>
          </w:p>
        </w:tc>
        <w:tc>
          <w:tcPr>
            <w:tcW w:w="2710" w:type="dxa"/>
            <w:gridSpan w:val="2"/>
            <w:shd w:val="clear" w:color="auto" w:fill="FFFFFF"/>
            <w:vAlign w:val="center"/>
          </w:tcPr>
          <w:p w:rsidR="00D2526C" w:rsidRPr="008C26A3" w:rsidRDefault="00D2526C" w:rsidP="00D72FAD">
            <w:pPr>
              <w:spacing w:after="100" w:afterAutospacing="1" w:line="20" w:lineRule="atLeas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26A3">
              <w:rPr>
                <w:rFonts w:ascii="Arial" w:hAnsi="Arial" w:cs="Arial"/>
                <w:sz w:val="24"/>
                <w:szCs w:val="24"/>
                <w:lang w:eastAsia="ru-RU"/>
              </w:rPr>
              <w:t>(                                    )</w:t>
            </w:r>
          </w:p>
        </w:tc>
      </w:tr>
      <w:tr w:rsidR="00D2526C" w:rsidRPr="006C7CDD" w:rsidTr="00D72FAD">
        <w:trPr>
          <w:trHeight w:val="20"/>
        </w:trPr>
        <w:tc>
          <w:tcPr>
            <w:tcW w:w="3588" w:type="dxa"/>
            <w:gridSpan w:val="3"/>
            <w:shd w:val="clear" w:color="auto" w:fill="FFFFFF"/>
            <w:vAlign w:val="center"/>
          </w:tcPr>
          <w:p w:rsidR="00D2526C" w:rsidRPr="008C26A3" w:rsidRDefault="00D2526C" w:rsidP="00D72FAD">
            <w:pPr>
              <w:spacing w:after="0" w:line="240" w:lineRule="auto"/>
              <w:rPr>
                <w:rFonts w:ascii="Arial" w:hAnsi="Arial" w:cs="Arial"/>
                <w:sz w:val="2"/>
                <w:szCs w:val="24"/>
                <w:lang w:eastAsia="ru-RU"/>
              </w:rPr>
            </w:pPr>
          </w:p>
        </w:tc>
        <w:tc>
          <w:tcPr>
            <w:tcW w:w="2793" w:type="dxa"/>
            <w:shd w:val="clear" w:color="auto" w:fill="FFFFFF"/>
            <w:vAlign w:val="center"/>
          </w:tcPr>
          <w:p w:rsidR="00D2526C" w:rsidRPr="008C26A3" w:rsidRDefault="00D2526C" w:rsidP="00D72FAD">
            <w:pPr>
              <w:spacing w:after="100" w:afterAutospacing="1" w:line="20" w:lineRule="atLeas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26A3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 w:rsidR="00D2526C" w:rsidRPr="008C26A3" w:rsidRDefault="00D2526C" w:rsidP="00D72FAD">
            <w:pPr>
              <w:spacing w:after="0" w:line="240" w:lineRule="auto"/>
              <w:rPr>
                <w:rFonts w:ascii="Arial" w:hAnsi="Arial" w:cs="Arial"/>
                <w:sz w:val="2"/>
                <w:szCs w:val="24"/>
                <w:lang w:eastAsia="ru-RU"/>
              </w:rPr>
            </w:pPr>
          </w:p>
        </w:tc>
        <w:tc>
          <w:tcPr>
            <w:tcW w:w="2710" w:type="dxa"/>
            <w:gridSpan w:val="2"/>
            <w:shd w:val="clear" w:color="auto" w:fill="FFFFFF"/>
            <w:vAlign w:val="center"/>
          </w:tcPr>
          <w:p w:rsidR="00D2526C" w:rsidRPr="008C26A3" w:rsidRDefault="00D2526C" w:rsidP="00D72FAD">
            <w:pPr>
              <w:spacing w:after="100" w:afterAutospacing="1" w:line="20" w:lineRule="atLeas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26A3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eastAsia="ru-RU"/>
              </w:rPr>
              <w:t>(ФИО)</w:t>
            </w:r>
          </w:p>
        </w:tc>
      </w:tr>
      <w:tr w:rsidR="00D2526C" w:rsidRPr="006C7CDD" w:rsidTr="00D72FAD">
        <w:trPr>
          <w:trHeight w:val="917"/>
        </w:trPr>
        <w:tc>
          <w:tcPr>
            <w:tcW w:w="3588" w:type="dxa"/>
            <w:gridSpan w:val="3"/>
            <w:shd w:val="clear" w:color="auto" w:fill="FFFFFF"/>
            <w:vAlign w:val="center"/>
          </w:tcPr>
          <w:p w:rsidR="00D2526C" w:rsidRPr="008C26A3" w:rsidRDefault="00D2526C" w:rsidP="00D72F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shd w:val="clear" w:color="auto" w:fill="FFFFFF"/>
            <w:vAlign w:val="center"/>
          </w:tcPr>
          <w:p w:rsidR="00D2526C" w:rsidRPr="008C26A3" w:rsidRDefault="00D2526C" w:rsidP="00D72FAD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26A3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 w:rsidR="00D2526C" w:rsidRPr="008C26A3" w:rsidRDefault="00D2526C" w:rsidP="00D72F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gridSpan w:val="2"/>
            <w:shd w:val="clear" w:color="auto" w:fill="FFFFFF"/>
            <w:vAlign w:val="center"/>
          </w:tcPr>
          <w:p w:rsidR="00D2526C" w:rsidRPr="008C26A3" w:rsidRDefault="00D2526C" w:rsidP="00D72FAD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26A3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eastAsia="ru-RU"/>
              </w:rPr>
              <w:t> </w:t>
            </w:r>
          </w:p>
        </w:tc>
      </w:tr>
      <w:tr w:rsidR="00D2526C" w:rsidRPr="006C7CDD" w:rsidTr="00D72FAD">
        <w:trPr>
          <w:trHeight w:val="20"/>
        </w:trPr>
        <w:tc>
          <w:tcPr>
            <w:tcW w:w="9375" w:type="dxa"/>
            <w:gridSpan w:val="8"/>
            <w:shd w:val="clear" w:color="auto" w:fill="FFFFFF"/>
            <w:vAlign w:val="center"/>
          </w:tcPr>
          <w:p w:rsidR="00D2526C" w:rsidRPr="008C26A3" w:rsidRDefault="00D2526C" w:rsidP="00D72FAD">
            <w:pPr>
              <w:spacing w:after="100" w:afterAutospacing="1" w:line="20" w:lineRule="atLeast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26A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Согласовано:</w:t>
            </w:r>
          </w:p>
        </w:tc>
      </w:tr>
      <w:tr w:rsidR="00D2526C" w:rsidRPr="006C7CDD" w:rsidTr="00D72FAD">
        <w:trPr>
          <w:trHeight w:val="20"/>
        </w:trPr>
        <w:tc>
          <w:tcPr>
            <w:tcW w:w="9375" w:type="dxa"/>
            <w:gridSpan w:val="8"/>
            <w:shd w:val="clear" w:color="auto" w:fill="FFFFFF"/>
            <w:vAlign w:val="center"/>
          </w:tcPr>
          <w:p w:rsidR="00D2526C" w:rsidRPr="00220579" w:rsidRDefault="00D2526C" w:rsidP="00220579">
            <w:pPr>
              <w:spacing w:after="100" w:afterAutospacing="1" w:line="2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05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                    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                       </w:t>
            </w:r>
            <w:r w:rsidRPr="002205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Представитель технического надзора </w:t>
            </w:r>
          </w:p>
        </w:tc>
      </w:tr>
      <w:tr w:rsidR="00D2526C" w:rsidRPr="006C7CDD" w:rsidTr="00D72FAD">
        <w:trPr>
          <w:trHeight w:val="20"/>
        </w:trPr>
        <w:tc>
          <w:tcPr>
            <w:tcW w:w="9375" w:type="dxa"/>
            <w:gridSpan w:val="8"/>
            <w:shd w:val="clear" w:color="auto" w:fill="FFFFFF"/>
            <w:vAlign w:val="center"/>
          </w:tcPr>
          <w:p w:rsidR="00D2526C" w:rsidRPr="00220579" w:rsidRDefault="00D2526C" w:rsidP="00D72FAD">
            <w:pPr>
              <w:spacing w:after="100" w:afterAutospacing="1" w:line="2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2526C" w:rsidRPr="006C7CDD" w:rsidTr="00D72FAD">
        <w:trPr>
          <w:trHeight w:val="20"/>
        </w:trPr>
        <w:tc>
          <w:tcPr>
            <w:tcW w:w="3446" w:type="dxa"/>
            <w:gridSpan w:val="2"/>
            <w:shd w:val="clear" w:color="auto" w:fill="FFFFFF"/>
            <w:vAlign w:val="center"/>
          </w:tcPr>
          <w:p w:rsidR="00D2526C" w:rsidRPr="00220579" w:rsidRDefault="00D2526C" w:rsidP="00D72FAD">
            <w:pPr>
              <w:spacing w:after="100" w:afterAutospacing="1" w:line="20" w:lineRule="atLeas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0579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eastAsia="ru-RU"/>
              </w:rPr>
              <w:t> </w:t>
            </w:r>
          </w:p>
        </w:tc>
        <w:tc>
          <w:tcPr>
            <w:tcW w:w="2935" w:type="dxa"/>
            <w:gridSpan w:val="2"/>
            <w:shd w:val="clear" w:color="auto" w:fill="FFFFFF"/>
            <w:vAlign w:val="center"/>
          </w:tcPr>
          <w:p w:rsidR="00D2526C" w:rsidRPr="00220579" w:rsidRDefault="00D2526C" w:rsidP="00D72FAD">
            <w:pPr>
              <w:spacing w:after="100" w:afterAutospacing="1" w:line="20" w:lineRule="atLeas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0579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 w:rsidR="00D2526C" w:rsidRPr="00220579" w:rsidRDefault="00D2526C" w:rsidP="00D72FAD">
            <w:pPr>
              <w:spacing w:after="100" w:afterAutospacing="1" w:line="20" w:lineRule="atLeas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0579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eastAsia="ru-RU"/>
              </w:rPr>
              <w:t> </w:t>
            </w:r>
          </w:p>
        </w:tc>
        <w:tc>
          <w:tcPr>
            <w:tcW w:w="2710" w:type="dxa"/>
            <w:gridSpan w:val="2"/>
            <w:shd w:val="clear" w:color="auto" w:fill="FFFFFF"/>
            <w:vAlign w:val="center"/>
          </w:tcPr>
          <w:p w:rsidR="00D2526C" w:rsidRPr="00220579" w:rsidRDefault="00D2526C" w:rsidP="00D72FAD">
            <w:pPr>
              <w:spacing w:after="100" w:afterAutospacing="1" w:line="2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0579">
              <w:rPr>
                <w:rFonts w:ascii="Arial" w:hAnsi="Arial" w:cs="Arial"/>
                <w:sz w:val="24"/>
                <w:szCs w:val="24"/>
                <w:lang w:eastAsia="ru-RU"/>
              </w:rPr>
              <w:t>(                                    )</w:t>
            </w:r>
          </w:p>
        </w:tc>
      </w:tr>
      <w:tr w:rsidR="00D2526C" w:rsidRPr="006C7CDD" w:rsidTr="00D72FAD">
        <w:trPr>
          <w:trHeight w:val="20"/>
        </w:trPr>
        <w:tc>
          <w:tcPr>
            <w:tcW w:w="3446" w:type="dxa"/>
            <w:gridSpan w:val="2"/>
            <w:shd w:val="clear" w:color="auto" w:fill="FFFFFF"/>
            <w:vAlign w:val="center"/>
          </w:tcPr>
          <w:p w:rsidR="00D2526C" w:rsidRPr="00220579" w:rsidRDefault="00D2526C" w:rsidP="00D72FAD">
            <w:pPr>
              <w:spacing w:after="100" w:afterAutospacing="1" w:line="20" w:lineRule="atLeas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0579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eastAsia="ru-RU"/>
              </w:rPr>
              <w:t> </w:t>
            </w:r>
          </w:p>
        </w:tc>
        <w:tc>
          <w:tcPr>
            <w:tcW w:w="3219" w:type="dxa"/>
            <w:gridSpan w:val="4"/>
            <w:shd w:val="clear" w:color="auto" w:fill="FFFFFF"/>
            <w:vAlign w:val="center"/>
          </w:tcPr>
          <w:p w:rsidR="00D2526C" w:rsidRPr="00220579" w:rsidRDefault="00D2526C" w:rsidP="00D72FAD">
            <w:pPr>
              <w:spacing w:after="100" w:afterAutospacing="1" w:line="20" w:lineRule="atLeas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0579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710" w:type="dxa"/>
            <w:gridSpan w:val="2"/>
            <w:shd w:val="clear" w:color="auto" w:fill="FFFFFF"/>
            <w:vAlign w:val="center"/>
          </w:tcPr>
          <w:p w:rsidR="00D2526C" w:rsidRPr="00220579" w:rsidRDefault="00D2526C" w:rsidP="00D72FAD">
            <w:pPr>
              <w:spacing w:after="100" w:afterAutospacing="1" w:line="20" w:lineRule="atLeas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0579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eastAsia="ru-RU"/>
              </w:rPr>
              <w:t>(ФИО)</w:t>
            </w:r>
          </w:p>
        </w:tc>
      </w:tr>
    </w:tbl>
    <w:p w:rsidR="00D2526C" w:rsidRPr="008C26A3" w:rsidRDefault="00D2526C" w:rsidP="00CD6D51"/>
    <w:p w:rsidR="00D2526C" w:rsidRPr="00FC7ECE" w:rsidRDefault="00D2526C" w:rsidP="00CD6D51"/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45445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D2526C" w:rsidRDefault="00D2526C" w:rsidP="00675201">
      <w:pPr>
        <w:tabs>
          <w:tab w:val="left" w:pos="1215"/>
        </w:tabs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sectPr w:rsidR="00D2526C" w:rsidSect="005127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jc w:val="right"/>
        <w:tblBorders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9365"/>
      </w:tblGrid>
      <w:tr w:rsidR="00D2526C" w:rsidRPr="008E1EC1" w:rsidTr="00364065">
        <w:trPr>
          <w:trHeight w:val="1552"/>
          <w:jc w:val="right"/>
        </w:trPr>
        <w:tc>
          <w:tcPr>
            <w:tcW w:w="9365" w:type="dxa"/>
            <w:vAlign w:val="center"/>
          </w:tcPr>
          <w:p w:rsidR="00D2526C" w:rsidRPr="00BB0D22" w:rsidRDefault="00D2526C" w:rsidP="00364065">
            <w:pPr>
              <w:spacing w:after="100" w:afterAutospacing="1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Приложение № 9 </w:t>
            </w:r>
            <w:r w:rsidRPr="00BB0D2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к Порядку предоставления субсидий юридическим лицам (за исключением государственных (муниципальных) учреждений), индивидуальным предпринимателям в целях возмещения затрат по капитальному ремонту многоквартирных домов, расположенных в Виллозском городском поселении Ломоносовского района </w:t>
            </w:r>
          </w:p>
          <w:p w:rsidR="00D2526C" w:rsidRPr="00BB0D22" w:rsidRDefault="00D2526C" w:rsidP="00364065">
            <w:pPr>
              <w:spacing w:after="100" w:afterAutospacing="1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2526C" w:rsidRDefault="00D2526C" w:rsidP="00675201">
      <w:pPr>
        <w:shd w:val="clear" w:color="auto" w:fill="FFFFFF"/>
        <w:spacing w:after="100" w:afterAutospacing="1" w:line="240" w:lineRule="auto"/>
        <w:rPr>
          <w:rFonts w:ascii="Arial" w:hAnsi="Arial" w:cs="Arial"/>
          <w:i/>
          <w:iCs/>
          <w:sz w:val="24"/>
          <w:szCs w:val="24"/>
          <w:lang w:eastAsia="ru-RU"/>
        </w:rPr>
      </w:pPr>
    </w:p>
    <w:p w:rsidR="00D2526C" w:rsidRPr="00694B24" w:rsidRDefault="00D2526C" w:rsidP="00675201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694B24">
        <w:rPr>
          <w:rFonts w:ascii="Arial" w:hAnsi="Arial" w:cs="Arial"/>
          <w:b/>
          <w:bCs/>
          <w:sz w:val="24"/>
          <w:szCs w:val="24"/>
          <w:lang w:eastAsia="ru-RU"/>
        </w:rPr>
        <w:t>Справка-расчет № ______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2497"/>
        <w:gridCol w:w="2368"/>
        <w:gridCol w:w="7232"/>
        <w:gridCol w:w="2473"/>
      </w:tblGrid>
      <w:tr w:rsidR="00D2526C" w:rsidRPr="008E1EC1" w:rsidTr="00364065">
        <w:tc>
          <w:tcPr>
            <w:tcW w:w="14580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526C" w:rsidRDefault="00D2526C" w:rsidP="003640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 подтверждении фактических затрат, связанных с выполненным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капитальным ремонтом</w:t>
            </w:r>
            <w:r w:rsidRPr="00694B2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многоквартирных домах</w:t>
            </w:r>
          </w:p>
          <w:p w:rsidR="00D2526C" w:rsidRPr="00694B24" w:rsidRDefault="00D2526C" w:rsidP="0036406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 территории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Виллозского городского поселения Ломоносовского района</w:t>
            </w:r>
          </w:p>
        </w:tc>
      </w:tr>
      <w:tr w:rsidR="00D2526C" w:rsidRPr="008E1EC1" w:rsidTr="00364065">
        <w:tc>
          <w:tcPr>
            <w:tcW w:w="4868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526C" w:rsidRPr="008E1EC1" w:rsidTr="00364065">
        <w:tc>
          <w:tcPr>
            <w:tcW w:w="2498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sz w:val="24"/>
                <w:szCs w:val="24"/>
                <w:lang w:eastAsia="ru-RU"/>
              </w:rPr>
              <w:t>Получатель субсидии</w:t>
            </w:r>
          </w:p>
        </w:tc>
        <w:tc>
          <w:tcPr>
            <w:tcW w:w="12082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526C" w:rsidRPr="008E1EC1" w:rsidTr="00364065">
        <w:tc>
          <w:tcPr>
            <w:tcW w:w="2498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2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организации, ИНН/КПП, юридический адрес)</w:t>
            </w:r>
          </w:p>
        </w:tc>
      </w:tr>
      <w:tr w:rsidR="00D2526C" w:rsidRPr="008E1EC1" w:rsidTr="00364065">
        <w:tc>
          <w:tcPr>
            <w:tcW w:w="2498" w:type="dxa"/>
            <w:tcBorders>
              <w:top w:val="nil"/>
            </w:tcBorders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0" w:line="240" w:lineRule="auto"/>
              <w:rPr>
                <w:rFonts w:ascii="Arial" w:hAnsi="Arial" w:cs="Arial"/>
                <w:sz w:val="2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nil"/>
            </w:tcBorders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0" w:line="240" w:lineRule="auto"/>
              <w:rPr>
                <w:rFonts w:ascii="Arial" w:hAnsi="Arial" w:cs="Arial"/>
                <w:sz w:val="2"/>
                <w:szCs w:val="24"/>
                <w:lang w:eastAsia="ru-RU"/>
              </w:rPr>
            </w:pPr>
          </w:p>
        </w:tc>
        <w:tc>
          <w:tcPr>
            <w:tcW w:w="7237" w:type="dxa"/>
            <w:tcBorders>
              <w:top w:val="nil"/>
            </w:tcBorders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0" w:line="240" w:lineRule="auto"/>
              <w:rPr>
                <w:rFonts w:ascii="Arial" w:hAnsi="Arial" w:cs="Arial"/>
                <w:sz w:val="2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nil"/>
            </w:tcBorders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0" w:line="240" w:lineRule="auto"/>
              <w:rPr>
                <w:rFonts w:ascii="Arial" w:hAnsi="Arial" w:cs="Arial"/>
                <w:sz w:val="2"/>
                <w:szCs w:val="24"/>
                <w:lang w:eastAsia="ru-RU"/>
              </w:rPr>
            </w:pPr>
          </w:p>
        </w:tc>
      </w:tr>
    </w:tbl>
    <w:p w:rsidR="00D2526C" w:rsidRPr="00694B24" w:rsidRDefault="00D2526C" w:rsidP="006752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77"/>
        <w:gridCol w:w="4111"/>
        <w:gridCol w:w="1559"/>
        <w:gridCol w:w="2127"/>
        <w:gridCol w:w="2268"/>
        <w:gridCol w:w="1559"/>
        <w:gridCol w:w="2410"/>
      </w:tblGrid>
      <w:tr w:rsidR="00D2526C" w:rsidRPr="008E1EC1" w:rsidTr="00364065">
        <w:trPr>
          <w:trHeight w:val="276"/>
        </w:trPr>
        <w:tc>
          <w:tcPr>
            <w:tcW w:w="5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100" w:afterAutospacing="1" w:line="20" w:lineRule="atLeas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100" w:afterAutospacing="1" w:line="20" w:lineRule="atLeas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Адрес многоквартирного дома, где выполнен ремонт 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526C" w:rsidRDefault="00D2526C" w:rsidP="003640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п/п </w:t>
            </w:r>
          </w:p>
          <w:p w:rsidR="00D2526C" w:rsidRDefault="00D2526C" w:rsidP="003640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sz w:val="24"/>
                <w:szCs w:val="24"/>
                <w:lang w:eastAsia="ru-RU"/>
              </w:rPr>
              <w:t>адреса</w:t>
            </w:r>
          </w:p>
          <w:p w:rsidR="00D2526C" w:rsidRPr="00694B24" w:rsidRDefault="00D2526C" w:rsidP="003640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МКД в</w:t>
            </w:r>
            <w:r w:rsidRPr="00694B2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Адресном перечне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100" w:afterAutospacing="1" w:line="20" w:lineRule="atLeas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sz w:val="24"/>
                <w:szCs w:val="24"/>
                <w:lang w:eastAsia="ru-RU"/>
              </w:rPr>
              <w:t>Этажность многоквартирного дома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526C" w:rsidRDefault="00D2526C" w:rsidP="0036406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Утвержденная сметная стоимость капитального </w:t>
            </w:r>
            <w:r w:rsidRPr="00694B2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ремонта </w:t>
            </w:r>
          </w:p>
          <w:p w:rsidR="00D2526C" w:rsidRPr="00694B24" w:rsidRDefault="00D2526C" w:rsidP="0036406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sz w:val="24"/>
                <w:szCs w:val="24"/>
                <w:lang w:eastAsia="ru-RU"/>
              </w:rPr>
              <w:t>(в рублях)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sz w:val="24"/>
                <w:szCs w:val="24"/>
                <w:lang w:eastAsia="ru-RU"/>
              </w:rPr>
              <w:t>Сумма фактических затрат</w:t>
            </w:r>
          </w:p>
          <w:p w:rsidR="00D2526C" w:rsidRPr="00694B24" w:rsidRDefault="00D2526C" w:rsidP="0036406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 ремонт </w:t>
            </w:r>
          </w:p>
          <w:p w:rsidR="00D2526C" w:rsidRPr="00694B24" w:rsidRDefault="00D2526C" w:rsidP="00364065">
            <w:pPr>
              <w:spacing w:after="100" w:afterAutospacing="1" w:line="20" w:lineRule="atLeas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(в рублях)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sz w:val="24"/>
                <w:szCs w:val="24"/>
                <w:lang w:eastAsia="ru-RU"/>
              </w:rPr>
              <w:t>Сумма затрат, подлежащая возмещению за счет бюджетных средств</w:t>
            </w:r>
          </w:p>
          <w:p w:rsidR="00D2526C" w:rsidRPr="00694B24" w:rsidRDefault="00D2526C" w:rsidP="00364065">
            <w:pPr>
              <w:spacing w:after="100" w:afterAutospacing="1" w:line="20" w:lineRule="atLeas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sz w:val="24"/>
                <w:szCs w:val="24"/>
                <w:lang w:eastAsia="ru-RU"/>
              </w:rPr>
              <w:t>(в рублях)</w:t>
            </w:r>
          </w:p>
        </w:tc>
      </w:tr>
      <w:tr w:rsidR="00D2526C" w:rsidRPr="008E1EC1" w:rsidTr="00364065">
        <w:trPr>
          <w:trHeight w:val="276"/>
        </w:trPr>
        <w:tc>
          <w:tcPr>
            <w:tcW w:w="5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2526C" w:rsidRPr="008E1EC1" w:rsidTr="00364065">
        <w:trPr>
          <w:trHeight w:val="20"/>
        </w:trPr>
        <w:tc>
          <w:tcPr>
            <w:tcW w:w="5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100" w:afterAutospacing="1" w:line="20" w:lineRule="atLeas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100" w:afterAutospacing="1" w:line="20" w:lineRule="atLeas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100" w:afterAutospacing="1" w:line="20" w:lineRule="atLeas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100" w:afterAutospacing="1" w:line="20" w:lineRule="atLeas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100" w:afterAutospacing="1" w:line="20" w:lineRule="atLeas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526C" w:rsidRPr="009C3FD1" w:rsidRDefault="00D2526C" w:rsidP="00364065">
            <w:pPr>
              <w:spacing w:after="100" w:afterAutospacing="1" w:line="20" w:lineRule="atLeas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3FD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100" w:afterAutospacing="1" w:line="20" w:lineRule="atLeas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D2526C" w:rsidRPr="008E1EC1" w:rsidTr="00364065">
        <w:trPr>
          <w:trHeight w:val="20"/>
        </w:trPr>
        <w:tc>
          <w:tcPr>
            <w:tcW w:w="5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100" w:afterAutospacing="1" w:line="20" w:lineRule="atLeas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100" w:afterAutospacing="1" w:line="20" w:lineRule="atLeas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100" w:afterAutospacing="1" w:line="20" w:lineRule="atLeas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100" w:afterAutospacing="1" w:line="20" w:lineRule="atLeas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100" w:afterAutospacing="1" w:line="20" w:lineRule="atLeas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100" w:afterAutospacing="1" w:line="20" w:lineRule="atLeas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526C" w:rsidRPr="008E1EC1" w:rsidTr="00364065">
        <w:trPr>
          <w:trHeight w:val="20"/>
        </w:trPr>
        <w:tc>
          <w:tcPr>
            <w:tcW w:w="5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100" w:afterAutospacing="1" w:line="20" w:lineRule="atLeas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100" w:afterAutospacing="1" w:line="20" w:lineRule="atLeas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100" w:afterAutospacing="1" w:line="20" w:lineRule="atLeas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100" w:afterAutospacing="1" w:line="20" w:lineRule="atLeas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100" w:afterAutospacing="1" w:line="20" w:lineRule="atLeas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100" w:afterAutospacing="1" w:line="20" w:lineRule="atLeas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526C" w:rsidRPr="008E1EC1" w:rsidTr="00364065">
        <w:trPr>
          <w:trHeight w:val="20"/>
        </w:trPr>
        <w:tc>
          <w:tcPr>
            <w:tcW w:w="5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100" w:afterAutospacing="1" w:line="20" w:lineRule="atLeas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0" w:line="240" w:lineRule="auto"/>
              <w:rPr>
                <w:rFonts w:ascii="Arial" w:hAnsi="Arial" w:cs="Arial"/>
                <w:sz w:val="2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100" w:afterAutospacing="1" w:line="20" w:lineRule="atLeas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100" w:afterAutospacing="1" w:line="20" w:lineRule="atLeas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100" w:afterAutospacing="1" w:line="20" w:lineRule="atLeas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100" w:afterAutospacing="1" w:line="20" w:lineRule="atLeas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526C" w:rsidRPr="008E1EC1" w:rsidTr="00364065">
        <w:trPr>
          <w:trHeight w:val="519"/>
        </w:trPr>
        <w:tc>
          <w:tcPr>
            <w:tcW w:w="5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100" w:afterAutospacing="1" w:line="20" w:lineRule="atLeas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2526C" w:rsidRPr="00694B24" w:rsidRDefault="00D2526C" w:rsidP="00364065">
            <w:pPr>
              <w:spacing w:after="100" w:afterAutospacing="1" w:line="20" w:lineRule="atLeas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100" w:afterAutospacing="1" w:line="20" w:lineRule="atLeas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100" w:afterAutospacing="1" w:line="20" w:lineRule="atLeas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100" w:afterAutospacing="1" w:line="20" w:lineRule="atLeas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100" w:afterAutospacing="1" w:line="20" w:lineRule="atLeas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100" w:afterAutospacing="1" w:line="20" w:lineRule="atLeas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D2526C" w:rsidRPr="00694B24" w:rsidRDefault="00D2526C" w:rsidP="006752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B24">
        <w:rPr>
          <w:rFonts w:ascii="Arial" w:hAnsi="Arial" w:cs="Arial"/>
          <w:sz w:val="24"/>
          <w:szCs w:val="24"/>
          <w:lang w:eastAsia="ru-RU"/>
        </w:rPr>
        <w:t> </w:t>
      </w:r>
    </w:p>
    <w:tbl>
      <w:tblPr>
        <w:tblW w:w="15157" w:type="dxa"/>
        <w:tblCellMar>
          <w:left w:w="0" w:type="dxa"/>
          <w:right w:w="0" w:type="dxa"/>
        </w:tblCellMar>
        <w:tblLook w:val="00A0"/>
      </w:tblPr>
      <w:tblGrid>
        <w:gridCol w:w="2526"/>
        <w:gridCol w:w="2526"/>
        <w:gridCol w:w="236"/>
        <w:gridCol w:w="94"/>
        <w:gridCol w:w="1960"/>
        <w:gridCol w:w="236"/>
        <w:gridCol w:w="1773"/>
        <w:gridCol w:w="283"/>
        <w:gridCol w:w="2127"/>
        <w:gridCol w:w="283"/>
        <w:gridCol w:w="3113"/>
      </w:tblGrid>
      <w:tr w:rsidR="00D2526C" w:rsidRPr="008E1EC1" w:rsidTr="00364065">
        <w:trPr>
          <w:trHeight w:val="20"/>
        </w:trPr>
        <w:tc>
          <w:tcPr>
            <w:tcW w:w="2526" w:type="dxa"/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100" w:afterAutospacing="1" w:line="2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4816" w:type="dxa"/>
            <w:gridSpan w:val="4"/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100" w:afterAutospacing="1" w:line="2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100" w:afterAutospacing="1" w:line="2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3" w:type="dxa"/>
            <w:gridSpan w:val="3"/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100" w:afterAutospacing="1" w:line="2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100" w:afterAutospacing="1" w:line="2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3" w:type="dxa"/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100" w:afterAutospacing="1" w:line="2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526C" w:rsidRPr="008E1EC1" w:rsidTr="00364065">
        <w:trPr>
          <w:trHeight w:val="20"/>
        </w:trPr>
        <w:tc>
          <w:tcPr>
            <w:tcW w:w="2526" w:type="dxa"/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100" w:afterAutospacing="1" w:line="2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6" w:type="dxa"/>
            <w:gridSpan w:val="4"/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100" w:afterAutospacing="1" w:line="20" w:lineRule="atLeas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организации-получателя субсидии)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100" w:afterAutospacing="1" w:line="2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3" w:type="dxa"/>
            <w:gridSpan w:val="3"/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100" w:afterAutospacing="1" w:line="20" w:lineRule="atLeas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sz w:val="24"/>
                <w:szCs w:val="24"/>
                <w:lang w:eastAsia="ru-RU"/>
              </w:rPr>
              <w:t>(фамилия, инициалы)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100" w:afterAutospacing="1" w:line="2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3" w:type="dxa"/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100" w:afterAutospacing="1" w:line="20" w:lineRule="atLeas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sz w:val="24"/>
                <w:szCs w:val="24"/>
                <w:lang w:eastAsia="ru-RU"/>
              </w:rPr>
              <w:t>(подпись)</w:t>
            </w:r>
          </w:p>
        </w:tc>
      </w:tr>
      <w:tr w:rsidR="00D2526C" w:rsidRPr="008E1EC1" w:rsidTr="00364065">
        <w:trPr>
          <w:trHeight w:val="20"/>
        </w:trPr>
        <w:tc>
          <w:tcPr>
            <w:tcW w:w="2526" w:type="dxa"/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100" w:afterAutospacing="1" w:line="2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4816" w:type="dxa"/>
            <w:gridSpan w:val="4"/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100" w:afterAutospacing="1" w:line="2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100" w:afterAutospacing="1" w:line="2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3" w:type="dxa"/>
            <w:gridSpan w:val="3"/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100" w:afterAutospacing="1" w:line="2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100" w:afterAutospacing="1" w:line="2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3" w:type="dxa"/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100" w:afterAutospacing="1" w:line="2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526C" w:rsidRPr="008E1EC1" w:rsidTr="00364065">
        <w:trPr>
          <w:trHeight w:val="20"/>
        </w:trPr>
        <w:tc>
          <w:tcPr>
            <w:tcW w:w="2526" w:type="dxa"/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100" w:afterAutospacing="1" w:line="2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4816" w:type="dxa"/>
            <w:gridSpan w:val="4"/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100" w:afterAutospacing="1" w:line="20" w:lineRule="atLeas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организации-получателя субсидии)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100" w:afterAutospacing="1" w:line="2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3" w:type="dxa"/>
            <w:gridSpan w:val="3"/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100" w:afterAutospacing="1" w:line="20" w:lineRule="atLeas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sz w:val="24"/>
                <w:szCs w:val="24"/>
                <w:lang w:eastAsia="ru-RU"/>
              </w:rPr>
              <w:t>(фамилия, инициалы)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100" w:afterAutospacing="1" w:line="2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3" w:type="dxa"/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100" w:afterAutospacing="1" w:line="20" w:lineRule="atLeas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sz w:val="24"/>
                <w:szCs w:val="24"/>
                <w:lang w:eastAsia="ru-RU"/>
              </w:rPr>
              <w:t>(подпись)</w:t>
            </w:r>
          </w:p>
        </w:tc>
      </w:tr>
      <w:tr w:rsidR="00D2526C" w:rsidRPr="008E1EC1" w:rsidTr="00364065">
        <w:trPr>
          <w:trHeight w:val="20"/>
        </w:trPr>
        <w:tc>
          <w:tcPr>
            <w:tcW w:w="15157" w:type="dxa"/>
            <w:gridSpan w:val="11"/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100" w:afterAutospacing="1" w:line="2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526C" w:rsidRPr="008E1EC1" w:rsidTr="00364065">
        <w:trPr>
          <w:trHeight w:val="20"/>
        </w:trPr>
        <w:tc>
          <w:tcPr>
            <w:tcW w:w="5382" w:type="dxa"/>
            <w:gridSpan w:val="4"/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100" w:afterAutospacing="1" w:line="2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Расчет проверен </w:t>
            </w:r>
          </w:p>
        </w:tc>
        <w:tc>
          <w:tcPr>
            <w:tcW w:w="6662" w:type="dxa"/>
            <w:gridSpan w:val="6"/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100" w:afterAutospacing="1" w:line="2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Виллозского городского поселения</w:t>
            </w:r>
          </w:p>
        </w:tc>
        <w:tc>
          <w:tcPr>
            <w:tcW w:w="3113" w:type="dxa"/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100" w:afterAutospacing="1" w:line="2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2526C" w:rsidRPr="008E1EC1" w:rsidTr="00364065">
        <w:trPr>
          <w:trHeight w:val="20"/>
        </w:trPr>
        <w:tc>
          <w:tcPr>
            <w:tcW w:w="5382" w:type="dxa"/>
            <w:gridSpan w:val="4"/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100" w:afterAutospacing="1" w:line="2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gridSpan w:val="6"/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100" w:afterAutospacing="1" w:line="20" w:lineRule="atLeas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100" w:afterAutospacing="1" w:line="2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526C" w:rsidRPr="008E1EC1" w:rsidTr="00364065">
        <w:trPr>
          <w:trHeight w:val="20"/>
        </w:trPr>
        <w:tc>
          <w:tcPr>
            <w:tcW w:w="5382" w:type="dxa"/>
            <w:gridSpan w:val="4"/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100" w:afterAutospacing="1" w:line="2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69" w:type="dxa"/>
            <w:gridSpan w:val="3"/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100" w:afterAutospacing="1" w:line="2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100" w:afterAutospacing="1" w:line="2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3" w:type="dxa"/>
            <w:gridSpan w:val="3"/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100" w:afterAutospacing="1" w:line="2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526C" w:rsidRPr="008E1EC1" w:rsidTr="00364065">
        <w:trPr>
          <w:trHeight w:val="20"/>
        </w:trPr>
        <w:tc>
          <w:tcPr>
            <w:tcW w:w="5382" w:type="dxa"/>
            <w:gridSpan w:val="4"/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100" w:afterAutospacing="1" w:line="2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100" w:afterAutospacing="1" w:line="20" w:lineRule="atLeas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100" w:afterAutospacing="1" w:line="20" w:lineRule="atLeas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3" w:type="dxa"/>
            <w:gridSpan w:val="3"/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100" w:afterAutospacing="1" w:line="20" w:lineRule="atLeas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D2526C" w:rsidRPr="008E1EC1" w:rsidTr="00364065">
        <w:trPr>
          <w:trHeight w:val="20"/>
        </w:trPr>
        <w:tc>
          <w:tcPr>
            <w:tcW w:w="2526" w:type="dxa"/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100" w:afterAutospacing="1" w:line="2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6825" w:type="dxa"/>
            <w:gridSpan w:val="6"/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100" w:afterAutospacing="1" w:line="2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100" w:afterAutospacing="1" w:line="2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3" w:type="dxa"/>
            <w:gridSpan w:val="3"/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100" w:afterAutospacing="1" w:line="2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526C" w:rsidRPr="008E1EC1" w:rsidTr="00364065">
        <w:trPr>
          <w:trHeight w:val="20"/>
        </w:trPr>
        <w:tc>
          <w:tcPr>
            <w:tcW w:w="2526" w:type="dxa"/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100" w:afterAutospacing="1" w:line="2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6825" w:type="dxa"/>
            <w:gridSpan w:val="6"/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100" w:afterAutospacing="1" w:line="20" w:lineRule="atLeas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100" w:afterAutospacing="1" w:line="20" w:lineRule="atLeas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3" w:type="dxa"/>
            <w:gridSpan w:val="3"/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100" w:afterAutospacing="1" w:line="20" w:lineRule="atLeas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D2526C" w:rsidRPr="008E1EC1" w:rsidTr="00364065">
        <w:trPr>
          <w:trHeight w:val="20"/>
        </w:trPr>
        <w:tc>
          <w:tcPr>
            <w:tcW w:w="2526" w:type="dxa"/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100" w:afterAutospacing="1" w:line="2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526" w:type="dxa"/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100" w:afterAutospacing="1" w:line="2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100" w:afterAutospacing="1" w:line="2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3" w:type="dxa"/>
            <w:gridSpan w:val="4"/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100" w:afterAutospacing="1" w:line="2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100" w:afterAutospacing="1" w:line="2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3" w:type="dxa"/>
            <w:gridSpan w:val="3"/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100" w:afterAutospacing="1" w:line="2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526C" w:rsidRPr="008E1EC1" w:rsidTr="00364065">
        <w:trPr>
          <w:trHeight w:val="20"/>
        </w:trPr>
        <w:tc>
          <w:tcPr>
            <w:tcW w:w="2526" w:type="dxa"/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100" w:afterAutospacing="1" w:line="2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6" w:type="dxa"/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100" w:afterAutospacing="1" w:line="20" w:lineRule="atLeas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100" w:afterAutospacing="1" w:line="2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3" w:type="dxa"/>
            <w:gridSpan w:val="4"/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100" w:afterAutospacing="1" w:line="20" w:lineRule="atLeas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sz w:val="24"/>
                <w:szCs w:val="24"/>
                <w:lang w:eastAsia="ru-RU"/>
              </w:rPr>
              <w:t>(ФИО полностью)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100" w:afterAutospacing="1" w:line="2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4B2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3" w:type="dxa"/>
            <w:gridSpan w:val="3"/>
            <w:shd w:val="clear" w:color="auto" w:fill="FFFFFF"/>
            <w:vAlign w:val="center"/>
          </w:tcPr>
          <w:p w:rsidR="00D2526C" w:rsidRPr="00694B24" w:rsidRDefault="00D2526C" w:rsidP="00364065">
            <w:pPr>
              <w:spacing w:after="100" w:afterAutospacing="1" w:line="20" w:lineRule="atLeas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D2526C" w:rsidRPr="00694B24" w:rsidRDefault="00D2526C" w:rsidP="00675201"/>
    <w:p w:rsidR="00D2526C" w:rsidRPr="00694B24" w:rsidRDefault="00D2526C" w:rsidP="00675201"/>
    <w:p w:rsidR="00D2526C" w:rsidRPr="00B85330" w:rsidRDefault="00D2526C" w:rsidP="00675201">
      <w:pPr>
        <w:tabs>
          <w:tab w:val="left" w:pos="1215"/>
        </w:tabs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sectPr w:rsidR="00D2526C" w:rsidRPr="00B85330" w:rsidSect="00694B2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76B9C"/>
    <w:multiLevelType w:val="hybridMultilevel"/>
    <w:tmpl w:val="1F58E858"/>
    <w:lvl w:ilvl="0" w:tplc="AFE4370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8A5573"/>
    <w:multiLevelType w:val="multilevel"/>
    <w:tmpl w:val="6CA8D024"/>
    <w:lvl w:ilvl="0">
      <w:start w:val="1"/>
      <w:numFmt w:val="decimal"/>
      <w:lvlText w:val="%1."/>
      <w:lvlJc w:val="left"/>
      <w:pPr>
        <w:ind w:left="130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8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05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1C3"/>
    <w:rsid w:val="0000211E"/>
    <w:rsid w:val="00074409"/>
    <w:rsid w:val="00091350"/>
    <w:rsid w:val="00120A9C"/>
    <w:rsid w:val="001B04DF"/>
    <w:rsid w:val="001D789B"/>
    <w:rsid w:val="00220579"/>
    <w:rsid w:val="00271AE3"/>
    <w:rsid w:val="002E55EF"/>
    <w:rsid w:val="00302015"/>
    <w:rsid w:val="00313413"/>
    <w:rsid w:val="00364065"/>
    <w:rsid w:val="004243F7"/>
    <w:rsid w:val="00454452"/>
    <w:rsid w:val="00477B12"/>
    <w:rsid w:val="004A2E99"/>
    <w:rsid w:val="00500DC7"/>
    <w:rsid w:val="00512704"/>
    <w:rsid w:val="00547B59"/>
    <w:rsid w:val="005A25D0"/>
    <w:rsid w:val="005C7F13"/>
    <w:rsid w:val="006150B0"/>
    <w:rsid w:val="00615B9C"/>
    <w:rsid w:val="00626E5B"/>
    <w:rsid w:val="00675201"/>
    <w:rsid w:val="00694B24"/>
    <w:rsid w:val="006C7CDD"/>
    <w:rsid w:val="00757FF0"/>
    <w:rsid w:val="007C65FA"/>
    <w:rsid w:val="00871C6A"/>
    <w:rsid w:val="00877FC5"/>
    <w:rsid w:val="00880969"/>
    <w:rsid w:val="008C26A3"/>
    <w:rsid w:val="008E1EC1"/>
    <w:rsid w:val="009A24B6"/>
    <w:rsid w:val="009C3FD1"/>
    <w:rsid w:val="009E5887"/>
    <w:rsid w:val="00A21F36"/>
    <w:rsid w:val="00A24DBC"/>
    <w:rsid w:val="00A40461"/>
    <w:rsid w:val="00B06C98"/>
    <w:rsid w:val="00B45F4E"/>
    <w:rsid w:val="00B85330"/>
    <w:rsid w:val="00BB0D22"/>
    <w:rsid w:val="00C21CB9"/>
    <w:rsid w:val="00CD6D51"/>
    <w:rsid w:val="00D15B07"/>
    <w:rsid w:val="00D2526C"/>
    <w:rsid w:val="00D25F5A"/>
    <w:rsid w:val="00D63B4A"/>
    <w:rsid w:val="00D72FAD"/>
    <w:rsid w:val="00DA746C"/>
    <w:rsid w:val="00FC7ECE"/>
    <w:rsid w:val="00FE69D0"/>
    <w:rsid w:val="00FF4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1C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00D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7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1A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D6D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DefaultParagraphFont"/>
    <w:uiPriority w:val="99"/>
    <w:rsid w:val="00220579"/>
    <w:rPr>
      <w:rFonts w:cs="Times New Roman"/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37433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11" Type="http://schemas.openxmlformats.org/officeDocument/2006/relationships/hyperlink" Target="consultantplus://offline/ref=A326D215BFA30575B3045EC8B2A69633352EBB1C1A4042C09496AEACD14600AD30216Ft4B1N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A326D215BFA30575B3045EC8B2A69633352EBB1C1A4042C09496AEACD14600AD30216Ft4B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679</TotalTime>
  <Pages>24</Pages>
  <Words>6240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SobolevaTA</dc:creator>
  <cp:keywords/>
  <dc:description/>
  <cp:lastModifiedBy>ReunovV</cp:lastModifiedBy>
  <cp:revision>13</cp:revision>
  <cp:lastPrinted>2019-07-11T10:00:00Z</cp:lastPrinted>
  <dcterms:created xsi:type="dcterms:W3CDTF">2019-07-08T11:27:00Z</dcterms:created>
  <dcterms:modified xsi:type="dcterms:W3CDTF">2019-07-11T11:56:00Z</dcterms:modified>
</cp:coreProperties>
</file>